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CDC" w:rsidRPr="00141D11" w:rsidRDefault="00E469A6">
      <w:pPr>
        <w:framePr w:wrap="none" w:vAnchor="page" w:hAnchor="page" w:x="333" w:y="130"/>
        <w:rPr>
          <w:rFonts w:ascii="Times New Roman" w:hAnsi="Times New Roman" w:cs="Times New Roman"/>
          <w:sz w:val="26"/>
          <w:szCs w:val="26"/>
        </w:rPr>
      </w:pPr>
      <w:r w:rsidRPr="00141D11">
        <w:rPr>
          <w:rFonts w:ascii="Times New Roman" w:hAnsi="Times New Roman" w:cs="Times New Roman"/>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75pt;height:828.75pt">
            <v:imagedata r:id="rId7" r:href="rId8"/>
          </v:shape>
        </w:pict>
      </w:r>
    </w:p>
    <w:p w:rsidR="00B75CDC" w:rsidRPr="00141D11" w:rsidRDefault="00B75CDC">
      <w:pPr>
        <w:rPr>
          <w:rFonts w:ascii="Times New Roman" w:hAnsi="Times New Roman" w:cs="Times New Roman"/>
          <w:sz w:val="26"/>
          <w:szCs w:val="26"/>
          <w:lang w:val="ru-RU"/>
        </w:rPr>
      </w:pPr>
    </w:p>
    <w:p w:rsidR="00141D11" w:rsidRPr="00141D11" w:rsidRDefault="00141D11">
      <w:pPr>
        <w:rPr>
          <w:rFonts w:ascii="Times New Roman" w:hAnsi="Times New Roman" w:cs="Times New Roman"/>
          <w:sz w:val="26"/>
          <w:szCs w:val="26"/>
          <w:lang w:val="ru-RU"/>
        </w:rPr>
      </w:pPr>
    </w:p>
    <w:p w:rsidR="00141D11" w:rsidRPr="00141D11" w:rsidRDefault="00141D11">
      <w:pPr>
        <w:rPr>
          <w:rFonts w:ascii="Times New Roman" w:hAnsi="Times New Roman" w:cs="Times New Roman"/>
          <w:sz w:val="26"/>
          <w:szCs w:val="26"/>
          <w:lang w:val="ru-RU"/>
        </w:rPr>
      </w:pPr>
    </w:p>
    <w:p w:rsidR="00141D11" w:rsidRPr="00141D11" w:rsidRDefault="00141D11">
      <w:pPr>
        <w:rPr>
          <w:rFonts w:ascii="Times New Roman" w:hAnsi="Times New Roman" w:cs="Times New Roman"/>
          <w:sz w:val="26"/>
          <w:szCs w:val="26"/>
          <w:lang w:val="ru-RU"/>
        </w:rPr>
      </w:pPr>
    </w:p>
    <w:p w:rsidR="00141D11" w:rsidRPr="00141D11" w:rsidRDefault="00141D11">
      <w:pPr>
        <w:rPr>
          <w:rFonts w:ascii="Times New Roman" w:hAnsi="Times New Roman" w:cs="Times New Roman"/>
          <w:sz w:val="26"/>
          <w:szCs w:val="26"/>
          <w:lang w:val="ru-RU"/>
        </w:rPr>
      </w:pPr>
      <w:r w:rsidRPr="00141D11">
        <w:rPr>
          <w:rFonts w:ascii="Times New Roman" w:hAnsi="Times New Roman" w:cs="Times New Roman"/>
          <w:sz w:val="26"/>
          <w:szCs w:val="26"/>
          <w:lang w:val="ru-RU"/>
        </w:rPr>
        <w:br w:type="page"/>
      </w:r>
    </w:p>
    <w:p w:rsidR="00141D11" w:rsidRPr="00141D11" w:rsidRDefault="00141D11" w:rsidP="00141D11">
      <w:pPr>
        <w:shd w:val="clear" w:color="auto" w:fill="FFFFFF"/>
        <w:spacing w:line="276" w:lineRule="auto"/>
        <w:ind w:right="10"/>
        <w:jc w:val="center"/>
        <w:rPr>
          <w:rFonts w:ascii="Times New Roman" w:hAnsi="Times New Roman" w:cs="Times New Roman"/>
          <w:b/>
          <w:bCs/>
          <w:spacing w:val="-4"/>
          <w:sz w:val="26"/>
          <w:szCs w:val="26"/>
        </w:rPr>
      </w:pPr>
    </w:p>
    <w:p w:rsidR="00141D11" w:rsidRPr="00141D11" w:rsidRDefault="00141D11" w:rsidP="00141D11">
      <w:pPr>
        <w:shd w:val="clear" w:color="auto" w:fill="FFFFFF"/>
        <w:spacing w:line="276" w:lineRule="auto"/>
        <w:ind w:right="10"/>
        <w:jc w:val="center"/>
        <w:rPr>
          <w:rFonts w:ascii="Times New Roman" w:hAnsi="Times New Roman" w:cs="Times New Roman"/>
          <w:sz w:val="26"/>
          <w:szCs w:val="26"/>
          <w:lang w:val="ru-RU"/>
        </w:rPr>
      </w:pPr>
      <w:r w:rsidRPr="00141D11">
        <w:rPr>
          <w:rFonts w:ascii="Times New Roman" w:hAnsi="Times New Roman" w:cs="Times New Roman"/>
          <w:b/>
          <w:bCs/>
          <w:spacing w:val="-4"/>
          <w:sz w:val="26"/>
          <w:szCs w:val="26"/>
          <w:lang w:val="ru-RU"/>
        </w:rPr>
        <w:t>ПОЯСНИТЕЛЬНАЯ ЗАПИСКА</w:t>
      </w:r>
    </w:p>
    <w:p w:rsidR="00141D11" w:rsidRPr="00141D11" w:rsidRDefault="00141D11" w:rsidP="00141D11">
      <w:pPr>
        <w:shd w:val="clear" w:color="auto" w:fill="FFFFFF"/>
        <w:spacing w:line="276" w:lineRule="auto"/>
        <w:jc w:val="center"/>
        <w:rPr>
          <w:rFonts w:ascii="Times New Roman" w:hAnsi="Times New Roman" w:cs="Times New Roman"/>
          <w:b/>
          <w:bCs/>
          <w:spacing w:val="-1"/>
          <w:sz w:val="26"/>
          <w:szCs w:val="26"/>
          <w:lang w:val="ru-RU"/>
        </w:rPr>
      </w:pPr>
      <w:r w:rsidRPr="00141D11">
        <w:rPr>
          <w:rFonts w:ascii="Times New Roman" w:hAnsi="Times New Roman" w:cs="Times New Roman"/>
          <w:b/>
          <w:bCs/>
          <w:spacing w:val="-1"/>
          <w:sz w:val="26"/>
          <w:szCs w:val="26"/>
          <w:lang w:val="ru-RU"/>
        </w:rPr>
        <w:t>К УЧЕБНОМУ ПЛАНУ</w:t>
      </w:r>
    </w:p>
    <w:p w:rsidR="00141D11" w:rsidRPr="00141D11" w:rsidRDefault="00141D11" w:rsidP="00141D11">
      <w:pPr>
        <w:shd w:val="clear" w:color="auto" w:fill="FFFFFF"/>
        <w:spacing w:line="276" w:lineRule="auto"/>
        <w:jc w:val="center"/>
        <w:rPr>
          <w:rFonts w:ascii="Times New Roman" w:hAnsi="Times New Roman" w:cs="Times New Roman"/>
          <w:b/>
          <w:bCs/>
          <w:spacing w:val="-1"/>
          <w:sz w:val="26"/>
          <w:szCs w:val="26"/>
          <w:lang w:val="ru-RU"/>
        </w:rPr>
      </w:pPr>
      <w:r w:rsidRPr="00141D11">
        <w:rPr>
          <w:rFonts w:ascii="Times New Roman" w:hAnsi="Times New Roman" w:cs="Times New Roman"/>
          <w:b/>
          <w:bCs/>
          <w:spacing w:val="-1"/>
          <w:sz w:val="26"/>
          <w:szCs w:val="26"/>
          <w:lang w:val="ru-RU"/>
        </w:rPr>
        <w:t>МОУ СОШ № 85 на 2013-2014 учебный год.</w:t>
      </w:r>
    </w:p>
    <w:p w:rsidR="00141D11" w:rsidRPr="00141D11" w:rsidRDefault="00141D11" w:rsidP="00141D11">
      <w:pPr>
        <w:shd w:val="clear" w:color="auto" w:fill="FFFFFF"/>
        <w:spacing w:line="276" w:lineRule="auto"/>
        <w:jc w:val="center"/>
        <w:rPr>
          <w:rFonts w:ascii="Times New Roman" w:hAnsi="Times New Roman" w:cs="Times New Roman"/>
          <w:sz w:val="26"/>
          <w:szCs w:val="26"/>
          <w:lang w:val="ru-RU"/>
        </w:rPr>
      </w:pPr>
    </w:p>
    <w:p w:rsidR="00141D11" w:rsidRPr="00141D11" w:rsidRDefault="00141D11" w:rsidP="00141D11">
      <w:pPr>
        <w:shd w:val="clear" w:color="auto" w:fill="FFFFFF"/>
        <w:spacing w:line="276" w:lineRule="auto"/>
        <w:ind w:left="10" w:firstLine="710"/>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Учебный план МОУ СОШ №  85 разработан в соответствии с  нормативными правовыми актами :</w:t>
      </w:r>
    </w:p>
    <w:p w:rsidR="00141D11" w:rsidRPr="00141D11" w:rsidRDefault="00141D11" w:rsidP="00141D11">
      <w:pPr>
        <w:pStyle w:val="21"/>
        <w:widowControl/>
        <w:numPr>
          <w:ilvl w:val="0"/>
          <w:numId w:val="9"/>
        </w:numPr>
        <w:tabs>
          <w:tab w:val="clear" w:pos="942"/>
          <w:tab w:val="num" w:pos="0"/>
          <w:tab w:val="left" w:pos="284"/>
        </w:tabs>
        <w:suppressAutoHyphens/>
        <w:autoSpaceDE/>
        <w:autoSpaceDN/>
        <w:adjustRightInd/>
        <w:spacing w:after="0" w:line="240" w:lineRule="auto"/>
        <w:ind w:left="0" w:firstLine="0"/>
        <w:contextualSpacing/>
        <w:jc w:val="both"/>
        <w:rPr>
          <w:sz w:val="26"/>
          <w:szCs w:val="26"/>
        </w:rPr>
      </w:pPr>
      <w:r w:rsidRPr="00141D11">
        <w:rPr>
          <w:sz w:val="26"/>
          <w:szCs w:val="26"/>
        </w:rPr>
        <w:t>Закон РФ   «Об образовании»;</w:t>
      </w:r>
    </w:p>
    <w:p w:rsidR="00141D11" w:rsidRPr="00141D11" w:rsidRDefault="00141D11" w:rsidP="00141D11">
      <w:pPr>
        <w:pStyle w:val="21"/>
        <w:widowControl/>
        <w:numPr>
          <w:ilvl w:val="0"/>
          <w:numId w:val="9"/>
        </w:numPr>
        <w:tabs>
          <w:tab w:val="clear" w:pos="942"/>
          <w:tab w:val="num" w:pos="0"/>
          <w:tab w:val="left" w:pos="284"/>
        </w:tabs>
        <w:autoSpaceDE/>
        <w:autoSpaceDN/>
        <w:adjustRightInd/>
        <w:spacing w:after="0" w:line="240" w:lineRule="auto"/>
        <w:ind w:left="0" w:firstLine="0"/>
        <w:contextualSpacing/>
        <w:jc w:val="both"/>
        <w:rPr>
          <w:sz w:val="26"/>
          <w:szCs w:val="26"/>
        </w:rPr>
      </w:pPr>
      <w:r w:rsidRPr="00141D11">
        <w:rPr>
          <w:sz w:val="26"/>
          <w:szCs w:val="26"/>
        </w:rPr>
        <w:t>Конституция Российской Федерации (ст.43).</w:t>
      </w:r>
    </w:p>
    <w:p w:rsidR="00141D11" w:rsidRPr="00141D11" w:rsidRDefault="00141D11" w:rsidP="00141D11">
      <w:pPr>
        <w:widowControl/>
        <w:numPr>
          <w:ilvl w:val="0"/>
          <w:numId w:val="9"/>
        </w:numPr>
        <w:shd w:val="clear" w:color="auto" w:fill="FFFFFF"/>
        <w:tabs>
          <w:tab w:val="clear" w:pos="942"/>
          <w:tab w:val="num" w:pos="0"/>
          <w:tab w:val="left" w:pos="284"/>
          <w:tab w:val="left" w:pos="1637"/>
        </w:tabs>
        <w:ind w:left="0" w:firstLine="0"/>
        <w:contextualSpacing/>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Закон РФ от 10 июля 1992 года №3266-1(ред. от 01.04.2012) "Об образовании".</w:t>
      </w:r>
    </w:p>
    <w:p w:rsidR="00141D11" w:rsidRPr="00141D11" w:rsidRDefault="00141D11" w:rsidP="00141D11">
      <w:pPr>
        <w:widowControl/>
        <w:numPr>
          <w:ilvl w:val="0"/>
          <w:numId w:val="9"/>
        </w:numPr>
        <w:tabs>
          <w:tab w:val="clear" w:pos="942"/>
          <w:tab w:val="num" w:pos="0"/>
          <w:tab w:val="left" w:pos="284"/>
        </w:tabs>
        <w:ind w:left="0" w:firstLine="0"/>
        <w:contextualSpacing/>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Концепция профильного обучения на старшей ступени общего образования,   утвержденная приказом Министерства образования РФ от 18 июля 2002 года №2783.</w:t>
      </w:r>
    </w:p>
    <w:p w:rsidR="00141D11" w:rsidRPr="00141D11" w:rsidRDefault="00141D11" w:rsidP="00141D11">
      <w:pPr>
        <w:widowControl/>
        <w:numPr>
          <w:ilvl w:val="0"/>
          <w:numId w:val="9"/>
        </w:numPr>
        <w:tabs>
          <w:tab w:val="clear" w:pos="942"/>
          <w:tab w:val="num" w:pos="0"/>
          <w:tab w:val="left" w:pos="284"/>
        </w:tabs>
        <w:ind w:left="0" w:firstLine="0"/>
        <w:contextualSpacing/>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Типовое положение об общеобразовательном учреждении (с изменениями и дополнениями), утвержденное постановлением Правительства РФ от 19 марта 2001 года №196.</w:t>
      </w:r>
    </w:p>
    <w:p w:rsidR="00141D11" w:rsidRPr="00141D11" w:rsidRDefault="00141D11" w:rsidP="00141D11">
      <w:pPr>
        <w:widowControl/>
        <w:numPr>
          <w:ilvl w:val="0"/>
          <w:numId w:val="9"/>
        </w:numPr>
        <w:tabs>
          <w:tab w:val="clear" w:pos="942"/>
          <w:tab w:val="num" w:pos="0"/>
          <w:tab w:val="left" w:pos="284"/>
        </w:tabs>
        <w:ind w:left="0" w:firstLine="0"/>
        <w:contextualSpacing/>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 xml:space="preserve">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w:t>
      </w:r>
      <w:r w:rsidRPr="00141D11">
        <w:rPr>
          <w:rFonts w:ascii="Times New Roman" w:hAnsi="Times New Roman" w:cs="Times New Roman"/>
          <w:bCs/>
          <w:sz w:val="26"/>
          <w:szCs w:val="26"/>
          <w:lang w:val="ru-RU"/>
        </w:rPr>
        <w:t>зарегистрированные в Минюсте России 03 марта 2011 года,</w:t>
      </w:r>
      <w:r w:rsidRPr="00141D11">
        <w:rPr>
          <w:rFonts w:ascii="Times New Roman" w:hAnsi="Times New Roman" w:cs="Times New Roman"/>
          <w:sz w:val="26"/>
          <w:szCs w:val="26"/>
          <w:lang w:val="ru-RU"/>
        </w:rPr>
        <w:t xml:space="preserve"> регистрационный номер 19993.</w:t>
      </w:r>
    </w:p>
    <w:p w:rsidR="00141D11" w:rsidRPr="00141D11" w:rsidRDefault="00141D11" w:rsidP="00141D11">
      <w:pPr>
        <w:widowControl/>
        <w:numPr>
          <w:ilvl w:val="0"/>
          <w:numId w:val="9"/>
        </w:numPr>
        <w:tabs>
          <w:tab w:val="clear" w:pos="942"/>
          <w:tab w:val="num" w:pos="0"/>
          <w:tab w:val="left" w:pos="284"/>
        </w:tabs>
        <w:ind w:left="0" w:firstLine="0"/>
        <w:contextualSpacing/>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Федеральный базисный учебный план и примерные учебные планы для общеобразовательных учреждений РФ, реализующих программы общего образования, утвержденные приказом Министерства образования РФ от 09 марта 2004 года №1312.</w:t>
      </w:r>
    </w:p>
    <w:p w:rsidR="00141D11" w:rsidRPr="00141D11" w:rsidRDefault="00141D11" w:rsidP="00141D11">
      <w:pPr>
        <w:widowControl/>
        <w:numPr>
          <w:ilvl w:val="0"/>
          <w:numId w:val="9"/>
        </w:numPr>
        <w:tabs>
          <w:tab w:val="clear" w:pos="942"/>
          <w:tab w:val="num" w:pos="0"/>
          <w:tab w:val="left" w:pos="284"/>
        </w:tabs>
        <w:ind w:left="0" w:firstLine="0"/>
        <w:contextualSpacing/>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Приказ Министерства образования РФ от 05 марта 2004 года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141D11" w:rsidRPr="00141D11" w:rsidRDefault="00141D11" w:rsidP="00141D11">
      <w:pPr>
        <w:widowControl/>
        <w:numPr>
          <w:ilvl w:val="0"/>
          <w:numId w:val="9"/>
        </w:numPr>
        <w:tabs>
          <w:tab w:val="clear" w:pos="942"/>
          <w:tab w:val="num" w:pos="0"/>
          <w:tab w:val="left" w:pos="284"/>
        </w:tabs>
        <w:ind w:left="0" w:firstLine="0"/>
        <w:contextualSpacing/>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Приказ Минобрнауки РФ от  20 августа 2008 года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от 9 марта 2004 года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141D11" w:rsidRPr="00141D11" w:rsidRDefault="00141D11" w:rsidP="00141D11">
      <w:pPr>
        <w:widowControl/>
        <w:numPr>
          <w:ilvl w:val="0"/>
          <w:numId w:val="9"/>
        </w:numPr>
        <w:tabs>
          <w:tab w:val="clear" w:pos="942"/>
          <w:tab w:val="num" w:pos="0"/>
          <w:tab w:val="left" w:pos="284"/>
        </w:tabs>
        <w:ind w:left="0" w:firstLine="0"/>
        <w:contextualSpacing/>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 xml:space="preserve">Приказ </w:t>
      </w:r>
      <w:r w:rsidRPr="00141D11">
        <w:rPr>
          <w:rFonts w:ascii="Times New Roman" w:hAnsi="Times New Roman" w:cs="Times New Roman"/>
          <w:bCs/>
          <w:sz w:val="26"/>
          <w:szCs w:val="26"/>
          <w:lang w:val="ru-RU"/>
        </w:rPr>
        <w:t>Министерства образования и науки Российской Федерации</w:t>
      </w:r>
      <w:r w:rsidRPr="00141D11">
        <w:rPr>
          <w:rFonts w:ascii="Times New Roman" w:hAnsi="Times New Roman" w:cs="Times New Roman"/>
          <w:sz w:val="26"/>
          <w:szCs w:val="26"/>
          <w:lang w:val="ru-RU"/>
        </w:rPr>
        <w:t xml:space="preserve"> от 30 августа 2010 года №</w:t>
      </w:r>
      <w:r w:rsidRPr="00141D11">
        <w:rPr>
          <w:rFonts w:ascii="Times New Roman" w:hAnsi="Times New Roman" w:cs="Times New Roman"/>
          <w:sz w:val="26"/>
          <w:szCs w:val="26"/>
        </w:rPr>
        <w:t> </w:t>
      </w:r>
      <w:r w:rsidRPr="00141D11">
        <w:rPr>
          <w:rFonts w:ascii="Times New Roman" w:hAnsi="Times New Roman" w:cs="Times New Roman"/>
          <w:sz w:val="26"/>
          <w:szCs w:val="26"/>
          <w:lang w:val="ru-RU"/>
        </w:rPr>
        <w:t>889 «</w:t>
      </w:r>
      <w:r w:rsidRPr="00141D11">
        <w:rPr>
          <w:rFonts w:ascii="Times New Roman" w:hAnsi="Times New Roman" w:cs="Times New Roman"/>
          <w:bCs/>
          <w:sz w:val="26"/>
          <w:szCs w:val="26"/>
          <w:lang w:val="ru-RU"/>
        </w:rPr>
        <w:t>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года  №</w:t>
      </w:r>
      <w:r w:rsidRPr="00141D11">
        <w:rPr>
          <w:rFonts w:ascii="Times New Roman" w:hAnsi="Times New Roman" w:cs="Times New Roman"/>
          <w:bCs/>
          <w:sz w:val="26"/>
          <w:szCs w:val="26"/>
        </w:rPr>
        <w:t> </w:t>
      </w:r>
      <w:r w:rsidRPr="00141D11">
        <w:rPr>
          <w:rFonts w:ascii="Times New Roman" w:hAnsi="Times New Roman" w:cs="Times New Roman"/>
          <w:bCs/>
          <w:sz w:val="26"/>
          <w:szCs w:val="26"/>
          <w:lang w:val="ru-RU"/>
        </w:rPr>
        <w:t xml:space="preserve">1312 «Об утверждении федерального базисного учебного </w:t>
      </w:r>
    </w:p>
    <w:p w:rsidR="00141D11" w:rsidRPr="00141D11" w:rsidRDefault="00141D11" w:rsidP="00141D11">
      <w:pPr>
        <w:tabs>
          <w:tab w:val="num" w:pos="0"/>
          <w:tab w:val="left" w:pos="284"/>
        </w:tabs>
        <w:contextualSpacing/>
        <w:rPr>
          <w:rFonts w:ascii="Times New Roman" w:hAnsi="Times New Roman" w:cs="Times New Roman"/>
          <w:sz w:val="26"/>
          <w:szCs w:val="26"/>
          <w:lang w:val="ru-RU"/>
        </w:rPr>
      </w:pPr>
      <w:r w:rsidRPr="00141D11">
        <w:rPr>
          <w:rFonts w:ascii="Times New Roman" w:hAnsi="Times New Roman" w:cs="Times New Roman"/>
          <w:bCs/>
          <w:sz w:val="26"/>
          <w:szCs w:val="26"/>
          <w:lang w:val="ru-RU"/>
        </w:rPr>
        <w:t>плана и примерных учебных планов для образовательных учреждений Российской Федерации, реализующих программы общего образования».</w:t>
      </w:r>
    </w:p>
    <w:p w:rsidR="00141D11" w:rsidRPr="00141D11" w:rsidRDefault="00141D11" w:rsidP="00141D11">
      <w:pPr>
        <w:widowControl/>
        <w:numPr>
          <w:ilvl w:val="0"/>
          <w:numId w:val="9"/>
        </w:numPr>
        <w:tabs>
          <w:tab w:val="clear" w:pos="942"/>
          <w:tab w:val="num" w:pos="0"/>
          <w:tab w:val="left" w:pos="284"/>
        </w:tabs>
        <w:ind w:left="0" w:firstLine="0"/>
        <w:contextualSpacing/>
        <w:jc w:val="both"/>
        <w:rPr>
          <w:rFonts w:ascii="Times New Roman" w:hAnsi="Times New Roman" w:cs="Times New Roman"/>
          <w:sz w:val="26"/>
          <w:szCs w:val="26"/>
          <w:lang w:val="ru-RU"/>
        </w:rPr>
      </w:pPr>
      <w:r w:rsidRPr="00141D11">
        <w:rPr>
          <w:rFonts w:ascii="Times New Roman" w:hAnsi="Times New Roman" w:cs="Times New Roman"/>
          <w:color w:val="333333"/>
          <w:sz w:val="26"/>
          <w:szCs w:val="26"/>
          <w:lang w:val="ru-RU"/>
        </w:rPr>
        <w:t xml:space="preserve">Приказ  </w:t>
      </w:r>
      <w:r w:rsidRPr="00141D11">
        <w:rPr>
          <w:rFonts w:ascii="Times New Roman" w:hAnsi="Times New Roman" w:cs="Times New Roman"/>
          <w:sz w:val="26"/>
          <w:szCs w:val="26"/>
          <w:lang w:val="ru-RU"/>
        </w:rPr>
        <w:t xml:space="preserve">Министерства образования и науки Российской Федерации </w:t>
      </w:r>
      <w:r w:rsidRPr="00141D11">
        <w:rPr>
          <w:rFonts w:ascii="Times New Roman" w:hAnsi="Times New Roman" w:cs="Times New Roman"/>
          <w:bCs/>
          <w:sz w:val="26"/>
          <w:szCs w:val="26"/>
          <w:lang w:val="ru-RU"/>
        </w:rPr>
        <w:t>от 24 января № 39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года  № 1089».</w:t>
      </w:r>
    </w:p>
    <w:p w:rsidR="00141D11" w:rsidRPr="00141D11" w:rsidRDefault="00141D11" w:rsidP="00141D11">
      <w:pPr>
        <w:widowControl/>
        <w:numPr>
          <w:ilvl w:val="0"/>
          <w:numId w:val="9"/>
        </w:numPr>
        <w:tabs>
          <w:tab w:val="clear" w:pos="942"/>
          <w:tab w:val="num" w:pos="0"/>
          <w:tab w:val="left" w:pos="284"/>
        </w:tabs>
        <w:ind w:left="0" w:firstLine="0"/>
        <w:contextualSpacing/>
        <w:jc w:val="both"/>
        <w:rPr>
          <w:rFonts w:ascii="Times New Roman" w:hAnsi="Times New Roman" w:cs="Times New Roman"/>
          <w:sz w:val="26"/>
          <w:szCs w:val="26"/>
          <w:lang w:val="ru-RU"/>
        </w:rPr>
      </w:pPr>
      <w:r w:rsidRPr="00141D11">
        <w:rPr>
          <w:rFonts w:ascii="Times New Roman" w:hAnsi="Times New Roman" w:cs="Times New Roman"/>
          <w:color w:val="333333"/>
          <w:sz w:val="26"/>
          <w:szCs w:val="26"/>
          <w:lang w:val="ru-RU"/>
        </w:rPr>
        <w:t xml:space="preserve">Приказ  </w:t>
      </w:r>
      <w:r w:rsidRPr="00141D11">
        <w:rPr>
          <w:rFonts w:ascii="Times New Roman" w:hAnsi="Times New Roman" w:cs="Times New Roman"/>
          <w:sz w:val="26"/>
          <w:szCs w:val="26"/>
          <w:lang w:val="ru-RU"/>
        </w:rPr>
        <w:t>Министерства образования и науки Российской Федерации от 31 января 2012 года №69  «</w:t>
      </w:r>
      <w:r w:rsidRPr="00141D11">
        <w:rPr>
          <w:rFonts w:ascii="Times New Roman" w:hAnsi="Times New Roman" w:cs="Times New Roman"/>
          <w:bCs/>
          <w:sz w:val="26"/>
          <w:szCs w:val="26"/>
          <w:lang w:val="ru-RU"/>
        </w:rPr>
        <w:t xml:space="preserve">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года  № 1089». </w:t>
      </w:r>
    </w:p>
    <w:p w:rsidR="00141D11" w:rsidRPr="00141D11" w:rsidRDefault="00141D11" w:rsidP="00141D11">
      <w:pPr>
        <w:widowControl/>
        <w:numPr>
          <w:ilvl w:val="0"/>
          <w:numId w:val="9"/>
        </w:numPr>
        <w:tabs>
          <w:tab w:val="clear" w:pos="942"/>
          <w:tab w:val="num" w:pos="0"/>
          <w:tab w:val="left" w:pos="284"/>
        </w:tabs>
        <w:ind w:left="0" w:firstLine="0"/>
        <w:contextualSpacing/>
        <w:jc w:val="both"/>
        <w:rPr>
          <w:rFonts w:ascii="Times New Roman" w:hAnsi="Times New Roman" w:cs="Times New Roman"/>
          <w:sz w:val="26"/>
          <w:szCs w:val="26"/>
          <w:lang w:val="ru-RU"/>
        </w:rPr>
      </w:pPr>
      <w:r w:rsidRPr="00141D11">
        <w:rPr>
          <w:rFonts w:ascii="Times New Roman" w:hAnsi="Times New Roman" w:cs="Times New Roman"/>
          <w:color w:val="333333"/>
          <w:sz w:val="26"/>
          <w:szCs w:val="26"/>
          <w:lang w:val="ru-RU"/>
        </w:rPr>
        <w:lastRenderedPageBreak/>
        <w:t xml:space="preserve">Приказ  </w:t>
      </w:r>
      <w:r w:rsidRPr="00141D11">
        <w:rPr>
          <w:rFonts w:ascii="Times New Roman" w:hAnsi="Times New Roman" w:cs="Times New Roman"/>
          <w:sz w:val="26"/>
          <w:szCs w:val="26"/>
          <w:lang w:val="ru-RU"/>
        </w:rPr>
        <w:t>Министерства образования и науки Российской Федерации</w:t>
      </w:r>
      <w:r w:rsidRPr="00141D11">
        <w:rPr>
          <w:rFonts w:ascii="Times New Roman" w:hAnsi="Times New Roman" w:cs="Times New Roman"/>
          <w:bCs/>
          <w:sz w:val="26"/>
          <w:szCs w:val="26"/>
          <w:lang w:val="ru-RU"/>
        </w:rPr>
        <w:t>,   от 1 февраля 2012 года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года  № 1312».</w:t>
      </w:r>
    </w:p>
    <w:p w:rsidR="00141D11" w:rsidRPr="00141D11" w:rsidRDefault="00141D11" w:rsidP="00141D11">
      <w:pPr>
        <w:numPr>
          <w:ilvl w:val="0"/>
          <w:numId w:val="10"/>
        </w:numPr>
        <w:shd w:val="clear" w:color="auto" w:fill="FFFFFF"/>
        <w:tabs>
          <w:tab w:val="clear" w:pos="1440"/>
          <w:tab w:val="left" w:pos="-4860"/>
          <w:tab w:val="num" w:pos="0"/>
          <w:tab w:val="left" w:pos="284"/>
        </w:tabs>
        <w:autoSpaceDE w:val="0"/>
        <w:autoSpaceDN w:val="0"/>
        <w:adjustRightInd w:val="0"/>
        <w:ind w:left="0" w:firstLine="0"/>
        <w:contextualSpacing/>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 xml:space="preserve">Федеральный государственный образовательный стандарт  начального  общего образования (приказ Министерства образования и науки </w:t>
      </w:r>
      <w:r w:rsidRPr="00141D11">
        <w:rPr>
          <w:rStyle w:val="aa"/>
          <w:rFonts w:ascii="Times New Roman" w:hAnsi="Times New Roman"/>
          <w:b w:val="0"/>
          <w:sz w:val="26"/>
          <w:szCs w:val="26"/>
          <w:lang w:val="ru-RU"/>
        </w:rPr>
        <w:t>Российской Федерации</w:t>
      </w:r>
      <w:r w:rsidRPr="00141D11">
        <w:rPr>
          <w:rFonts w:ascii="Times New Roman" w:hAnsi="Times New Roman" w:cs="Times New Roman"/>
          <w:sz w:val="26"/>
          <w:szCs w:val="26"/>
          <w:lang w:val="ru-RU"/>
        </w:rPr>
        <w:t xml:space="preserve"> от 06.10.2009г. № 373, зарегистрирован в Минюсте России 22.12.2009г.);</w:t>
      </w:r>
    </w:p>
    <w:p w:rsidR="00141D11" w:rsidRPr="00141D11" w:rsidRDefault="00141D11" w:rsidP="00141D11">
      <w:pPr>
        <w:pStyle w:val="a9"/>
        <w:numPr>
          <w:ilvl w:val="0"/>
          <w:numId w:val="10"/>
        </w:numPr>
        <w:tabs>
          <w:tab w:val="clear" w:pos="1440"/>
          <w:tab w:val="num" w:pos="-4860"/>
          <w:tab w:val="num" w:pos="0"/>
          <w:tab w:val="left" w:pos="284"/>
        </w:tabs>
        <w:spacing w:before="0" w:beforeAutospacing="0" w:after="0" w:afterAutospacing="0"/>
        <w:ind w:left="0" w:firstLine="0"/>
        <w:contextualSpacing/>
        <w:jc w:val="both"/>
        <w:rPr>
          <w:rStyle w:val="aa"/>
          <w:sz w:val="26"/>
          <w:szCs w:val="26"/>
        </w:rPr>
      </w:pPr>
      <w:r w:rsidRPr="00141D11">
        <w:rPr>
          <w:sz w:val="26"/>
          <w:szCs w:val="26"/>
        </w:rPr>
        <w:t xml:space="preserve">Приказ Министерства образования и науки </w:t>
      </w:r>
      <w:r w:rsidRPr="00141D11">
        <w:rPr>
          <w:rStyle w:val="aa"/>
          <w:b w:val="0"/>
          <w:sz w:val="26"/>
          <w:szCs w:val="26"/>
        </w:rPr>
        <w:t xml:space="preserve">Российской Федерации от 26.11.2010г. № 1241 </w:t>
      </w:r>
      <w:r w:rsidRPr="00141D11">
        <w:rPr>
          <w:b/>
          <w:sz w:val="26"/>
          <w:szCs w:val="26"/>
        </w:rPr>
        <w:t>«</w:t>
      </w:r>
      <w:r w:rsidRPr="00141D11">
        <w:rPr>
          <w:rStyle w:val="aa"/>
          <w:b w:val="0"/>
          <w:sz w:val="26"/>
          <w:szCs w:val="26"/>
        </w:rPr>
        <w:t xml:space="preserve">О внесении изменений в федеральный государственный образовательный стандарт начального общего образования, утверждённый  приказом </w:t>
      </w:r>
      <w:r w:rsidRPr="00141D11">
        <w:rPr>
          <w:sz w:val="26"/>
          <w:szCs w:val="26"/>
        </w:rPr>
        <w:t xml:space="preserve">Министерства образования и науки </w:t>
      </w:r>
      <w:r w:rsidRPr="00141D11">
        <w:rPr>
          <w:rStyle w:val="aa"/>
          <w:b w:val="0"/>
          <w:sz w:val="26"/>
          <w:szCs w:val="26"/>
        </w:rPr>
        <w:t>Российской Федерации от 06.10.2009г. № 373», зарегистрирован</w:t>
      </w:r>
      <w:r w:rsidRPr="00141D11">
        <w:rPr>
          <w:rStyle w:val="aa"/>
          <w:sz w:val="26"/>
          <w:szCs w:val="26"/>
        </w:rPr>
        <w:t xml:space="preserve"> </w:t>
      </w:r>
      <w:r w:rsidRPr="00141D11">
        <w:rPr>
          <w:sz w:val="26"/>
          <w:szCs w:val="26"/>
        </w:rPr>
        <w:t>в Минюсте России 04.02.2011г.</w:t>
      </w:r>
      <w:r w:rsidRPr="00141D11">
        <w:rPr>
          <w:rStyle w:val="aa"/>
          <w:sz w:val="26"/>
          <w:szCs w:val="26"/>
        </w:rPr>
        <w:t>).</w:t>
      </w:r>
    </w:p>
    <w:p w:rsidR="00141D11" w:rsidRPr="00141D11" w:rsidRDefault="00141D11" w:rsidP="00141D11">
      <w:pPr>
        <w:pStyle w:val="a9"/>
        <w:numPr>
          <w:ilvl w:val="0"/>
          <w:numId w:val="10"/>
        </w:numPr>
        <w:tabs>
          <w:tab w:val="clear" w:pos="1440"/>
          <w:tab w:val="left" w:pos="284"/>
          <w:tab w:val="num" w:pos="1134"/>
        </w:tabs>
        <w:spacing w:before="0" w:beforeAutospacing="0" w:after="0" w:afterAutospacing="0"/>
        <w:ind w:left="0" w:firstLine="0"/>
        <w:contextualSpacing/>
        <w:jc w:val="both"/>
        <w:rPr>
          <w:sz w:val="26"/>
          <w:szCs w:val="26"/>
        </w:rPr>
      </w:pPr>
      <w:bookmarkStart w:id="0" w:name="_GoBack"/>
      <w:r w:rsidRPr="00141D11">
        <w:rPr>
          <w:color w:val="000000"/>
          <w:sz w:val="26"/>
          <w:szCs w:val="26"/>
        </w:rPr>
        <w:t>Приказ Минобрнауки России от 28 декабря 2010 г. № 2106 «Об утверждении федеральных требований к образовательным учреждениям в части охраны здоровья обучающихся, воспитанников».</w:t>
      </w:r>
    </w:p>
    <w:p w:rsidR="00141D11" w:rsidRPr="00141D11" w:rsidRDefault="00141D11" w:rsidP="00141D11">
      <w:pPr>
        <w:pStyle w:val="Default"/>
        <w:numPr>
          <w:ilvl w:val="0"/>
          <w:numId w:val="10"/>
        </w:numPr>
        <w:tabs>
          <w:tab w:val="clear" w:pos="1440"/>
          <w:tab w:val="left" w:pos="284"/>
        </w:tabs>
        <w:ind w:left="0" w:firstLine="0"/>
        <w:contextualSpacing/>
        <w:jc w:val="both"/>
        <w:rPr>
          <w:rFonts w:ascii="Times New Roman" w:hAnsi="Times New Roman" w:cs="Times New Roman"/>
          <w:bCs/>
          <w:color w:val="FF0000"/>
          <w:sz w:val="26"/>
          <w:szCs w:val="26"/>
        </w:rPr>
      </w:pPr>
      <w:r w:rsidRPr="00141D11">
        <w:rPr>
          <w:rFonts w:ascii="Times New Roman" w:hAnsi="Times New Roman" w:cs="Times New Roman"/>
          <w:color w:val="auto"/>
          <w:sz w:val="26"/>
          <w:szCs w:val="26"/>
        </w:rPr>
        <w:t>Приказ  комитета по образованию и науке Администрации Волгоградской области от 03.07.2012 г. № 792 «</w:t>
      </w:r>
      <w:r w:rsidRPr="00141D11">
        <w:rPr>
          <w:rFonts w:ascii="Times New Roman" w:hAnsi="Times New Roman" w:cs="Times New Roman"/>
          <w:color w:val="auto"/>
          <w:sz w:val="26"/>
          <w:szCs w:val="26"/>
          <w:lang w:eastAsia="en-US"/>
        </w:rPr>
        <w:t>О внесении изменений в приказ Комитета по образованию и науке</w:t>
      </w:r>
      <w:r w:rsidRPr="00141D11">
        <w:rPr>
          <w:rFonts w:ascii="Times New Roman" w:hAnsi="Times New Roman" w:cs="Times New Roman"/>
          <w:sz w:val="26"/>
          <w:szCs w:val="26"/>
          <w:lang w:eastAsia="en-US"/>
        </w:rPr>
        <w:t xml:space="preserve"> </w:t>
      </w:r>
      <w:r w:rsidRPr="00141D11">
        <w:rPr>
          <w:rFonts w:ascii="Times New Roman" w:hAnsi="Times New Roman" w:cs="Times New Roman"/>
          <w:color w:val="auto"/>
          <w:sz w:val="26"/>
          <w:szCs w:val="26"/>
          <w:lang w:eastAsia="en-US"/>
        </w:rPr>
        <w:t>Администрации Волгоградской области от 09.08.2011 № 1039</w:t>
      </w:r>
      <w:r w:rsidRPr="00141D11">
        <w:rPr>
          <w:rFonts w:ascii="Times New Roman" w:hAnsi="Times New Roman" w:cs="Times New Roman"/>
          <w:sz w:val="26"/>
          <w:szCs w:val="26"/>
          <w:lang w:eastAsia="en-US"/>
        </w:rPr>
        <w:t xml:space="preserve"> </w:t>
      </w:r>
      <w:r w:rsidRPr="00141D11">
        <w:rPr>
          <w:rFonts w:ascii="Times New Roman" w:hAnsi="Times New Roman" w:cs="Times New Roman"/>
          <w:color w:val="auto"/>
          <w:sz w:val="26"/>
          <w:szCs w:val="26"/>
          <w:lang w:eastAsia="en-US"/>
        </w:rPr>
        <w:t>"Об утверждении примерных учебных планов образовательных</w:t>
      </w:r>
      <w:r w:rsidRPr="00141D11">
        <w:rPr>
          <w:rFonts w:ascii="Times New Roman" w:hAnsi="Times New Roman" w:cs="Times New Roman"/>
          <w:sz w:val="26"/>
          <w:szCs w:val="26"/>
          <w:lang w:eastAsia="en-US"/>
        </w:rPr>
        <w:t xml:space="preserve"> </w:t>
      </w:r>
      <w:r w:rsidRPr="00141D11">
        <w:rPr>
          <w:rFonts w:ascii="Times New Roman" w:hAnsi="Times New Roman" w:cs="Times New Roman"/>
          <w:color w:val="auto"/>
          <w:sz w:val="26"/>
          <w:szCs w:val="26"/>
          <w:lang w:eastAsia="en-US"/>
        </w:rPr>
        <w:t>учреждений Волгоградской области, реализующих основные образовательные программы общего образования"</w:t>
      </w:r>
    </w:p>
    <w:p w:rsidR="00141D11" w:rsidRPr="00141D11" w:rsidRDefault="00141D11" w:rsidP="00141D11">
      <w:pPr>
        <w:pStyle w:val="a9"/>
        <w:numPr>
          <w:ilvl w:val="0"/>
          <w:numId w:val="10"/>
        </w:numPr>
        <w:tabs>
          <w:tab w:val="clear" w:pos="1440"/>
          <w:tab w:val="num" w:pos="-4860"/>
          <w:tab w:val="num" w:pos="0"/>
          <w:tab w:val="left" w:pos="284"/>
          <w:tab w:val="num" w:pos="1134"/>
        </w:tabs>
        <w:spacing w:before="0" w:beforeAutospacing="0" w:after="0" w:afterAutospacing="0"/>
        <w:ind w:left="0" w:firstLine="0"/>
        <w:contextualSpacing/>
        <w:jc w:val="both"/>
        <w:rPr>
          <w:b/>
          <w:bCs/>
          <w:sz w:val="26"/>
          <w:szCs w:val="26"/>
        </w:rPr>
      </w:pPr>
      <w:r w:rsidRPr="00141D11">
        <w:rPr>
          <w:color w:val="000000"/>
          <w:sz w:val="26"/>
          <w:szCs w:val="26"/>
        </w:rPr>
        <w:t>Письмо Департамента общего образования Минобрнауки России от 19 апреля 2011 г. № 03-255 «О введении ФГОС общего образования»</w:t>
      </w:r>
      <w:bookmarkEnd w:id="0"/>
    </w:p>
    <w:p w:rsidR="00141D11" w:rsidRPr="00141D11" w:rsidRDefault="00141D11" w:rsidP="00141D11">
      <w:pPr>
        <w:pStyle w:val="a9"/>
        <w:numPr>
          <w:ilvl w:val="0"/>
          <w:numId w:val="10"/>
        </w:numPr>
        <w:shd w:val="clear" w:color="auto" w:fill="FFFFFF"/>
        <w:tabs>
          <w:tab w:val="clear" w:pos="1440"/>
          <w:tab w:val="num" w:pos="-4860"/>
          <w:tab w:val="num" w:pos="0"/>
          <w:tab w:val="left" w:pos="284"/>
        </w:tabs>
        <w:spacing w:before="0" w:beforeAutospacing="0" w:after="0" w:afterAutospacing="0" w:line="276" w:lineRule="auto"/>
        <w:ind w:left="34" w:hanging="34"/>
        <w:contextualSpacing/>
        <w:jc w:val="both"/>
        <w:rPr>
          <w:rStyle w:val="aa"/>
          <w:b w:val="0"/>
          <w:bCs w:val="0"/>
          <w:sz w:val="26"/>
          <w:szCs w:val="26"/>
        </w:rPr>
      </w:pPr>
      <w:r w:rsidRPr="00141D11">
        <w:rPr>
          <w:sz w:val="26"/>
          <w:szCs w:val="26"/>
        </w:rPr>
        <w:t xml:space="preserve">Приказ Министерства образования и науки </w:t>
      </w:r>
      <w:r w:rsidRPr="00141D11">
        <w:rPr>
          <w:rStyle w:val="aa"/>
          <w:b w:val="0"/>
          <w:sz w:val="26"/>
          <w:szCs w:val="26"/>
        </w:rPr>
        <w:t xml:space="preserve">Российской Федерации от 03.06.2011г. № 1994 </w:t>
      </w:r>
      <w:r w:rsidRPr="00141D11">
        <w:rPr>
          <w:b/>
          <w:sz w:val="26"/>
          <w:szCs w:val="26"/>
        </w:rPr>
        <w:t>«</w:t>
      </w:r>
      <w:r w:rsidRPr="00141D11">
        <w:rPr>
          <w:rStyle w:val="aa"/>
          <w:b w:val="0"/>
          <w:sz w:val="26"/>
          <w:szCs w:val="26"/>
        </w:rPr>
        <w:t>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утвержденные приказом Министерства образовании РФ  от 09.03.2004. № 1312</w:t>
      </w:r>
    </w:p>
    <w:p w:rsidR="00141D11" w:rsidRPr="00141D11" w:rsidRDefault="00141D11" w:rsidP="00141D11">
      <w:pPr>
        <w:pStyle w:val="a8"/>
        <w:numPr>
          <w:ilvl w:val="0"/>
          <w:numId w:val="10"/>
        </w:numPr>
        <w:tabs>
          <w:tab w:val="clear" w:pos="1440"/>
          <w:tab w:val="num" w:pos="0"/>
          <w:tab w:val="left" w:pos="284"/>
        </w:tabs>
        <w:autoSpaceDE w:val="0"/>
        <w:autoSpaceDN w:val="0"/>
        <w:adjustRightInd w:val="0"/>
        <w:spacing w:before="100" w:beforeAutospacing="1" w:after="100" w:afterAutospacing="1"/>
        <w:ind w:left="0" w:firstLine="0"/>
        <w:contextualSpacing/>
        <w:jc w:val="both"/>
        <w:rPr>
          <w:rFonts w:ascii="Times New Roman" w:hAnsi="Times New Roman" w:cs="Times New Roman"/>
          <w:color w:val="000000"/>
          <w:sz w:val="26"/>
          <w:szCs w:val="26"/>
        </w:rPr>
      </w:pPr>
      <w:r w:rsidRPr="00141D11">
        <w:rPr>
          <w:rFonts w:ascii="Times New Roman" w:hAnsi="Times New Roman" w:cs="Times New Roman"/>
          <w:color w:val="000000"/>
          <w:sz w:val="26"/>
          <w:szCs w:val="26"/>
        </w:rPr>
        <w:t>Федеральный государственный стандарт начального общего образования (Приказ МОиН № 363 от 06 октября 2009, зарегистрирован Минюст № 17785                от 22 .12. 2009).</w:t>
      </w:r>
    </w:p>
    <w:p w:rsidR="00141D11" w:rsidRPr="00141D11" w:rsidRDefault="00141D11" w:rsidP="00141D11">
      <w:pPr>
        <w:pStyle w:val="a8"/>
        <w:numPr>
          <w:ilvl w:val="0"/>
          <w:numId w:val="10"/>
        </w:numPr>
        <w:tabs>
          <w:tab w:val="clear" w:pos="1440"/>
          <w:tab w:val="num" w:pos="0"/>
          <w:tab w:val="left" w:pos="284"/>
        </w:tabs>
        <w:autoSpaceDE w:val="0"/>
        <w:autoSpaceDN w:val="0"/>
        <w:adjustRightInd w:val="0"/>
        <w:spacing w:before="100" w:beforeAutospacing="1" w:after="100" w:afterAutospacing="1"/>
        <w:ind w:left="0" w:firstLine="0"/>
        <w:contextualSpacing/>
        <w:jc w:val="both"/>
        <w:rPr>
          <w:rFonts w:ascii="Times New Roman" w:hAnsi="Times New Roman" w:cs="Times New Roman"/>
          <w:sz w:val="26"/>
          <w:szCs w:val="26"/>
        </w:rPr>
      </w:pPr>
      <w:r w:rsidRPr="00141D11">
        <w:rPr>
          <w:rFonts w:ascii="Times New Roman" w:hAnsi="Times New Roman" w:cs="Times New Roman"/>
          <w:sz w:val="26"/>
          <w:szCs w:val="26"/>
        </w:rPr>
        <w:t xml:space="preserve">Приказ МОиН РФ № 2080 от 24.12.2010 «Об утверждении федерального перечня учебников, рекомендованных (допущенных) к использованию в образовательных учреждениях, реализующих программы общего образования и имеющих государственную аккредитацию, на 2011-2012 год. </w:t>
      </w:r>
    </w:p>
    <w:p w:rsidR="00141D11" w:rsidRPr="00141D11" w:rsidRDefault="00141D11" w:rsidP="00141D11">
      <w:pPr>
        <w:pStyle w:val="a8"/>
        <w:numPr>
          <w:ilvl w:val="0"/>
          <w:numId w:val="10"/>
        </w:numPr>
        <w:tabs>
          <w:tab w:val="clear" w:pos="1440"/>
          <w:tab w:val="num" w:pos="0"/>
          <w:tab w:val="left" w:pos="284"/>
        </w:tabs>
        <w:autoSpaceDE w:val="0"/>
        <w:autoSpaceDN w:val="0"/>
        <w:adjustRightInd w:val="0"/>
        <w:spacing w:before="100" w:beforeAutospacing="1" w:after="100" w:afterAutospacing="1"/>
        <w:ind w:left="0" w:firstLine="0"/>
        <w:contextualSpacing/>
        <w:jc w:val="both"/>
        <w:rPr>
          <w:rFonts w:ascii="Times New Roman" w:hAnsi="Times New Roman" w:cs="Times New Roman"/>
          <w:color w:val="000000"/>
          <w:sz w:val="26"/>
          <w:szCs w:val="26"/>
        </w:rPr>
      </w:pPr>
      <w:r w:rsidRPr="00141D11">
        <w:rPr>
          <w:rFonts w:ascii="Times New Roman" w:hAnsi="Times New Roman" w:cs="Times New Roman"/>
          <w:color w:val="000000"/>
          <w:sz w:val="26"/>
          <w:szCs w:val="26"/>
        </w:rPr>
        <w:t>Рекомендации по организации обучения в первом классе четырехлетней начальной школы (Письмо МО РФ № 408/13-13 от 20.04.2001).</w:t>
      </w:r>
    </w:p>
    <w:p w:rsidR="00141D11" w:rsidRPr="00141D11" w:rsidRDefault="00141D11" w:rsidP="00141D11">
      <w:pPr>
        <w:pStyle w:val="a8"/>
        <w:numPr>
          <w:ilvl w:val="0"/>
          <w:numId w:val="10"/>
        </w:numPr>
        <w:tabs>
          <w:tab w:val="clear" w:pos="1440"/>
          <w:tab w:val="num" w:pos="0"/>
          <w:tab w:val="left" w:pos="284"/>
        </w:tabs>
        <w:autoSpaceDE w:val="0"/>
        <w:autoSpaceDN w:val="0"/>
        <w:adjustRightInd w:val="0"/>
        <w:spacing w:before="100" w:beforeAutospacing="1" w:after="100" w:afterAutospacing="1"/>
        <w:ind w:left="0" w:firstLine="0"/>
        <w:contextualSpacing/>
        <w:jc w:val="both"/>
        <w:rPr>
          <w:rFonts w:ascii="Times New Roman" w:hAnsi="Times New Roman" w:cs="Times New Roman"/>
          <w:color w:val="000000"/>
          <w:sz w:val="26"/>
          <w:szCs w:val="26"/>
        </w:rPr>
      </w:pPr>
      <w:r w:rsidRPr="00141D11">
        <w:rPr>
          <w:rFonts w:ascii="Times New Roman" w:hAnsi="Times New Roman" w:cs="Times New Roman"/>
          <w:color w:val="000000"/>
          <w:sz w:val="26"/>
          <w:szCs w:val="26"/>
        </w:rPr>
        <w:t xml:space="preserve">Об организации обучения в первом классе четырехлетней начальной школы (Письмо МО РФ № 202/11-13 от 25.09.2000). </w:t>
      </w:r>
    </w:p>
    <w:p w:rsidR="00141D11" w:rsidRPr="00141D11" w:rsidRDefault="00141D11" w:rsidP="00141D11">
      <w:pPr>
        <w:pStyle w:val="a8"/>
        <w:tabs>
          <w:tab w:val="left" w:pos="284"/>
        </w:tabs>
        <w:autoSpaceDE w:val="0"/>
        <w:autoSpaceDN w:val="0"/>
        <w:adjustRightInd w:val="0"/>
        <w:spacing w:before="100" w:beforeAutospacing="1" w:after="100" w:afterAutospacing="1"/>
        <w:ind w:left="0"/>
        <w:contextualSpacing/>
        <w:jc w:val="both"/>
        <w:rPr>
          <w:rFonts w:ascii="Times New Roman" w:hAnsi="Times New Roman" w:cs="Times New Roman"/>
          <w:color w:val="000000"/>
          <w:sz w:val="26"/>
          <w:szCs w:val="26"/>
        </w:rPr>
      </w:pPr>
    </w:p>
    <w:p w:rsidR="00141D11" w:rsidRPr="00141D11" w:rsidRDefault="00141D11" w:rsidP="00141D11">
      <w:pPr>
        <w:pStyle w:val="a9"/>
        <w:shd w:val="clear" w:color="auto" w:fill="FFFFFF"/>
        <w:tabs>
          <w:tab w:val="left" w:pos="284"/>
          <w:tab w:val="num" w:pos="1440"/>
        </w:tabs>
        <w:spacing w:before="0" w:beforeAutospacing="0" w:after="0" w:afterAutospacing="0" w:line="276" w:lineRule="auto"/>
        <w:ind w:left="720"/>
        <w:contextualSpacing/>
        <w:jc w:val="both"/>
        <w:rPr>
          <w:rStyle w:val="aa"/>
          <w:b w:val="0"/>
          <w:bCs w:val="0"/>
          <w:sz w:val="26"/>
          <w:szCs w:val="26"/>
        </w:rPr>
      </w:pPr>
    </w:p>
    <w:p w:rsidR="00141D11" w:rsidRPr="00141D11" w:rsidRDefault="00141D11" w:rsidP="00141D11">
      <w:pPr>
        <w:pStyle w:val="a9"/>
        <w:shd w:val="clear" w:color="auto" w:fill="FFFFFF"/>
        <w:tabs>
          <w:tab w:val="left" w:pos="284"/>
          <w:tab w:val="num" w:pos="1440"/>
        </w:tabs>
        <w:spacing w:before="0" w:beforeAutospacing="0" w:after="0" w:afterAutospacing="0" w:line="276" w:lineRule="auto"/>
        <w:contextualSpacing/>
        <w:jc w:val="both"/>
        <w:rPr>
          <w:rStyle w:val="aa"/>
          <w:b w:val="0"/>
          <w:bCs w:val="0"/>
          <w:sz w:val="26"/>
          <w:szCs w:val="26"/>
        </w:rPr>
      </w:pPr>
    </w:p>
    <w:p w:rsidR="00141D11" w:rsidRPr="00141D11" w:rsidRDefault="00141D11" w:rsidP="00141D11">
      <w:pPr>
        <w:pStyle w:val="a9"/>
        <w:shd w:val="clear" w:color="auto" w:fill="FFFFFF"/>
        <w:tabs>
          <w:tab w:val="num" w:pos="0"/>
          <w:tab w:val="left" w:pos="284"/>
        </w:tabs>
        <w:spacing w:before="0" w:beforeAutospacing="0" w:after="0" w:afterAutospacing="0" w:line="276" w:lineRule="auto"/>
        <w:ind w:left="720"/>
        <w:contextualSpacing/>
        <w:jc w:val="both"/>
        <w:rPr>
          <w:sz w:val="26"/>
          <w:szCs w:val="26"/>
        </w:rPr>
      </w:pPr>
      <w:r w:rsidRPr="00141D11">
        <w:rPr>
          <w:sz w:val="26"/>
          <w:szCs w:val="26"/>
        </w:rPr>
        <w:t>Учебный план на 2013-2014 учебный год предусматривает:</w:t>
      </w:r>
    </w:p>
    <w:p w:rsidR="00141D11" w:rsidRPr="00141D11" w:rsidRDefault="00141D11" w:rsidP="00141D11">
      <w:pPr>
        <w:numPr>
          <w:ilvl w:val="0"/>
          <w:numId w:val="1"/>
        </w:numPr>
        <w:shd w:val="clear" w:color="auto" w:fill="FFFFFF"/>
        <w:tabs>
          <w:tab w:val="left" w:pos="384"/>
        </w:tabs>
        <w:autoSpaceDE w:val="0"/>
        <w:autoSpaceDN w:val="0"/>
        <w:adjustRightInd w:val="0"/>
        <w:spacing w:line="276" w:lineRule="auto"/>
        <w:ind w:left="34" w:right="10"/>
        <w:jc w:val="both"/>
        <w:rPr>
          <w:rFonts w:ascii="Times New Roman" w:hAnsi="Times New Roman" w:cs="Times New Roman"/>
          <w:sz w:val="26"/>
          <w:szCs w:val="26"/>
        </w:rPr>
      </w:pPr>
      <w:r w:rsidRPr="00141D11">
        <w:rPr>
          <w:rFonts w:ascii="Times New Roman" w:hAnsi="Times New Roman" w:cs="Times New Roman"/>
          <w:sz w:val="26"/>
          <w:szCs w:val="26"/>
          <w:lang w:val="ru-RU"/>
        </w:rPr>
        <w:t xml:space="preserve">4-летний срок освоения образовательных программ начального общего образования для 1-4 классов.  </w:t>
      </w:r>
      <w:r w:rsidRPr="00141D11">
        <w:rPr>
          <w:rFonts w:ascii="Times New Roman" w:hAnsi="Times New Roman" w:cs="Times New Roman"/>
          <w:sz w:val="26"/>
          <w:szCs w:val="26"/>
        </w:rPr>
        <w:t>Классы 1-4  работают в режиме 5-и дневной учебной недели.</w:t>
      </w:r>
    </w:p>
    <w:p w:rsidR="00141D11" w:rsidRPr="00141D11" w:rsidRDefault="00141D11" w:rsidP="00141D11">
      <w:pPr>
        <w:shd w:val="clear" w:color="auto" w:fill="FFFFFF"/>
        <w:tabs>
          <w:tab w:val="left" w:pos="384"/>
        </w:tabs>
        <w:spacing w:line="276" w:lineRule="auto"/>
        <w:ind w:left="34" w:right="10"/>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 xml:space="preserve">        Первые, вторые, третьи  классы работают по ООП с учётом ФГОС  НОО нового поколения. Продолжительность учебного года:</w:t>
      </w:r>
    </w:p>
    <w:p w:rsidR="00141D11" w:rsidRPr="00141D11" w:rsidRDefault="00141D11" w:rsidP="00141D11">
      <w:pPr>
        <w:shd w:val="clear" w:color="auto" w:fill="FFFFFF"/>
        <w:tabs>
          <w:tab w:val="left" w:pos="384"/>
        </w:tabs>
        <w:spacing w:line="276" w:lineRule="auto"/>
        <w:ind w:left="34" w:right="10"/>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 xml:space="preserve"> для  1-х  классов -33 учебные недели; </w:t>
      </w:r>
    </w:p>
    <w:p w:rsidR="00141D11" w:rsidRPr="00141D11" w:rsidRDefault="00141D11" w:rsidP="00141D11">
      <w:pPr>
        <w:shd w:val="clear" w:color="auto" w:fill="FFFFFF"/>
        <w:tabs>
          <w:tab w:val="left" w:pos="384"/>
        </w:tabs>
        <w:spacing w:line="276" w:lineRule="auto"/>
        <w:ind w:left="34" w:right="10"/>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lastRenderedPageBreak/>
        <w:t xml:space="preserve"> для 2-4  классов -34 учебные недели.</w:t>
      </w:r>
    </w:p>
    <w:p w:rsidR="00141D11" w:rsidRPr="00141D11" w:rsidRDefault="00141D11" w:rsidP="00141D11">
      <w:pPr>
        <w:numPr>
          <w:ilvl w:val="0"/>
          <w:numId w:val="1"/>
        </w:numPr>
        <w:shd w:val="clear" w:color="auto" w:fill="FFFFFF"/>
        <w:tabs>
          <w:tab w:val="left" w:pos="384"/>
        </w:tabs>
        <w:autoSpaceDE w:val="0"/>
        <w:autoSpaceDN w:val="0"/>
        <w:adjustRightInd w:val="0"/>
        <w:spacing w:line="276" w:lineRule="auto"/>
        <w:ind w:left="34" w:right="10"/>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5-летний срок освоения образовательных программ основного общего образования для 5-9 классов. Продолжительность учебного года -  34 учебных недель (не включая летний экзаменационный период) и работают в режиме 6-и дневной учебной недели.</w:t>
      </w:r>
    </w:p>
    <w:p w:rsidR="00141D11" w:rsidRPr="00141D11" w:rsidRDefault="00141D11" w:rsidP="00141D11">
      <w:pPr>
        <w:shd w:val="clear" w:color="auto" w:fill="FFFFFF"/>
        <w:tabs>
          <w:tab w:val="left" w:pos="384"/>
        </w:tabs>
        <w:spacing w:line="276" w:lineRule="auto"/>
        <w:ind w:left="34" w:right="10"/>
        <w:jc w:val="both"/>
        <w:rPr>
          <w:rFonts w:ascii="Times New Roman" w:hAnsi="Times New Roman" w:cs="Times New Roman"/>
          <w:sz w:val="26"/>
          <w:szCs w:val="26"/>
          <w:lang w:val="ru-RU"/>
        </w:rPr>
      </w:pPr>
      <w:r w:rsidRPr="00141D11">
        <w:rPr>
          <w:rFonts w:ascii="Times New Roman" w:hAnsi="Times New Roman" w:cs="Times New Roman"/>
          <w:noProof/>
          <w:sz w:val="26"/>
          <w:szCs w:val="26"/>
        </w:rPr>
        <w:pict>
          <v:line id="_x0000_s1027" style="position:absolute;left:0;text-align:left;z-index:251660288;mso-position-horizontal-relative:margin" from="-10.1pt,500.9pt" to="-10.1pt,512.2pt" o:allowincell="f" strokeweight=".25pt">
            <w10:wrap anchorx="margin"/>
          </v:line>
        </w:pict>
      </w:r>
      <w:r w:rsidRPr="00141D11">
        <w:rPr>
          <w:rFonts w:ascii="Times New Roman" w:hAnsi="Times New Roman" w:cs="Times New Roman"/>
          <w:sz w:val="26"/>
          <w:szCs w:val="26"/>
          <w:lang w:val="ru-RU"/>
        </w:rPr>
        <w:t>•</w:t>
      </w:r>
      <w:r w:rsidRPr="00141D11">
        <w:rPr>
          <w:rFonts w:ascii="Times New Roman" w:hAnsi="Times New Roman" w:cs="Times New Roman"/>
          <w:sz w:val="26"/>
          <w:szCs w:val="26"/>
          <w:lang w:val="ru-RU"/>
        </w:rPr>
        <w:tab/>
        <w:t>2-летний срок освоения образовательных программ среднего (полного) общего образования на основе различных сочетаний базовых и профильных предметов для 10-11 классов. Продолжительность учебного года -  34 учебных недель (не включая летний экзаменационный период и проведение учебных сборов по основам военной службы) и работают в режиме 6-и дневной учебной недели.</w:t>
      </w:r>
    </w:p>
    <w:p w:rsidR="00141D11" w:rsidRPr="00141D11" w:rsidRDefault="00141D11" w:rsidP="00141D11">
      <w:pPr>
        <w:shd w:val="clear" w:color="auto" w:fill="FFFFFF"/>
        <w:spacing w:line="276" w:lineRule="auto"/>
        <w:ind w:left="173" w:firstLine="485"/>
        <w:jc w:val="both"/>
        <w:rPr>
          <w:rFonts w:ascii="Times New Roman" w:hAnsi="Times New Roman" w:cs="Times New Roman"/>
          <w:sz w:val="26"/>
          <w:szCs w:val="26"/>
        </w:rPr>
      </w:pPr>
      <w:r w:rsidRPr="00141D11">
        <w:rPr>
          <w:rFonts w:ascii="Times New Roman" w:hAnsi="Times New Roman" w:cs="Times New Roman"/>
          <w:sz w:val="26"/>
          <w:szCs w:val="26"/>
          <w:lang w:val="ru-RU"/>
        </w:rPr>
        <w:t xml:space="preserve">Учебный 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 </w:t>
      </w:r>
      <w:r w:rsidRPr="00141D11">
        <w:rPr>
          <w:rFonts w:ascii="Times New Roman" w:hAnsi="Times New Roman" w:cs="Times New Roman"/>
          <w:sz w:val="26"/>
          <w:szCs w:val="26"/>
        </w:rPr>
        <w:t>Учебный план школы направлен на решение следующих задач:</w:t>
      </w:r>
    </w:p>
    <w:p w:rsidR="00141D11" w:rsidRPr="00141D11" w:rsidRDefault="00141D11" w:rsidP="00141D11">
      <w:pPr>
        <w:numPr>
          <w:ilvl w:val="0"/>
          <w:numId w:val="2"/>
        </w:numPr>
        <w:shd w:val="clear" w:color="auto" w:fill="FFFFFF"/>
        <w:tabs>
          <w:tab w:val="left" w:pos="365"/>
        </w:tabs>
        <w:autoSpaceDE w:val="0"/>
        <w:autoSpaceDN w:val="0"/>
        <w:adjustRightInd w:val="0"/>
        <w:spacing w:line="276" w:lineRule="auto"/>
        <w:ind w:left="178"/>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создание максимально вариативной образовательной среды;</w:t>
      </w:r>
    </w:p>
    <w:p w:rsidR="00141D11" w:rsidRPr="00141D11" w:rsidRDefault="00141D11" w:rsidP="00141D11">
      <w:pPr>
        <w:numPr>
          <w:ilvl w:val="0"/>
          <w:numId w:val="2"/>
        </w:numPr>
        <w:shd w:val="clear" w:color="auto" w:fill="FFFFFF"/>
        <w:tabs>
          <w:tab w:val="left" w:pos="365"/>
        </w:tabs>
        <w:autoSpaceDE w:val="0"/>
        <w:autoSpaceDN w:val="0"/>
        <w:adjustRightInd w:val="0"/>
        <w:spacing w:line="276" w:lineRule="auto"/>
        <w:ind w:left="178"/>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обеспечение базового образования для каждого школьника;</w:t>
      </w:r>
    </w:p>
    <w:p w:rsidR="00141D11" w:rsidRPr="00141D11" w:rsidRDefault="00141D11" w:rsidP="00141D11">
      <w:pPr>
        <w:numPr>
          <w:ilvl w:val="0"/>
          <w:numId w:val="2"/>
        </w:numPr>
        <w:shd w:val="clear" w:color="auto" w:fill="FFFFFF"/>
        <w:tabs>
          <w:tab w:val="left" w:pos="365"/>
        </w:tabs>
        <w:autoSpaceDE w:val="0"/>
        <w:autoSpaceDN w:val="0"/>
        <w:adjustRightInd w:val="0"/>
        <w:spacing w:line="276" w:lineRule="auto"/>
        <w:ind w:left="178"/>
        <w:jc w:val="both"/>
        <w:rPr>
          <w:rFonts w:ascii="Times New Roman" w:hAnsi="Times New Roman" w:cs="Times New Roman"/>
          <w:sz w:val="26"/>
          <w:szCs w:val="26"/>
        </w:rPr>
      </w:pPr>
      <w:r w:rsidRPr="00141D11">
        <w:rPr>
          <w:rFonts w:ascii="Times New Roman" w:hAnsi="Times New Roman" w:cs="Times New Roman"/>
          <w:sz w:val="26"/>
          <w:szCs w:val="26"/>
        </w:rPr>
        <w:t>интегративное изучение отдельных дисциплин;</w:t>
      </w:r>
    </w:p>
    <w:p w:rsidR="00141D11" w:rsidRPr="00141D11" w:rsidRDefault="00141D11" w:rsidP="00141D11">
      <w:pPr>
        <w:numPr>
          <w:ilvl w:val="0"/>
          <w:numId w:val="2"/>
        </w:numPr>
        <w:shd w:val="clear" w:color="auto" w:fill="FFFFFF"/>
        <w:tabs>
          <w:tab w:val="left" w:pos="365"/>
        </w:tabs>
        <w:autoSpaceDE w:val="0"/>
        <w:autoSpaceDN w:val="0"/>
        <w:adjustRightInd w:val="0"/>
        <w:spacing w:line="276" w:lineRule="auto"/>
        <w:ind w:left="178" w:right="1037"/>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осуществление индивидуального подхода к учащимся, создание адаптивной образовательной среды;</w:t>
      </w:r>
    </w:p>
    <w:p w:rsidR="00141D11" w:rsidRPr="00141D11" w:rsidRDefault="00141D11" w:rsidP="00141D11">
      <w:pPr>
        <w:shd w:val="clear" w:color="auto" w:fill="FFFFFF"/>
        <w:tabs>
          <w:tab w:val="left" w:pos="346"/>
        </w:tabs>
        <w:spacing w:line="276" w:lineRule="auto"/>
        <w:ind w:left="348" w:right="518" w:hanging="156"/>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w:t>
      </w:r>
      <w:r w:rsidRPr="00141D11">
        <w:rPr>
          <w:rFonts w:ascii="Times New Roman" w:hAnsi="Times New Roman" w:cs="Times New Roman"/>
          <w:sz w:val="26"/>
          <w:szCs w:val="26"/>
          <w:lang w:val="ru-RU"/>
        </w:rPr>
        <w:tab/>
        <w:t>содействие развитию творческих способностей учащихся.</w:t>
      </w:r>
    </w:p>
    <w:p w:rsidR="00141D11" w:rsidRPr="00141D11" w:rsidRDefault="00141D11" w:rsidP="00141D11">
      <w:pPr>
        <w:shd w:val="clear" w:color="auto" w:fill="FFFFFF"/>
        <w:tabs>
          <w:tab w:val="left" w:pos="346"/>
        </w:tabs>
        <w:spacing w:line="276" w:lineRule="auto"/>
        <w:ind w:left="348" w:right="518" w:hanging="156"/>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ab/>
      </w:r>
      <w:r w:rsidRPr="00141D11">
        <w:rPr>
          <w:rFonts w:ascii="Times New Roman" w:hAnsi="Times New Roman" w:cs="Times New Roman"/>
          <w:sz w:val="26"/>
          <w:szCs w:val="26"/>
          <w:lang w:val="ru-RU"/>
        </w:rPr>
        <w:tab/>
      </w:r>
      <w:r w:rsidRPr="00141D11">
        <w:rPr>
          <w:rFonts w:ascii="Times New Roman" w:hAnsi="Times New Roman" w:cs="Times New Roman"/>
          <w:sz w:val="26"/>
          <w:szCs w:val="26"/>
          <w:lang w:val="ru-RU"/>
        </w:rPr>
        <w:tab/>
        <w:t xml:space="preserve">Учебный план школы составлен с учётом результатов деятельности в </w:t>
      </w:r>
    </w:p>
    <w:p w:rsidR="00141D11" w:rsidRPr="00141D11" w:rsidRDefault="00141D11" w:rsidP="00141D11">
      <w:pPr>
        <w:shd w:val="clear" w:color="auto" w:fill="FFFFFF"/>
        <w:spacing w:line="276" w:lineRule="auto"/>
        <w:ind w:left="182" w:right="518"/>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предыдущем учебном году, с ориентацией на основные направления развития школы и нормативные требования к организации учебно-воспитательного процесса.</w:t>
      </w:r>
    </w:p>
    <w:p w:rsidR="00141D11" w:rsidRPr="00141D11" w:rsidRDefault="00141D11" w:rsidP="00141D11">
      <w:pPr>
        <w:shd w:val="clear" w:color="auto" w:fill="FFFFFF"/>
        <w:spacing w:line="276" w:lineRule="auto"/>
        <w:ind w:left="182" w:right="518" w:firstLine="538"/>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Инвариантная часть учебного плана включает:</w:t>
      </w:r>
    </w:p>
    <w:p w:rsidR="00141D11" w:rsidRPr="00141D11" w:rsidRDefault="00141D11" w:rsidP="00141D11">
      <w:pPr>
        <w:numPr>
          <w:ilvl w:val="0"/>
          <w:numId w:val="3"/>
        </w:numPr>
        <w:shd w:val="clear" w:color="auto" w:fill="FFFFFF"/>
        <w:tabs>
          <w:tab w:val="left" w:pos="360"/>
        </w:tabs>
        <w:autoSpaceDE w:val="0"/>
        <w:autoSpaceDN w:val="0"/>
        <w:adjustRightInd w:val="0"/>
        <w:spacing w:line="276" w:lineRule="auto"/>
        <w:ind w:left="178" w:right="1037"/>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учебные предметы Федерального компонента государственного образовательного стандарта;</w:t>
      </w:r>
    </w:p>
    <w:p w:rsidR="00141D11" w:rsidRPr="00141D11" w:rsidRDefault="00141D11" w:rsidP="00141D11">
      <w:pPr>
        <w:numPr>
          <w:ilvl w:val="0"/>
          <w:numId w:val="3"/>
        </w:numPr>
        <w:shd w:val="clear" w:color="auto" w:fill="FFFFFF"/>
        <w:tabs>
          <w:tab w:val="left" w:pos="360"/>
        </w:tabs>
        <w:autoSpaceDE w:val="0"/>
        <w:autoSpaceDN w:val="0"/>
        <w:adjustRightInd w:val="0"/>
        <w:spacing w:line="276" w:lineRule="auto"/>
        <w:ind w:left="178" w:right="518"/>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учебные предметы, определенные образовательной программой общеобразовательного учреждения для обязательного изучения всеми обучающимися каждого класса;</w:t>
      </w:r>
    </w:p>
    <w:p w:rsidR="00141D11" w:rsidRPr="00141D11" w:rsidRDefault="00141D11" w:rsidP="00141D11">
      <w:pPr>
        <w:numPr>
          <w:ilvl w:val="0"/>
          <w:numId w:val="3"/>
        </w:numPr>
        <w:shd w:val="clear" w:color="auto" w:fill="FFFFFF"/>
        <w:tabs>
          <w:tab w:val="left" w:pos="360"/>
        </w:tabs>
        <w:autoSpaceDE w:val="0"/>
        <w:autoSpaceDN w:val="0"/>
        <w:adjustRightInd w:val="0"/>
        <w:spacing w:line="276" w:lineRule="auto"/>
        <w:ind w:left="178"/>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минимальную учебную нагрузку, предусмотренную общеобразовательными программами на изучение каждого предмета в каждом классе (при этом суммарная учебная нагрузка инвариантной части учебного плана общеобразовательного учреждения, складывающаяся из обязательных учебных нагрузок по учебным предметам в каждом классе, соответствует нормативам, определённым  приказом комитета  по образованию и науке Администрации Волгоградской области от 09.08.2011 г № 1039.</w:t>
      </w:r>
    </w:p>
    <w:p w:rsidR="00141D11" w:rsidRPr="00141D11" w:rsidRDefault="00141D11" w:rsidP="00141D11">
      <w:pPr>
        <w:shd w:val="clear" w:color="auto" w:fill="FFFFFF"/>
        <w:spacing w:line="276" w:lineRule="auto"/>
        <w:ind w:left="192" w:right="518" w:firstLine="528"/>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Компонент образовательного учреждения  учебного плана предназначена сформировать индивидуальные образовательные маршруты обучающихся и включают  курсы, предусмотренные образовательной программой школы:</w:t>
      </w:r>
    </w:p>
    <w:p w:rsidR="00141D11" w:rsidRPr="00141D11" w:rsidRDefault="00141D11" w:rsidP="00141D11">
      <w:pPr>
        <w:numPr>
          <w:ilvl w:val="0"/>
          <w:numId w:val="3"/>
        </w:numPr>
        <w:shd w:val="clear" w:color="auto" w:fill="FFFFFF"/>
        <w:tabs>
          <w:tab w:val="left" w:pos="360"/>
        </w:tabs>
        <w:autoSpaceDE w:val="0"/>
        <w:autoSpaceDN w:val="0"/>
        <w:adjustRightInd w:val="0"/>
        <w:spacing w:line="276" w:lineRule="auto"/>
        <w:ind w:left="178"/>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предметы по выбору обучающихся (предметы по выбору обучающихся не дублируют предметы инвариантной части учебного плана);</w:t>
      </w:r>
    </w:p>
    <w:p w:rsidR="00141D11" w:rsidRPr="00141D11" w:rsidRDefault="00141D11" w:rsidP="00141D11">
      <w:pPr>
        <w:numPr>
          <w:ilvl w:val="0"/>
          <w:numId w:val="3"/>
        </w:numPr>
        <w:shd w:val="clear" w:color="auto" w:fill="FFFFFF"/>
        <w:tabs>
          <w:tab w:val="left" w:pos="360"/>
        </w:tabs>
        <w:autoSpaceDE w:val="0"/>
        <w:autoSpaceDN w:val="0"/>
        <w:adjustRightInd w:val="0"/>
        <w:spacing w:line="276" w:lineRule="auto"/>
        <w:ind w:left="178"/>
        <w:jc w:val="both"/>
        <w:rPr>
          <w:rFonts w:ascii="Times New Roman" w:hAnsi="Times New Roman" w:cs="Times New Roman"/>
          <w:sz w:val="26"/>
          <w:szCs w:val="26"/>
        </w:rPr>
      </w:pPr>
      <w:r w:rsidRPr="00141D11">
        <w:rPr>
          <w:rFonts w:ascii="Times New Roman" w:hAnsi="Times New Roman" w:cs="Times New Roman"/>
          <w:sz w:val="26"/>
          <w:szCs w:val="26"/>
        </w:rPr>
        <w:t>элективные курсы;</w:t>
      </w:r>
    </w:p>
    <w:p w:rsidR="00141D11" w:rsidRPr="00141D11" w:rsidRDefault="00141D11" w:rsidP="00141D11">
      <w:pPr>
        <w:numPr>
          <w:ilvl w:val="0"/>
          <w:numId w:val="3"/>
        </w:numPr>
        <w:shd w:val="clear" w:color="auto" w:fill="FFFFFF"/>
        <w:tabs>
          <w:tab w:val="left" w:pos="360"/>
        </w:tabs>
        <w:autoSpaceDE w:val="0"/>
        <w:autoSpaceDN w:val="0"/>
        <w:adjustRightInd w:val="0"/>
        <w:spacing w:line="276" w:lineRule="auto"/>
        <w:ind w:left="178"/>
        <w:jc w:val="both"/>
        <w:rPr>
          <w:rFonts w:ascii="Times New Roman" w:hAnsi="Times New Roman" w:cs="Times New Roman"/>
          <w:sz w:val="26"/>
          <w:szCs w:val="26"/>
        </w:rPr>
      </w:pPr>
      <w:r w:rsidRPr="00141D11">
        <w:rPr>
          <w:rFonts w:ascii="Times New Roman" w:hAnsi="Times New Roman" w:cs="Times New Roman"/>
          <w:sz w:val="26"/>
          <w:szCs w:val="26"/>
        </w:rPr>
        <w:t>факультативные курсы;</w:t>
      </w:r>
    </w:p>
    <w:p w:rsidR="00141D11" w:rsidRPr="00141D11" w:rsidRDefault="00141D11" w:rsidP="00141D11">
      <w:pPr>
        <w:numPr>
          <w:ilvl w:val="0"/>
          <w:numId w:val="3"/>
        </w:numPr>
        <w:shd w:val="clear" w:color="auto" w:fill="FFFFFF"/>
        <w:tabs>
          <w:tab w:val="left" w:pos="360"/>
        </w:tabs>
        <w:autoSpaceDE w:val="0"/>
        <w:autoSpaceDN w:val="0"/>
        <w:adjustRightInd w:val="0"/>
        <w:spacing w:line="276" w:lineRule="auto"/>
        <w:ind w:left="178"/>
        <w:jc w:val="both"/>
        <w:rPr>
          <w:rFonts w:ascii="Times New Roman" w:hAnsi="Times New Roman" w:cs="Times New Roman"/>
          <w:sz w:val="26"/>
          <w:szCs w:val="26"/>
        </w:rPr>
      </w:pPr>
      <w:r w:rsidRPr="00141D11">
        <w:rPr>
          <w:rFonts w:ascii="Times New Roman" w:hAnsi="Times New Roman" w:cs="Times New Roman"/>
          <w:sz w:val="26"/>
          <w:szCs w:val="26"/>
        </w:rPr>
        <w:t>дополнительные образовательные модули;</w:t>
      </w:r>
    </w:p>
    <w:p w:rsidR="00141D11" w:rsidRPr="00141D11" w:rsidRDefault="00141D11" w:rsidP="00141D11">
      <w:pPr>
        <w:numPr>
          <w:ilvl w:val="0"/>
          <w:numId w:val="3"/>
        </w:numPr>
        <w:shd w:val="clear" w:color="auto" w:fill="FFFFFF"/>
        <w:tabs>
          <w:tab w:val="left" w:pos="360"/>
        </w:tabs>
        <w:autoSpaceDE w:val="0"/>
        <w:autoSpaceDN w:val="0"/>
        <w:adjustRightInd w:val="0"/>
        <w:spacing w:line="276" w:lineRule="auto"/>
        <w:ind w:left="178"/>
        <w:jc w:val="both"/>
        <w:rPr>
          <w:rFonts w:ascii="Times New Roman" w:hAnsi="Times New Roman" w:cs="Times New Roman"/>
          <w:sz w:val="26"/>
          <w:szCs w:val="26"/>
        </w:rPr>
      </w:pPr>
      <w:r w:rsidRPr="00141D11">
        <w:rPr>
          <w:rFonts w:ascii="Times New Roman" w:hAnsi="Times New Roman" w:cs="Times New Roman"/>
          <w:sz w:val="26"/>
          <w:szCs w:val="26"/>
        </w:rPr>
        <w:t>спецкурсы и практикумы;</w:t>
      </w:r>
    </w:p>
    <w:p w:rsidR="00141D11" w:rsidRPr="00141D11" w:rsidRDefault="00141D11" w:rsidP="00141D11">
      <w:pPr>
        <w:numPr>
          <w:ilvl w:val="0"/>
          <w:numId w:val="3"/>
        </w:numPr>
        <w:shd w:val="clear" w:color="auto" w:fill="FFFFFF"/>
        <w:tabs>
          <w:tab w:val="left" w:pos="360"/>
        </w:tabs>
        <w:autoSpaceDE w:val="0"/>
        <w:autoSpaceDN w:val="0"/>
        <w:adjustRightInd w:val="0"/>
        <w:spacing w:line="276" w:lineRule="auto"/>
        <w:ind w:left="178"/>
        <w:jc w:val="both"/>
        <w:rPr>
          <w:rFonts w:ascii="Times New Roman" w:hAnsi="Times New Roman" w:cs="Times New Roman"/>
          <w:sz w:val="26"/>
          <w:szCs w:val="26"/>
        </w:rPr>
      </w:pPr>
      <w:r w:rsidRPr="00141D11">
        <w:rPr>
          <w:rFonts w:ascii="Times New Roman" w:hAnsi="Times New Roman" w:cs="Times New Roman"/>
          <w:sz w:val="26"/>
          <w:szCs w:val="26"/>
        </w:rPr>
        <w:lastRenderedPageBreak/>
        <w:t>индивидуальные и групповые занятия.</w:t>
      </w:r>
    </w:p>
    <w:p w:rsidR="00141D11" w:rsidRPr="00141D11" w:rsidRDefault="00141D11" w:rsidP="00141D11">
      <w:pPr>
        <w:shd w:val="clear" w:color="auto" w:fill="FFFFFF"/>
        <w:tabs>
          <w:tab w:val="left" w:pos="384"/>
        </w:tabs>
        <w:spacing w:line="276" w:lineRule="auto"/>
        <w:ind w:left="34"/>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 xml:space="preserve">          В первом и во вторых классах предусмотрена внеурочная деятельность по пяти направлениям. </w:t>
      </w:r>
    </w:p>
    <w:p w:rsidR="00141D11" w:rsidRPr="00141D11" w:rsidRDefault="00141D11" w:rsidP="00141D11">
      <w:pPr>
        <w:shd w:val="clear" w:color="auto" w:fill="FFFFFF"/>
        <w:spacing w:line="276" w:lineRule="auto"/>
        <w:ind w:firstLine="720"/>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 xml:space="preserve">В инвариантной части учебного плана реализуется федеральный компонент Государственного образовательного стандарта, который способствует обеспечению единства образовательного пространства РФ и гарантирует овладение выпускниками необходимым минимумом знаний, умений и навыков. </w:t>
      </w:r>
    </w:p>
    <w:p w:rsidR="00141D11" w:rsidRPr="00141D11" w:rsidRDefault="00141D11" w:rsidP="00141D11">
      <w:pPr>
        <w:pStyle w:val="a6"/>
        <w:spacing w:after="0" w:line="276" w:lineRule="auto"/>
        <w:ind w:left="0"/>
        <w:jc w:val="both"/>
        <w:rPr>
          <w:sz w:val="26"/>
          <w:szCs w:val="26"/>
        </w:rPr>
      </w:pPr>
      <w:r w:rsidRPr="00141D11">
        <w:rPr>
          <w:sz w:val="26"/>
          <w:szCs w:val="26"/>
        </w:rPr>
        <w:t>Соотношение инвариантной части (федеральный компонент) и вариативной (компонент школы) соответствует приказу комитета по образованию и науке Администрации Волгоградской области от 09.08.2011 г № 1039 и приказа №  792 от 03.07.2012 г;</w:t>
      </w:r>
    </w:p>
    <w:p w:rsidR="00141D11" w:rsidRPr="00141D11" w:rsidRDefault="00141D11" w:rsidP="00141D11">
      <w:pPr>
        <w:shd w:val="clear" w:color="auto" w:fill="FFFFFF"/>
        <w:spacing w:line="276" w:lineRule="auto"/>
        <w:ind w:left="19" w:right="1075"/>
        <w:jc w:val="both"/>
        <w:rPr>
          <w:rFonts w:ascii="Times New Roman" w:hAnsi="Times New Roman" w:cs="Times New Roman"/>
          <w:sz w:val="26"/>
          <w:szCs w:val="26"/>
          <w:lang w:val="ru-RU"/>
        </w:rPr>
      </w:pPr>
    </w:p>
    <w:p w:rsidR="00141D11" w:rsidRPr="00141D11" w:rsidRDefault="00141D11" w:rsidP="00141D11">
      <w:pPr>
        <w:shd w:val="clear" w:color="auto" w:fill="FFFFFF"/>
        <w:spacing w:line="276" w:lineRule="auto"/>
        <w:ind w:left="19" w:right="1075"/>
        <w:jc w:val="both"/>
        <w:rPr>
          <w:rFonts w:ascii="Times New Roman" w:hAnsi="Times New Roman" w:cs="Times New Roman"/>
          <w:b/>
          <w:bCs/>
          <w:sz w:val="26"/>
          <w:szCs w:val="26"/>
          <w:lang w:val="ru-RU"/>
        </w:rPr>
      </w:pPr>
      <w:r w:rsidRPr="00141D11">
        <w:rPr>
          <w:rFonts w:ascii="Times New Roman" w:hAnsi="Times New Roman" w:cs="Times New Roman"/>
          <w:b/>
          <w:bCs/>
          <w:sz w:val="26"/>
          <w:szCs w:val="26"/>
          <w:lang w:val="ru-RU"/>
        </w:rPr>
        <w:t xml:space="preserve">Начальное общее образование. </w:t>
      </w:r>
    </w:p>
    <w:p w:rsidR="00141D11" w:rsidRPr="00141D11" w:rsidRDefault="00141D11" w:rsidP="00141D11">
      <w:pPr>
        <w:shd w:val="clear" w:color="auto" w:fill="FFFFFF"/>
        <w:spacing w:line="276" w:lineRule="auto"/>
        <w:ind w:left="19" w:right="1075"/>
        <w:jc w:val="both"/>
        <w:rPr>
          <w:rFonts w:ascii="Times New Roman" w:hAnsi="Times New Roman" w:cs="Times New Roman"/>
          <w:b/>
          <w:bCs/>
          <w:sz w:val="26"/>
          <w:szCs w:val="26"/>
          <w:lang w:val="ru-RU"/>
        </w:rPr>
      </w:pPr>
    </w:p>
    <w:p w:rsidR="00141D11" w:rsidRPr="00141D11" w:rsidRDefault="00141D11" w:rsidP="00141D11">
      <w:pPr>
        <w:shd w:val="clear" w:color="auto" w:fill="FFFFFF"/>
        <w:spacing w:line="276" w:lineRule="auto"/>
        <w:ind w:left="19" w:right="1075" w:firstLine="701"/>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Приоритетами при формировании учебного плана являются:</w:t>
      </w:r>
    </w:p>
    <w:p w:rsidR="00141D11" w:rsidRPr="00141D11" w:rsidRDefault="00141D11" w:rsidP="00141D11">
      <w:pPr>
        <w:numPr>
          <w:ilvl w:val="0"/>
          <w:numId w:val="4"/>
        </w:numPr>
        <w:shd w:val="clear" w:color="auto" w:fill="FFFFFF"/>
        <w:tabs>
          <w:tab w:val="left" w:pos="211"/>
        </w:tabs>
        <w:autoSpaceDE w:val="0"/>
        <w:autoSpaceDN w:val="0"/>
        <w:adjustRightInd w:val="0"/>
        <w:spacing w:line="276" w:lineRule="auto"/>
        <w:ind w:left="19" w:right="538"/>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защита обучающихся от перегрузок и сохранение их психического и физического здоровья;</w:t>
      </w:r>
    </w:p>
    <w:p w:rsidR="00141D11" w:rsidRPr="00141D11" w:rsidRDefault="00141D11" w:rsidP="00141D11">
      <w:pPr>
        <w:numPr>
          <w:ilvl w:val="0"/>
          <w:numId w:val="4"/>
        </w:numPr>
        <w:shd w:val="clear" w:color="auto" w:fill="FFFFFF"/>
        <w:tabs>
          <w:tab w:val="left" w:pos="211"/>
        </w:tabs>
        <w:autoSpaceDE w:val="0"/>
        <w:autoSpaceDN w:val="0"/>
        <w:adjustRightInd w:val="0"/>
        <w:spacing w:line="276" w:lineRule="auto"/>
        <w:ind w:left="19"/>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интересы обучающихся и их родителей;</w:t>
      </w:r>
    </w:p>
    <w:p w:rsidR="00141D11" w:rsidRPr="00141D11" w:rsidRDefault="00141D11" w:rsidP="00141D11">
      <w:pPr>
        <w:numPr>
          <w:ilvl w:val="0"/>
          <w:numId w:val="4"/>
        </w:numPr>
        <w:shd w:val="clear" w:color="auto" w:fill="FFFFFF"/>
        <w:tabs>
          <w:tab w:val="left" w:pos="211"/>
        </w:tabs>
        <w:autoSpaceDE w:val="0"/>
        <w:autoSpaceDN w:val="0"/>
        <w:adjustRightInd w:val="0"/>
        <w:spacing w:line="276" w:lineRule="auto"/>
        <w:ind w:left="19"/>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преемственность образовательных программ на ступенях начального и основного общего образования;</w:t>
      </w:r>
    </w:p>
    <w:p w:rsidR="00141D11" w:rsidRPr="00141D11" w:rsidRDefault="00141D11" w:rsidP="00141D11">
      <w:pPr>
        <w:numPr>
          <w:ilvl w:val="0"/>
          <w:numId w:val="4"/>
        </w:numPr>
        <w:shd w:val="clear" w:color="auto" w:fill="FFFFFF"/>
        <w:tabs>
          <w:tab w:val="left" w:pos="211"/>
        </w:tabs>
        <w:autoSpaceDE w:val="0"/>
        <w:autoSpaceDN w:val="0"/>
        <w:adjustRightInd w:val="0"/>
        <w:spacing w:line="276" w:lineRule="auto"/>
        <w:ind w:left="19" w:right="1075"/>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реализация идеи непрерывности начального и основного общего образования;</w:t>
      </w:r>
    </w:p>
    <w:p w:rsidR="00141D11" w:rsidRPr="00141D11" w:rsidRDefault="00141D11" w:rsidP="00141D11">
      <w:pPr>
        <w:numPr>
          <w:ilvl w:val="0"/>
          <w:numId w:val="4"/>
        </w:numPr>
        <w:shd w:val="clear" w:color="auto" w:fill="FFFFFF"/>
        <w:tabs>
          <w:tab w:val="left" w:pos="211"/>
        </w:tabs>
        <w:autoSpaceDE w:val="0"/>
        <w:autoSpaceDN w:val="0"/>
        <w:adjustRightInd w:val="0"/>
        <w:spacing w:line="276" w:lineRule="auto"/>
        <w:ind w:left="19" w:right="1075"/>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в соответствии с социальными потребностями предоставляется возможность получения образования в классах развивающего и традиционного обучения младших школьников.</w:t>
      </w:r>
    </w:p>
    <w:p w:rsidR="00141D11" w:rsidRPr="00141D11" w:rsidRDefault="00141D11" w:rsidP="00141D11">
      <w:pPr>
        <w:shd w:val="clear" w:color="auto" w:fill="FFFFFF"/>
        <w:spacing w:line="276" w:lineRule="auto"/>
        <w:ind w:left="29" w:firstLine="691"/>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 xml:space="preserve">Учебный план  реализуется по модели четырехлетней начальной школы, по программам  «Школа 2100».        </w:t>
      </w:r>
    </w:p>
    <w:p w:rsidR="00141D11" w:rsidRPr="00141D11" w:rsidRDefault="00141D11" w:rsidP="00141D11">
      <w:pPr>
        <w:shd w:val="clear" w:color="auto" w:fill="FFFFFF"/>
        <w:spacing w:line="276" w:lineRule="auto"/>
        <w:ind w:left="29" w:firstLine="691"/>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 xml:space="preserve">Первые,   вторые и третьи классы классы работают по ООП с учётом ФГОС  НОО нового поколения, по программам  «Школа 2100».        </w:t>
      </w:r>
    </w:p>
    <w:p w:rsidR="00141D11" w:rsidRPr="00141D11" w:rsidRDefault="00141D11" w:rsidP="00141D11">
      <w:pPr>
        <w:shd w:val="clear" w:color="auto" w:fill="FFFFFF"/>
        <w:spacing w:line="276" w:lineRule="auto"/>
        <w:ind w:firstLine="567"/>
        <w:jc w:val="both"/>
        <w:rPr>
          <w:rFonts w:ascii="Times New Roman" w:hAnsi="Times New Roman" w:cs="Times New Roman"/>
          <w:i/>
          <w:iCs/>
          <w:spacing w:val="15"/>
          <w:sz w:val="26"/>
          <w:szCs w:val="26"/>
          <w:lang w:val="ru-RU"/>
        </w:rPr>
      </w:pPr>
      <w:r w:rsidRPr="00141D11">
        <w:rPr>
          <w:rFonts w:ascii="Times New Roman" w:hAnsi="Times New Roman" w:cs="Times New Roman"/>
          <w:spacing w:val="15"/>
          <w:sz w:val="26"/>
          <w:szCs w:val="26"/>
          <w:lang w:val="ru-RU"/>
        </w:rPr>
        <w:t>Учебный план 1-го, 2-го и  3-го классов</w:t>
      </w:r>
      <w:r w:rsidRPr="00141D11">
        <w:rPr>
          <w:rFonts w:ascii="Times New Roman" w:hAnsi="Times New Roman" w:cs="Times New Roman"/>
          <w:b/>
          <w:bCs/>
          <w:spacing w:val="15"/>
          <w:sz w:val="26"/>
          <w:szCs w:val="26"/>
          <w:lang w:val="ru-RU"/>
        </w:rPr>
        <w:t xml:space="preserve"> </w:t>
      </w:r>
      <w:r w:rsidRPr="00141D11">
        <w:rPr>
          <w:rFonts w:ascii="Times New Roman" w:hAnsi="Times New Roman" w:cs="Times New Roman"/>
          <w:spacing w:val="15"/>
          <w:sz w:val="26"/>
          <w:szCs w:val="26"/>
          <w:lang w:val="ru-RU"/>
        </w:rPr>
        <w:t xml:space="preserve">является одним из элементов </w:t>
      </w:r>
      <w:r w:rsidRPr="00141D11">
        <w:rPr>
          <w:rFonts w:ascii="Times New Roman" w:hAnsi="Times New Roman" w:cs="Times New Roman"/>
          <w:i/>
          <w:iCs/>
          <w:spacing w:val="15"/>
          <w:sz w:val="26"/>
          <w:szCs w:val="26"/>
          <w:lang w:val="ru-RU"/>
        </w:rPr>
        <w:t xml:space="preserve">Основной </w:t>
      </w:r>
      <w:r w:rsidRPr="00141D11">
        <w:rPr>
          <w:rFonts w:ascii="Times New Roman" w:hAnsi="Times New Roman" w:cs="Times New Roman"/>
          <w:i/>
          <w:iCs/>
          <w:spacing w:val="2"/>
          <w:sz w:val="26"/>
          <w:szCs w:val="26"/>
          <w:lang w:val="ru-RU"/>
        </w:rPr>
        <w:t xml:space="preserve">образовательной программы, </w:t>
      </w:r>
      <w:r w:rsidRPr="00141D11">
        <w:rPr>
          <w:rFonts w:ascii="Times New Roman" w:hAnsi="Times New Roman" w:cs="Times New Roman"/>
          <w:spacing w:val="2"/>
          <w:sz w:val="26"/>
          <w:szCs w:val="26"/>
          <w:lang w:val="ru-RU"/>
        </w:rPr>
        <w:t xml:space="preserve">он определяет общий объем нагрузки и максимальный </w:t>
      </w:r>
      <w:r w:rsidRPr="00141D11">
        <w:rPr>
          <w:rFonts w:ascii="Times New Roman" w:hAnsi="Times New Roman" w:cs="Times New Roman"/>
          <w:spacing w:val="7"/>
          <w:sz w:val="26"/>
          <w:szCs w:val="26"/>
          <w:lang w:val="ru-RU"/>
        </w:rPr>
        <w:t xml:space="preserve">объем учебной аудиторной нагрузки обучающихся, состав и структуру обязательных </w:t>
      </w:r>
      <w:r w:rsidRPr="00141D11">
        <w:rPr>
          <w:rFonts w:ascii="Times New Roman" w:hAnsi="Times New Roman" w:cs="Times New Roman"/>
          <w:spacing w:val="4"/>
          <w:sz w:val="26"/>
          <w:szCs w:val="26"/>
          <w:lang w:val="ru-RU"/>
        </w:rPr>
        <w:t>предметных областей и направлений внеурочной деятельности и реализуется по системе «Школа – 2100»</w:t>
      </w:r>
    </w:p>
    <w:p w:rsidR="00141D11" w:rsidRPr="00141D11" w:rsidRDefault="00141D11" w:rsidP="00141D11">
      <w:pPr>
        <w:shd w:val="clear" w:color="auto" w:fill="FFFFFF"/>
        <w:spacing w:line="276" w:lineRule="auto"/>
        <w:ind w:right="36" w:firstLine="567"/>
        <w:jc w:val="both"/>
        <w:rPr>
          <w:rFonts w:ascii="Times New Roman" w:hAnsi="Times New Roman" w:cs="Times New Roman"/>
          <w:sz w:val="26"/>
          <w:szCs w:val="26"/>
          <w:lang w:val="ru-RU"/>
        </w:rPr>
      </w:pPr>
      <w:r w:rsidRPr="00141D11">
        <w:rPr>
          <w:rFonts w:ascii="Times New Roman" w:hAnsi="Times New Roman" w:cs="Times New Roman"/>
          <w:spacing w:val="11"/>
          <w:sz w:val="26"/>
          <w:szCs w:val="26"/>
          <w:lang w:val="ru-RU"/>
        </w:rPr>
        <w:t xml:space="preserve">Содержание образования реализуется преимущественно за счёт введения </w:t>
      </w:r>
      <w:r w:rsidRPr="00141D11">
        <w:rPr>
          <w:rFonts w:ascii="Times New Roman" w:hAnsi="Times New Roman" w:cs="Times New Roman"/>
          <w:spacing w:val="8"/>
          <w:sz w:val="26"/>
          <w:szCs w:val="26"/>
          <w:lang w:val="ru-RU"/>
        </w:rPr>
        <w:t xml:space="preserve">учебных курсов, обеспечивающих целостное восприятие мира, системно- </w:t>
      </w:r>
      <w:r w:rsidRPr="00141D11">
        <w:rPr>
          <w:rFonts w:ascii="Times New Roman" w:hAnsi="Times New Roman" w:cs="Times New Roman"/>
          <w:spacing w:val="4"/>
          <w:sz w:val="26"/>
          <w:szCs w:val="26"/>
          <w:lang w:val="ru-RU"/>
        </w:rPr>
        <w:t>деятельностного подхода и индивидуализации обучения.</w:t>
      </w:r>
    </w:p>
    <w:p w:rsidR="00141D11" w:rsidRPr="00141D11" w:rsidRDefault="00141D11" w:rsidP="00141D11">
      <w:pPr>
        <w:shd w:val="clear" w:color="auto" w:fill="FFFFFF"/>
        <w:spacing w:line="276" w:lineRule="auto"/>
        <w:ind w:right="36" w:firstLine="567"/>
        <w:jc w:val="both"/>
        <w:rPr>
          <w:rFonts w:ascii="Times New Roman" w:hAnsi="Times New Roman" w:cs="Times New Roman"/>
          <w:sz w:val="26"/>
          <w:szCs w:val="26"/>
          <w:lang w:val="ru-RU"/>
        </w:rPr>
      </w:pPr>
      <w:r w:rsidRPr="00141D11">
        <w:rPr>
          <w:rFonts w:ascii="Times New Roman" w:hAnsi="Times New Roman" w:cs="Times New Roman"/>
          <w:spacing w:val="12"/>
          <w:sz w:val="26"/>
          <w:szCs w:val="26"/>
          <w:lang w:val="ru-RU"/>
        </w:rPr>
        <w:t xml:space="preserve">Учебный план состоит из двух частей — обязательной части и части, </w:t>
      </w:r>
      <w:r w:rsidRPr="00141D11">
        <w:rPr>
          <w:rFonts w:ascii="Times New Roman" w:hAnsi="Times New Roman" w:cs="Times New Roman"/>
          <w:spacing w:val="11"/>
          <w:sz w:val="26"/>
          <w:szCs w:val="26"/>
          <w:lang w:val="ru-RU"/>
        </w:rPr>
        <w:t xml:space="preserve">формируемой участниками образовательного процесса. Обязательная часть </w:t>
      </w:r>
      <w:r w:rsidRPr="00141D11">
        <w:rPr>
          <w:rFonts w:ascii="Times New Roman" w:hAnsi="Times New Roman" w:cs="Times New Roman"/>
          <w:spacing w:val="12"/>
          <w:sz w:val="26"/>
          <w:szCs w:val="26"/>
          <w:lang w:val="ru-RU"/>
        </w:rPr>
        <w:t xml:space="preserve">учебного плана отражает содержание образования, которое обеспечивает </w:t>
      </w:r>
      <w:r w:rsidRPr="00141D11">
        <w:rPr>
          <w:rFonts w:ascii="Times New Roman" w:hAnsi="Times New Roman" w:cs="Times New Roman"/>
          <w:spacing w:val="4"/>
          <w:sz w:val="26"/>
          <w:szCs w:val="26"/>
          <w:lang w:val="ru-RU"/>
        </w:rPr>
        <w:t>достижение важнейших целей современного начального образования:</w:t>
      </w:r>
    </w:p>
    <w:p w:rsidR="00141D11" w:rsidRPr="00141D11" w:rsidRDefault="00141D11" w:rsidP="00141D11">
      <w:pPr>
        <w:shd w:val="clear" w:color="auto" w:fill="FFFFFF"/>
        <w:tabs>
          <w:tab w:val="left" w:pos="619"/>
        </w:tabs>
        <w:spacing w:line="276" w:lineRule="auto"/>
        <w:ind w:firstLine="567"/>
        <w:rPr>
          <w:rFonts w:ascii="Times New Roman" w:hAnsi="Times New Roman" w:cs="Times New Roman"/>
          <w:sz w:val="26"/>
          <w:szCs w:val="26"/>
          <w:lang w:val="ru-RU"/>
        </w:rPr>
      </w:pPr>
      <w:r w:rsidRPr="00141D11">
        <w:rPr>
          <w:rFonts w:ascii="Times New Roman" w:hAnsi="Times New Roman" w:cs="Times New Roman"/>
          <w:sz w:val="26"/>
          <w:szCs w:val="26"/>
          <w:lang w:val="ru-RU"/>
        </w:rPr>
        <w:t>-</w:t>
      </w:r>
      <w:r w:rsidRPr="00141D11">
        <w:rPr>
          <w:rFonts w:ascii="Times New Roman" w:hAnsi="Times New Roman" w:cs="Times New Roman"/>
          <w:sz w:val="26"/>
          <w:szCs w:val="26"/>
          <w:lang w:val="ru-RU"/>
        </w:rPr>
        <w:tab/>
        <w:t xml:space="preserve">формирование   гражданской   идентичности  обучающихся,   приобщение   их   к </w:t>
      </w:r>
      <w:r w:rsidRPr="00141D11">
        <w:rPr>
          <w:rFonts w:ascii="Times New Roman" w:hAnsi="Times New Roman" w:cs="Times New Roman"/>
          <w:spacing w:val="4"/>
          <w:sz w:val="26"/>
          <w:szCs w:val="26"/>
          <w:lang w:val="ru-RU"/>
        </w:rPr>
        <w:t>общекультурным, национальным и этнокультурным ценностям;</w:t>
      </w:r>
    </w:p>
    <w:p w:rsidR="00141D11" w:rsidRPr="00141D11" w:rsidRDefault="00141D11" w:rsidP="00141D11">
      <w:pPr>
        <w:shd w:val="clear" w:color="auto" w:fill="FFFFFF"/>
        <w:tabs>
          <w:tab w:val="left" w:pos="518"/>
        </w:tabs>
        <w:spacing w:line="276" w:lineRule="auto"/>
        <w:ind w:firstLine="567"/>
        <w:rPr>
          <w:rFonts w:ascii="Times New Roman" w:hAnsi="Times New Roman" w:cs="Times New Roman"/>
          <w:spacing w:val="3"/>
          <w:sz w:val="26"/>
          <w:szCs w:val="26"/>
          <w:lang w:val="ru-RU"/>
        </w:rPr>
      </w:pPr>
      <w:r w:rsidRPr="00141D11">
        <w:rPr>
          <w:rFonts w:ascii="Times New Roman" w:hAnsi="Times New Roman" w:cs="Times New Roman"/>
          <w:sz w:val="26"/>
          <w:szCs w:val="26"/>
          <w:lang w:val="ru-RU"/>
        </w:rPr>
        <w:t>-</w:t>
      </w:r>
      <w:r w:rsidRPr="00141D11">
        <w:rPr>
          <w:rFonts w:ascii="Times New Roman" w:hAnsi="Times New Roman" w:cs="Times New Roman"/>
          <w:sz w:val="26"/>
          <w:szCs w:val="26"/>
          <w:lang w:val="ru-RU"/>
        </w:rPr>
        <w:tab/>
      </w:r>
      <w:r w:rsidRPr="00141D11">
        <w:rPr>
          <w:rFonts w:ascii="Times New Roman" w:hAnsi="Times New Roman" w:cs="Times New Roman"/>
          <w:spacing w:val="2"/>
          <w:sz w:val="26"/>
          <w:szCs w:val="26"/>
          <w:lang w:val="ru-RU"/>
        </w:rPr>
        <w:t xml:space="preserve">готовность обучающихся к продолжению образования на последующих ступенях </w:t>
      </w:r>
      <w:r w:rsidRPr="00141D11">
        <w:rPr>
          <w:rFonts w:ascii="Times New Roman" w:hAnsi="Times New Roman" w:cs="Times New Roman"/>
          <w:spacing w:val="3"/>
          <w:sz w:val="26"/>
          <w:szCs w:val="26"/>
          <w:lang w:val="ru-RU"/>
        </w:rPr>
        <w:t>основного общего образования, их приобщение к информационным технологиям;</w:t>
      </w:r>
    </w:p>
    <w:p w:rsidR="00141D11" w:rsidRPr="00141D11" w:rsidRDefault="00141D11" w:rsidP="00141D11">
      <w:pPr>
        <w:shd w:val="clear" w:color="auto" w:fill="FFFFFF"/>
        <w:spacing w:line="276" w:lineRule="auto"/>
        <w:ind w:firstLine="567"/>
        <w:rPr>
          <w:rFonts w:ascii="Times New Roman" w:hAnsi="Times New Roman" w:cs="Times New Roman"/>
          <w:sz w:val="26"/>
          <w:szCs w:val="26"/>
          <w:lang w:val="ru-RU"/>
        </w:rPr>
      </w:pPr>
      <w:r w:rsidRPr="00141D11">
        <w:rPr>
          <w:rFonts w:ascii="Times New Roman" w:hAnsi="Times New Roman" w:cs="Times New Roman"/>
          <w:spacing w:val="6"/>
          <w:sz w:val="26"/>
          <w:szCs w:val="26"/>
          <w:lang w:val="ru-RU"/>
        </w:rPr>
        <w:t xml:space="preserve">-формирование  здорового  образа жизни,  элементарных  правил  поведения   в </w:t>
      </w:r>
      <w:r w:rsidRPr="00141D11">
        <w:rPr>
          <w:rFonts w:ascii="Times New Roman" w:hAnsi="Times New Roman" w:cs="Times New Roman"/>
          <w:spacing w:val="2"/>
          <w:sz w:val="26"/>
          <w:szCs w:val="26"/>
          <w:lang w:val="ru-RU"/>
        </w:rPr>
        <w:lastRenderedPageBreak/>
        <w:t>экстремальных ситуациях;</w:t>
      </w:r>
    </w:p>
    <w:p w:rsidR="00141D11" w:rsidRPr="00141D11" w:rsidRDefault="00141D11" w:rsidP="00141D11">
      <w:pPr>
        <w:shd w:val="clear" w:color="auto" w:fill="FFFFFF"/>
        <w:spacing w:line="276" w:lineRule="auto"/>
        <w:ind w:firstLine="567"/>
        <w:rPr>
          <w:rFonts w:ascii="Times New Roman" w:hAnsi="Times New Roman" w:cs="Times New Roman"/>
          <w:spacing w:val="3"/>
          <w:sz w:val="26"/>
          <w:szCs w:val="26"/>
          <w:lang w:val="ru-RU"/>
        </w:rPr>
      </w:pPr>
      <w:r w:rsidRPr="00141D11">
        <w:rPr>
          <w:rFonts w:ascii="Times New Roman" w:hAnsi="Times New Roman" w:cs="Times New Roman"/>
          <w:spacing w:val="3"/>
          <w:sz w:val="26"/>
          <w:szCs w:val="26"/>
          <w:lang w:val="ru-RU"/>
        </w:rPr>
        <w:t>-личностное развитие обучающегося в соответствии с его индивидуальностью.</w:t>
      </w:r>
    </w:p>
    <w:p w:rsidR="00141D11" w:rsidRPr="00141D11" w:rsidRDefault="00141D11" w:rsidP="00141D11">
      <w:pPr>
        <w:pStyle w:val="a9"/>
        <w:spacing w:before="0" w:beforeAutospacing="0" w:after="0" w:afterAutospacing="0" w:line="276" w:lineRule="auto"/>
        <w:jc w:val="both"/>
        <w:rPr>
          <w:sz w:val="26"/>
          <w:szCs w:val="26"/>
        </w:rPr>
      </w:pPr>
      <w:r w:rsidRPr="00141D11">
        <w:rPr>
          <w:rStyle w:val="aa"/>
          <w:sz w:val="26"/>
          <w:szCs w:val="26"/>
        </w:rPr>
        <w:t xml:space="preserve">          Учебный план для 1-3 классов  определяет </w:t>
      </w:r>
      <w:r w:rsidRPr="00141D11">
        <w:rPr>
          <w:sz w:val="26"/>
          <w:szCs w:val="26"/>
        </w:rPr>
        <w:t>структуру обязательных предметных областей Филология, Математика и информатика, Обществознание и естествознание (окружающий мир), Искусство, Технология, Физическая культура.</w:t>
      </w:r>
    </w:p>
    <w:p w:rsidR="00141D11" w:rsidRPr="00141D11" w:rsidRDefault="00141D11" w:rsidP="00141D11">
      <w:pPr>
        <w:spacing w:line="276" w:lineRule="auto"/>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 xml:space="preserve">      Предметная область «Филология» включает три учебных предмета: русский язык, литературное чтение и иностранный язык. Основная цель обучения </w:t>
      </w:r>
      <w:r w:rsidRPr="00141D11">
        <w:rPr>
          <w:rFonts w:ascii="Times New Roman" w:hAnsi="Times New Roman" w:cs="Times New Roman"/>
          <w:i/>
          <w:sz w:val="26"/>
          <w:szCs w:val="26"/>
          <w:lang w:val="ru-RU"/>
        </w:rPr>
        <w:t>русскому языку</w:t>
      </w:r>
      <w:r w:rsidRPr="00141D11">
        <w:rPr>
          <w:rFonts w:ascii="Times New Roman" w:hAnsi="Times New Roman" w:cs="Times New Roman"/>
          <w:sz w:val="26"/>
          <w:szCs w:val="26"/>
          <w:lang w:val="ru-RU"/>
        </w:rPr>
        <w:t xml:space="preserve"> - формирование первоначальных представлений о системе языка, развитие коммуникативной деятельности, осознание важности языка как средства общения, развитие устной и письменной речи, речевого творчества.</w:t>
      </w:r>
    </w:p>
    <w:p w:rsidR="00141D11" w:rsidRPr="00141D11" w:rsidRDefault="00141D11" w:rsidP="00141D11">
      <w:pPr>
        <w:spacing w:line="276" w:lineRule="auto"/>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 xml:space="preserve">       Основная цель изучения </w:t>
      </w:r>
      <w:r w:rsidRPr="00141D11">
        <w:rPr>
          <w:rFonts w:ascii="Times New Roman" w:hAnsi="Times New Roman" w:cs="Times New Roman"/>
          <w:i/>
          <w:sz w:val="26"/>
          <w:szCs w:val="26"/>
          <w:lang w:val="ru-RU"/>
        </w:rPr>
        <w:t>литературного чтения</w:t>
      </w:r>
      <w:r w:rsidRPr="00141D11">
        <w:rPr>
          <w:rFonts w:ascii="Times New Roman" w:hAnsi="Times New Roman" w:cs="Times New Roman"/>
          <w:sz w:val="26"/>
          <w:szCs w:val="26"/>
          <w:lang w:val="ru-RU"/>
        </w:rPr>
        <w:t xml:space="preserve"> – формирование представлений о единстве и многообразии языкового и культурного пространства России, о языке как основе национального самосознания, формирование читательской деятельности, интереса к самостоятельному чтению; осознание его важности для саморазвития. Осуществляется пропедевтика литературоведческих понятий, формируются универсальные учебные действия по поиску информации в текстах различного типа, её использованию для решения учебных задач. Осуществляется становление и развитие умений анализировать различные виды текстов, определять их тему, главную мысль, выразительные средства. Развитие диалогической и монологической устной и письменной речи, коммуника</w:t>
      </w:r>
      <w:r w:rsidRPr="00141D11">
        <w:rPr>
          <w:rFonts w:ascii="Times New Roman" w:hAnsi="Times New Roman" w:cs="Times New Roman"/>
          <w:sz w:val="26"/>
          <w:szCs w:val="26"/>
          <w:lang w:val="ru-RU"/>
        </w:rPr>
        <w:softHyphen/>
        <w:t>тивных умений, нравственных и эстетических чувств, способ</w:t>
      </w:r>
      <w:r w:rsidRPr="00141D11">
        <w:rPr>
          <w:rFonts w:ascii="Times New Roman" w:hAnsi="Times New Roman" w:cs="Times New Roman"/>
          <w:sz w:val="26"/>
          <w:szCs w:val="26"/>
          <w:lang w:val="ru-RU"/>
        </w:rPr>
        <w:softHyphen/>
        <w:t>ностей к творческой деятель</w:t>
      </w:r>
      <w:r w:rsidRPr="00141D11">
        <w:rPr>
          <w:rFonts w:ascii="Times New Roman" w:hAnsi="Times New Roman" w:cs="Times New Roman"/>
          <w:sz w:val="26"/>
          <w:szCs w:val="26"/>
          <w:lang w:val="ru-RU"/>
        </w:rPr>
        <w:softHyphen/>
        <w:t>ности.</w:t>
      </w:r>
    </w:p>
    <w:p w:rsidR="00141D11" w:rsidRPr="00141D11" w:rsidRDefault="00141D11" w:rsidP="00141D11">
      <w:pPr>
        <w:spacing w:line="276" w:lineRule="auto"/>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 xml:space="preserve">       Изучение </w:t>
      </w:r>
      <w:r w:rsidRPr="00141D11">
        <w:rPr>
          <w:rFonts w:ascii="Times New Roman" w:hAnsi="Times New Roman" w:cs="Times New Roman"/>
          <w:i/>
          <w:sz w:val="26"/>
          <w:szCs w:val="26"/>
          <w:lang w:val="ru-RU"/>
        </w:rPr>
        <w:t>иностранного языка</w:t>
      </w:r>
      <w:r w:rsidRPr="00141D11">
        <w:rPr>
          <w:rFonts w:ascii="Times New Roman" w:hAnsi="Times New Roman" w:cs="Times New Roman"/>
          <w:sz w:val="26"/>
          <w:szCs w:val="26"/>
          <w:lang w:val="ru-RU"/>
        </w:rPr>
        <w:t xml:space="preserve"> призвано сформировать представления о многообразии языков, осознание необходимости изучать язык других стран, понимание взаимодействия культур разных народов, стремление познавать её. В процессе изучения иностранного языка осуществляется развитие коммуникативной деятельности во взаимосвязи всех её сторон – аудирования, диалогической и монологической речи, чтения и письма, решения творческих задач на страноведческом материале.</w:t>
      </w:r>
    </w:p>
    <w:p w:rsidR="00141D11" w:rsidRPr="00141D11" w:rsidRDefault="00141D11" w:rsidP="00141D11">
      <w:pPr>
        <w:spacing w:line="276" w:lineRule="auto"/>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 xml:space="preserve">      Предметная область «Математика и информатика» реализуется предметом </w:t>
      </w:r>
      <w:r w:rsidRPr="00141D11">
        <w:rPr>
          <w:rFonts w:ascii="Times New Roman" w:hAnsi="Times New Roman" w:cs="Times New Roman"/>
          <w:i/>
          <w:sz w:val="26"/>
          <w:szCs w:val="26"/>
          <w:lang w:val="ru-RU"/>
        </w:rPr>
        <w:t>математика</w:t>
      </w:r>
      <w:r w:rsidRPr="00141D11">
        <w:rPr>
          <w:rFonts w:ascii="Times New Roman" w:hAnsi="Times New Roman" w:cs="Times New Roman"/>
          <w:sz w:val="26"/>
          <w:szCs w:val="26"/>
          <w:lang w:val="ru-RU"/>
        </w:rPr>
        <w:t>. Изучение этого учебного предмета способствует формированию начальных представлений о математических взаимоотношениях объектов окружающего мира, выраженных числом, формой, временем, пространством и др., обеспечению первоначаль</w:t>
      </w:r>
      <w:r w:rsidRPr="00141D11">
        <w:rPr>
          <w:rFonts w:ascii="Times New Roman" w:hAnsi="Times New Roman" w:cs="Times New Roman"/>
          <w:sz w:val="26"/>
          <w:szCs w:val="26"/>
          <w:lang w:val="ru-RU"/>
        </w:rPr>
        <w:softHyphen/>
        <w:t>ных представлений о компьютер</w:t>
      </w:r>
      <w:r w:rsidRPr="00141D11">
        <w:rPr>
          <w:rFonts w:ascii="Times New Roman" w:hAnsi="Times New Roman" w:cs="Times New Roman"/>
          <w:sz w:val="26"/>
          <w:szCs w:val="26"/>
          <w:lang w:val="ru-RU"/>
        </w:rPr>
        <w:softHyphen/>
        <w:t>ной грамотности. У младших школьников развивается логическое и символическое мышление, математическая речь, пространственное воображение; формируются интеллектуальные познавательные учебные действия, которые постепенно принимают характер универсальных (сопоставление, классификация, сравнение, рассуждение, доказательство и др.).</w:t>
      </w:r>
    </w:p>
    <w:p w:rsidR="00141D11" w:rsidRPr="00141D11" w:rsidRDefault="00141D11" w:rsidP="00141D11">
      <w:pPr>
        <w:spacing w:line="276" w:lineRule="auto"/>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 xml:space="preserve">        Предметная область «Обществознание и естествознание» реализуется с помощью учебного предмета </w:t>
      </w:r>
      <w:r w:rsidRPr="00141D11">
        <w:rPr>
          <w:rFonts w:ascii="Times New Roman" w:hAnsi="Times New Roman" w:cs="Times New Roman"/>
          <w:i/>
          <w:sz w:val="26"/>
          <w:szCs w:val="26"/>
          <w:lang w:val="ru-RU"/>
        </w:rPr>
        <w:t xml:space="preserve">окружающий мир. </w:t>
      </w:r>
      <w:r w:rsidRPr="00141D11">
        <w:rPr>
          <w:rFonts w:ascii="Times New Roman" w:hAnsi="Times New Roman" w:cs="Times New Roman"/>
          <w:sz w:val="26"/>
          <w:szCs w:val="26"/>
          <w:lang w:val="ru-RU"/>
        </w:rPr>
        <w:t xml:space="preserve">Его изучение способствует формированию уважительного отношения к семье, населенному пункту, региону, России, истории, культуре, природе нашей страны, ее современной </w:t>
      </w:r>
    </w:p>
    <w:p w:rsidR="00141D11" w:rsidRPr="00141D11" w:rsidRDefault="00141D11" w:rsidP="00141D11">
      <w:pPr>
        <w:spacing w:line="276" w:lineRule="auto"/>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 xml:space="preserve">жизни, осознанию обучающимися целостности и многообразия мира, формированию у младших школьников системы нравственно ценных отношений к окружающей природе, общественным событиям, людям, культуре и истории родной страны. Осваиваются правила безопасного поведения в условиях повседневной жизни и в различных опасных и чрезвычайных ситуациях. Происходит формирование психологической культуры и </w:t>
      </w:r>
      <w:r w:rsidRPr="00141D11">
        <w:rPr>
          <w:rFonts w:ascii="Times New Roman" w:hAnsi="Times New Roman" w:cs="Times New Roman"/>
          <w:sz w:val="26"/>
          <w:szCs w:val="26"/>
          <w:lang w:val="ru-RU"/>
        </w:rPr>
        <w:lastRenderedPageBreak/>
        <w:t xml:space="preserve">компетенции для обеспечения эффективного и безопасного взаимодействия в социуме. В процессе изучения окружающего мира происходит становление разных видов деятельности, обеспечивающих накопление и обогащение знаний (восприятие, игра, моделирование), их использование в практических и жизненных ситуациях (общественно-полезный труд, труд в условиях семьи), объединение, систематизация, классификация знаний в процессе поисковой, экспериментальной и  исследовательской деятельности, посильной для младшего школьника. В качестве результата процесс обучения предполагает сформированность универсальных учебных действий разного вида (интеллектуальных, коммуникативных, рефлексивных, регулятивных).     </w:t>
      </w:r>
    </w:p>
    <w:p w:rsidR="00141D11" w:rsidRPr="00141D11" w:rsidRDefault="00141D11" w:rsidP="00141D11">
      <w:pPr>
        <w:spacing w:line="276" w:lineRule="auto"/>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 xml:space="preserve">       Предметная область «Искусство» включает два предмета: </w:t>
      </w:r>
      <w:r w:rsidRPr="00141D11">
        <w:rPr>
          <w:rFonts w:ascii="Times New Roman" w:hAnsi="Times New Roman" w:cs="Times New Roman"/>
          <w:i/>
          <w:sz w:val="26"/>
          <w:szCs w:val="26"/>
          <w:lang w:val="ru-RU"/>
        </w:rPr>
        <w:t>изобразительное искусство и музыку</w:t>
      </w:r>
      <w:r w:rsidRPr="00141D11">
        <w:rPr>
          <w:rFonts w:ascii="Times New Roman" w:hAnsi="Times New Roman" w:cs="Times New Roman"/>
          <w:sz w:val="26"/>
          <w:szCs w:val="26"/>
          <w:lang w:val="ru-RU"/>
        </w:rPr>
        <w:t>. Изучение данных предметов способствует развитию художественно-образного восприятия мира, понимания его ценности для эмоционального, эстетического развития человека. В процессе их изучения развивается эстетическая культура обучающихся. Способность средствами рисунка, танца, пения и др. понять собственное видение окружающего мира, творчески осмыслить его и передать в творческой продуктивной деятельности. Наряду с предметными универсальными действиями, необходимыми для осуществления изобразительной и музыкальной деятельности, в процессе изучения этих предметов формируются метапредметные универсальные действия, среди которых особое место занимают сравнение и анализ, классификация и оценка.</w:t>
      </w:r>
    </w:p>
    <w:p w:rsidR="00141D11" w:rsidRPr="00141D11" w:rsidRDefault="00141D11" w:rsidP="00141D11">
      <w:pPr>
        <w:spacing w:line="276" w:lineRule="auto"/>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 xml:space="preserve">        Предметная область «Технология» представлена учебным предметом </w:t>
      </w:r>
      <w:r w:rsidRPr="00141D11">
        <w:rPr>
          <w:rFonts w:ascii="Times New Roman" w:hAnsi="Times New Roman" w:cs="Times New Roman"/>
          <w:i/>
          <w:sz w:val="26"/>
          <w:szCs w:val="26"/>
          <w:lang w:val="ru-RU"/>
        </w:rPr>
        <w:t>технология.</w:t>
      </w:r>
      <w:r w:rsidRPr="00141D11">
        <w:rPr>
          <w:rFonts w:ascii="Times New Roman" w:hAnsi="Times New Roman" w:cs="Times New Roman"/>
          <w:sz w:val="26"/>
          <w:szCs w:val="26"/>
          <w:lang w:val="ru-RU"/>
        </w:rPr>
        <w:t xml:space="preserve"> Основная цель его изучения - формирование опыта как основы обучения и познания, осуществление поисково-аналити</w:t>
      </w:r>
      <w:r w:rsidRPr="00141D11">
        <w:rPr>
          <w:rFonts w:ascii="Times New Roman" w:hAnsi="Times New Roman" w:cs="Times New Roman"/>
          <w:sz w:val="26"/>
          <w:szCs w:val="26"/>
          <w:lang w:val="ru-RU"/>
        </w:rPr>
        <w:softHyphen/>
        <w:t>ческой деятельности для практи</w:t>
      </w:r>
      <w:r w:rsidRPr="00141D11">
        <w:rPr>
          <w:rFonts w:ascii="Times New Roman" w:hAnsi="Times New Roman" w:cs="Times New Roman"/>
          <w:sz w:val="26"/>
          <w:szCs w:val="26"/>
          <w:lang w:val="ru-RU"/>
        </w:rPr>
        <w:softHyphen/>
        <w:t xml:space="preserve">ческого решения прикладных задач с использованием знаний, </w:t>
      </w:r>
    </w:p>
    <w:p w:rsidR="00141D11" w:rsidRPr="00141D11" w:rsidRDefault="00141D11" w:rsidP="00141D11">
      <w:pPr>
        <w:spacing w:line="276" w:lineRule="auto"/>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полученных при изучении других учебных предметов, формирование перво</w:t>
      </w:r>
      <w:r w:rsidRPr="00141D11">
        <w:rPr>
          <w:rFonts w:ascii="Times New Roman" w:hAnsi="Times New Roman" w:cs="Times New Roman"/>
          <w:sz w:val="26"/>
          <w:szCs w:val="26"/>
          <w:lang w:val="ru-RU"/>
        </w:rPr>
        <w:softHyphen/>
        <w:t>на</w:t>
      </w:r>
      <w:r w:rsidRPr="00141D11">
        <w:rPr>
          <w:rFonts w:ascii="Times New Roman" w:hAnsi="Times New Roman" w:cs="Times New Roman"/>
          <w:sz w:val="26"/>
          <w:szCs w:val="26"/>
          <w:lang w:val="ru-RU"/>
        </w:rPr>
        <w:softHyphen/>
      </w:r>
      <w:r w:rsidRPr="00141D11">
        <w:rPr>
          <w:rFonts w:ascii="Times New Roman" w:hAnsi="Times New Roman" w:cs="Times New Roman"/>
          <w:sz w:val="26"/>
          <w:szCs w:val="26"/>
          <w:lang w:val="ru-RU"/>
        </w:rPr>
        <w:softHyphen/>
        <w:t>чального опыта практической преобразовательной деятельности. Обучающиеся получают первоначальные навыки созидательного труда, развиваются универсальные учебные действия – планирование, контроль и оценивание своей деятельности. Формируется художественный и технологический вкус, навыки культуры труда, выполнения правил его безопасности. Существенным компонентом предмета является введение информационно-коммуникационных технологий.</w:t>
      </w:r>
    </w:p>
    <w:p w:rsidR="00141D11" w:rsidRPr="00141D11" w:rsidRDefault="00141D11" w:rsidP="00141D11">
      <w:pPr>
        <w:spacing w:line="276" w:lineRule="auto"/>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 xml:space="preserve">            Предметная область «Физическая культура» реализуется через предмет </w:t>
      </w:r>
      <w:r w:rsidRPr="00141D11">
        <w:rPr>
          <w:rFonts w:ascii="Times New Roman" w:hAnsi="Times New Roman" w:cs="Times New Roman"/>
          <w:i/>
          <w:sz w:val="26"/>
          <w:szCs w:val="26"/>
          <w:lang w:val="ru-RU"/>
        </w:rPr>
        <w:t>физическая культура</w:t>
      </w:r>
      <w:r w:rsidRPr="00141D11">
        <w:rPr>
          <w:rFonts w:ascii="Times New Roman" w:hAnsi="Times New Roman" w:cs="Times New Roman"/>
          <w:sz w:val="26"/>
          <w:szCs w:val="26"/>
          <w:lang w:val="ru-RU"/>
        </w:rPr>
        <w:t>. Основная цель его изучения - укрепление здоровья, содей</w:t>
      </w:r>
      <w:r w:rsidRPr="00141D11">
        <w:rPr>
          <w:rFonts w:ascii="Times New Roman" w:hAnsi="Times New Roman" w:cs="Times New Roman"/>
          <w:sz w:val="26"/>
          <w:szCs w:val="26"/>
          <w:lang w:val="ru-RU"/>
        </w:rPr>
        <w:softHyphen/>
        <w:t>ствие гармоничному физичес</w:t>
      </w:r>
      <w:r w:rsidRPr="00141D11">
        <w:rPr>
          <w:rFonts w:ascii="Times New Roman" w:hAnsi="Times New Roman" w:cs="Times New Roman"/>
          <w:sz w:val="26"/>
          <w:szCs w:val="26"/>
          <w:lang w:val="ru-RU"/>
        </w:rPr>
        <w:softHyphen/>
        <w:t>кому, нрав</w:t>
      </w:r>
      <w:r w:rsidRPr="00141D11">
        <w:rPr>
          <w:rFonts w:ascii="Times New Roman" w:hAnsi="Times New Roman" w:cs="Times New Roman"/>
          <w:sz w:val="26"/>
          <w:szCs w:val="26"/>
          <w:lang w:val="ru-RU"/>
        </w:rPr>
        <w:softHyphen/>
        <w:t>ственному и социальному разви</w:t>
      </w:r>
      <w:r w:rsidRPr="00141D11">
        <w:rPr>
          <w:rFonts w:ascii="Times New Roman" w:hAnsi="Times New Roman" w:cs="Times New Roman"/>
          <w:sz w:val="26"/>
          <w:szCs w:val="26"/>
          <w:lang w:val="ru-RU"/>
        </w:rPr>
        <w:softHyphen/>
        <w:t>тию, успеш</w:t>
      </w:r>
      <w:r w:rsidRPr="00141D11">
        <w:rPr>
          <w:rFonts w:ascii="Times New Roman" w:hAnsi="Times New Roman" w:cs="Times New Roman"/>
          <w:sz w:val="26"/>
          <w:szCs w:val="26"/>
          <w:lang w:val="ru-RU"/>
        </w:rPr>
        <w:softHyphen/>
        <w:t>ному обучению, формирование первоначальных умений само</w:t>
      </w:r>
      <w:r w:rsidRPr="00141D11">
        <w:rPr>
          <w:rFonts w:ascii="Times New Roman" w:hAnsi="Times New Roman" w:cs="Times New Roman"/>
          <w:sz w:val="26"/>
          <w:szCs w:val="26"/>
          <w:lang w:val="ru-RU"/>
        </w:rPr>
        <w:softHyphen/>
        <w:t>регуляции средствами физичес</w:t>
      </w:r>
      <w:r w:rsidRPr="00141D11">
        <w:rPr>
          <w:rFonts w:ascii="Times New Roman" w:hAnsi="Times New Roman" w:cs="Times New Roman"/>
          <w:sz w:val="26"/>
          <w:szCs w:val="26"/>
          <w:lang w:val="ru-RU"/>
        </w:rPr>
        <w:softHyphen/>
        <w:t>кой культуры. Формирование установки на сохранение и укрепление здоровья, навыков здорового и безопасного образа жизни.</w:t>
      </w:r>
    </w:p>
    <w:p w:rsidR="00141D11" w:rsidRPr="00141D11" w:rsidRDefault="00141D11" w:rsidP="00141D11">
      <w:pPr>
        <w:shd w:val="clear" w:color="auto" w:fill="FFFFFF"/>
        <w:spacing w:line="276" w:lineRule="auto"/>
        <w:ind w:firstLine="408"/>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Максимальный объём учебной нагрузки за год составляет  для 1 класса -693 часа (21 недельный час) и 782 часа (23 недельных часа) при 5- ти дневной учебной неделе.</w:t>
      </w:r>
    </w:p>
    <w:p w:rsidR="00141D11" w:rsidRPr="00141D11" w:rsidRDefault="00141D11" w:rsidP="00141D11">
      <w:pPr>
        <w:tabs>
          <w:tab w:val="left" w:pos="284"/>
        </w:tabs>
        <w:spacing w:line="276" w:lineRule="auto"/>
        <w:ind w:firstLine="426"/>
        <w:jc w:val="both"/>
        <w:rPr>
          <w:rFonts w:ascii="Times New Roman" w:hAnsi="Times New Roman" w:cs="Times New Roman"/>
          <w:sz w:val="26"/>
          <w:szCs w:val="26"/>
          <w:lang w:val="ru-RU" w:eastAsia="en-US"/>
        </w:rPr>
      </w:pPr>
      <w:r w:rsidRPr="00141D11">
        <w:rPr>
          <w:rFonts w:ascii="Times New Roman" w:hAnsi="Times New Roman" w:cs="Times New Roman"/>
          <w:sz w:val="26"/>
          <w:szCs w:val="26"/>
          <w:lang w:val="ru-RU" w:eastAsia="en-US"/>
        </w:rPr>
        <w:t xml:space="preserve">В соответствии ФГОС НОО основная образовательная программа начального общего образования реализуется, в том числе, и через внеурочную деятельность в 1-3 классах. </w:t>
      </w:r>
    </w:p>
    <w:p w:rsidR="00141D11" w:rsidRPr="00141D11" w:rsidRDefault="00141D11" w:rsidP="00141D11">
      <w:pPr>
        <w:tabs>
          <w:tab w:val="left" w:pos="284"/>
        </w:tabs>
        <w:spacing w:line="276" w:lineRule="auto"/>
        <w:ind w:firstLine="426"/>
        <w:jc w:val="both"/>
        <w:rPr>
          <w:rStyle w:val="Zag11"/>
          <w:rFonts w:ascii="Times New Roman" w:eastAsia="@Arial Unicode MS" w:hAnsi="Times New Roman" w:cs="Times New Roman"/>
          <w:sz w:val="26"/>
          <w:szCs w:val="26"/>
          <w:lang w:val="ru-RU"/>
        </w:rPr>
      </w:pPr>
      <w:r w:rsidRPr="00141D11">
        <w:rPr>
          <w:rStyle w:val="Zag11"/>
          <w:rFonts w:ascii="Times New Roman" w:eastAsia="@Arial Unicode MS" w:hAnsi="Times New Roman" w:cs="Times New Roman"/>
          <w:sz w:val="26"/>
          <w:szCs w:val="26"/>
          <w:lang w:val="ru-RU"/>
        </w:rPr>
        <w:t>Содержание занятий, предусмотренных в рамках внеурочной деятельности, сформировано с учётом пожеланий обучающихся и их родителей (законных представителей), возможностей школы  и педагогического коллектива, и реализуется посредством различных форм организации.</w:t>
      </w:r>
    </w:p>
    <w:p w:rsidR="00141D11" w:rsidRPr="00141D11" w:rsidRDefault="00141D11" w:rsidP="00141D11">
      <w:pPr>
        <w:shd w:val="clear" w:color="auto" w:fill="FFFFFF"/>
        <w:spacing w:line="276" w:lineRule="auto"/>
        <w:ind w:firstLine="408"/>
        <w:jc w:val="both"/>
        <w:rPr>
          <w:rFonts w:ascii="Times New Roman" w:hAnsi="Times New Roman" w:cs="Times New Roman"/>
          <w:sz w:val="26"/>
          <w:szCs w:val="26"/>
          <w:lang w:val="ru-RU"/>
        </w:rPr>
      </w:pPr>
      <w:r w:rsidRPr="00141D11">
        <w:rPr>
          <w:rStyle w:val="zag110"/>
          <w:rFonts w:ascii="Times New Roman" w:eastAsia="@Arial Unicode MS" w:hAnsi="Times New Roman"/>
          <w:color w:val="333333"/>
          <w:sz w:val="26"/>
          <w:szCs w:val="26"/>
          <w:lang w:val="ru-RU"/>
        </w:rPr>
        <w:lastRenderedPageBreak/>
        <w:t xml:space="preserve">    В соответствии с требованиями Стандарта</w:t>
      </w:r>
      <w:r w:rsidRPr="00141D11">
        <w:rPr>
          <w:rStyle w:val="zag110"/>
          <w:rFonts w:ascii="Times New Roman" w:eastAsia="@Arial Unicode MS" w:hAnsi="Times New Roman"/>
          <w:b/>
          <w:bCs/>
          <w:color w:val="333333"/>
          <w:sz w:val="26"/>
          <w:szCs w:val="26"/>
          <w:lang w:val="ru-RU"/>
        </w:rPr>
        <w:t xml:space="preserve"> внеучебная деятельность </w:t>
      </w:r>
      <w:r w:rsidRPr="00141D11">
        <w:rPr>
          <w:rStyle w:val="zag110"/>
          <w:rFonts w:ascii="Times New Roman" w:eastAsia="@Arial Unicode MS" w:hAnsi="Times New Roman"/>
          <w:color w:val="333333"/>
          <w:sz w:val="26"/>
          <w:szCs w:val="26"/>
          <w:lang w:val="ru-RU"/>
        </w:rPr>
        <w:t>организуется по направлениям развития личности (духовно-нравственное, социальное, общеинтеллектуальное, общекультурное, спортивно-оздоровительное)</w:t>
      </w:r>
      <w:r w:rsidRPr="00141D11">
        <w:rPr>
          <w:rFonts w:ascii="Times New Roman" w:hAnsi="Times New Roman" w:cs="Times New Roman"/>
          <w:sz w:val="26"/>
          <w:szCs w:val="26"/>
          <w:lang w:val="ru-RU"/>
        </w:rPr>
        <w:t xml:space="preserve"> 1 час в неделю по каждому направлению.</w:t>
      </w:r>
    </w:p>
    <w:p w:rsidR="00141D11" w:rsidRPr="00141D11" w:rsidRDefault="00141D11" w:rsidP="00141D11">
      <w:pPr>
        <w:tabs>
          <w:tab w:val="left" w:pos="284"/>
        </w:tabs>
        <w:spacing w:after="150" w:line="276" w:lineRule="auto"/>
        <w:ind w:firstLine="426"/>
        <w:jc w:val="both"/>
        <w:rPr>
          <w:rFonts w:ascii="Times New Roman" w:hAnsi="Times New Roman" w:cs="Times New Roman"/>
          <w:color w:val="333333"/>
          <w:sz w:val="26"/>
          <w:szCs w:val="26"/>
          <w:lang w:val="ru-RU"/>
        </w:rPr>
      </w:pPr>
      <w:r w:rsidRPr="00141D11">
        <w:rPr>
          <w:rStyle w:val="zag110"/>
          <w:rFonts w:ascii="Times New Roman" w:eastAsia="@Arial Unicode MS" w:hAnsi="Times New Roman"/>
          <w:color w:val="333333"/>
          <w:sz w:val="26"/>
          <w:szCs w:val="26"/>
          <w:lang w:val="ru-RU"/>
        </w:rPr>
        <w:t xml:space="preserve"> Организация занятий по внеурочной деятельности является неотъемлемой частью образовательного процесса.  Школа предоставляет обучающимся возможность выбора широкого спектра занятий, направленных на их развитие.</w:t>
      </w:r>
    </w:p>
    <w:p w:rsidR="00141D11" w:rsidRPr="00141D11" w:rsidRDefault="00141D11" w:rsidP="00141D11">
      <w:pPr>
        <w:tabs>
          <w:tab w:val="left" w:pos="284"/>
        </w:tabs>
        <w:spacing w:after="150" w:line="276" w:lineRule="auto"/>
        <w:ind w:right="100" w:firstLine="426"/>
        <w:jc w:val="both"/>
        <w:rPr>
          <w:rFonts w:ascii="Times New Roman" w:hAnsi="Times New Roman" w:cs="Times New Roman"/>
          <w:color w:val="333333"/>
          <w:sz w:val="26"/>
          <w:szCs w:val="26"/>
          <w:lang w:val="ru-RU"/>
        </w:rPr>
      </w:pPr>
      <w:r w:rsidRPr="00141D11">
        <w:rPr>
          <w:rFonts w:ascii="Times New Roman" w:hAnsi="Times New Roman" w:cs="Times New Roman"/>
          <w:sz w:val="26"/>
          <w:szCs w:val="26"/>
          <w:bdr w:val="none" w:sz="0" w:space="0" w:color="auto" w:frame="1"/>
          <w:lang w:val="ru-RU"/>
        </w:rPr>
        <w:t>Внеучебная деятельность проходит в форме различных форм организации, отличной от урочной системы обучения.</w:t>
      </w:r>
    </w:p>
    <w:p w:rsidR="00141D11" w:rsidRPr="00141D11" w:rsidRDefault="00141D11" w:rsidP="00141D11">
      <w:pPr>
        <w:tabs>
          <w:tab w:val="left" w:pos="284"/>
        </w:tabs>
        <w:spacing w:after="150" w:line="276" w:lineRule="auto"/>
        <w:ind w:right="100"/>
        <w:jc w:val="both"/>
        <w:rPr>
          <w:rFonts w:ascii="Times New Roman" w:hAnsi="Times New Roman" w:cs="Times New Roman"/>
          <w:color w:val="333333"/>
          <w:sz w:val="26"/>
          <w:szCs w:val="26"/>
          <w:lang w:val="ru-RU"/>
        </w:rPr>
      </w:pPr>
      <w:r w:rsidRPr="00141D11">
        <w:rPr>
          <w:rFonts w:ascii="Times New Roman" w:hAnsi="Times New Roman" w:cs="Times New Roman"/>
          <w:sz w:val="26"/>
          <w:szCs w:val="26"/>
          <w:bdr w:val="none" w:sz="0" w:space="0" w:color="auto" w:frame="1"/>
          <w:lang w:val="ru-RU"/>
        </w:rPr>
        <w:t xml:space="preserve">  </w:t>
      </w:r>
      <w:r w:rsidRPr="00141D11">
        <w:rPr>
          <w:rFonts w:ascii="Times New Roman" w:hAnsi="Times New Roman" w:cs="Times New Roman"/>
          <w:sz w:val="26"/>
          <w:szCs w:val="26"/>
          <w:bdr w:val="none" w:sz="0" w:space="0" w:color="auto" w:frame="1"/>
          <w:lang w:val="ru-RU"/>
        </w:rPr>
        <w:tab/>
        <w:t xml:space="preserve"> Занятия проводятся в форме: кружков, секций, проектов, экскурсий и др.</w:t>
      </w:r>
      <w:r w:rsidRPr="00141D11">
        <w:rPr>
          <w:rFonts w:ascii="Times New Roman" w:hAnsi="Times New Roman" w:cs="Times New Roman"/>
          <w:sz w:val="26"/>
          <w:szCs w:val="26"/>
          <w:lang w:val="ru-RU"/>
        </w:rPr>
        <w:t xml:space="preserve"> </w:t>
      </w:r>
    </w:p>
    <w:p w:rsidR="00141D11" w:rsidRPr="00141D11" w:rsidRDefault="00141D11" w:rsidP="00141D11">
      <w:pPr>
        <w:tabs>
          <w:tab w:val="left" w:pos="284"/>
        </w:tabs>
        <w:spacing w:after="150" w:line="276" w:lineRule="auto"/>
        <w:ind w:firstLine="426"/>
        <w:jc w:val="both"/>
        <w:rPr>
          <w:rFonts w:ascii="Times New Roman" w:hAnsi="Times New Roman" w:cs="Times New Roman"/>
          <w:color w:val="333333"/>
          <w:sz w:val="26"/>
          <w:szCs w:val="26"/>
          <w:lang w:val="ru-RU"/>
        </w:rPr>
      </w:pPr>
      <w:r w:rsidRPr="00141D11">
        <w:rPr>
          <w:rFonts w:ascii="Times New Roman" w:hAnsi="Times New Roman" w:cs="Times New Roman"/>
          <w:color w:val="333333"/>
          <w:sz w:val="26"/>
          <w:szCs w:val="26"/>
          <w:lang w:val="ru-RU"/>
        </w:rPr>
        <w:t xml:space="preserve">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141D11" w:rsidRPr="00141D11" w:rsidRDefault="00141D11" w:rsidP="00141D11">
      <w:pPr>
        <w:tabs>
          <w:tab w:val="left" w:pos="284"/>
        </w:tabs>
        <w:spacing w:after="150" w:line="276" w:lineRule="auto"/>
        <w:ind w:firstLine="426"/>
        <w:jc w:val="both"/>
        <w:rPr>
          <w:rFonts w:ascii="Times New Roman" w:hAnsi="Times New Roman" w:cs="Times New Roman"/>
          <w:color w:val="333333"/>
          <w:sz w:val="26"/>
          <w:szCs w:val="26"/>
          <w:lang w:val="ru-RU"/>
        </w:rPr>
      </w:pPr>
    </w:p>
    <w:p w:rsidR="00141D11" w:rsidRPr="00141D11" w:rsidRDefault="00141D11" w:rsidP="00141D11">
      <w:pPr>
        <w:shd w:val="clear" w:color="auto" w:fill="FFFFFF"/>
        <w:ind w:firstLine="408"/>
        <w:jc w:val="both"/>
        <w:rPr>
          <w:rFonts w:ascii="Times New Roman" w:hAnsi="Times New Roman" w:cs="Times New Roman"/>
          <w:sz w:val="26"/>
          <w:szCs w:val="26"/>
          <w:lang w:val="ru-RU"/>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19"/>
        <w:gridCol w:w="5020"/>
      </w:tblGrid>
      <w:tr w:rsidR="00141D11" w:rsidRPr="00141D11" w:rsidTr="00AE4236">
        <w:trPr>
          <w:trHeight w:val="250"/>
        </w:trPr>
        <w:tc>
          <w:tcPr>
            <w:tcW w:w="4619" w:type="dxa"/>
          </w:tcPr>
          <w:p w:rsidR="00141D11" w:rsidRPr="00141D11" w:rsidRDefault="00141D11" w:rsidP="00AE4236">
            <w:pPr>
              <w:tabs>
                <w:tab w:val="left" w:pos="4500"/>
                <w:tab w:val="left" w:pos="9180"/>
                <w:tab w:val="left" w:pos="9360"/>
              </w:tabs>
              <w:spacing w:line="276" w:lineRule="auto"/>
              <w:rPr>
                <w:rFonts w:ascii="Times New Roman" w:hAnsi="Times New Roman" w:cs="Times New Roman"/>
                <w:sz w:val="26"/>
                <w:szCs w:val="26"/>
              </w:rPr>
            </w:pPr>
            <w:r w:rsidRPr="00141D11">
              <w:rPr>
                <w:rFonts w:ascii="Times New Roman" w:hAnsi="Times New Roman" w:cs="Times New Roman"/>
                <w:sz w:val="26"/>
                <w:szCs w:val="26"/>
              </w:rPr>
              <w:t>Направления</w:t>
            </w:r>
          </w:p>
        </w:tc>
        <w:tc>
          <w:tcPr>
            <w:tcW w:w="5020" w:type="dxa"/>
            <w:vAlign w:val="center"/>
          </w:tcPr>
          <w:p w:rsidR="00141D11" w:rsidRPr="00141D11" w:rsidRDefault="00141D11" w:rsidP="00AE4236">
            <w:pPr>
              <w:tabs>
                <w:tab w:val="left" w:pos="4500"/>
                <w:tab w:val="left" w:pos="9180"/>
                <w:tab w:val="left" w:pos="9360"/>
              </w:tabs>
              <w:spacing w:line="276" w:lineRule="auto"/>
              <w:rPr>
                <w:rFonts w:ascii="Times New Roman" w:hAnsi="Times New Roman" w:cs="Times New Roman"/>
                <w:sz w:val="26"/>
                <w:szCs w:val="26"/>
              </w:rPr>
            </w:pPr>
            <w:r w:rsidRPr="00141D11">
              <w:rPr>
                <w:rFonts w:ascii="Times New Roman" w:hAnsi="Times New Roman" w:cs="Times New Roman"/>
                <w:sz w:val="26"/>
                <w:szCs w:val="26"/>
              </w:rPr>
              <w:t xml:space="preserve">Внеурочная деятельность </w:t>
            </w:r>
          </w:p>
        </w:tc>
      </w:tr>
      <w:tr w:rsidR="00141D11" w:rsidRPr="00141D11" w:rsidTr="00AE4236">
        <w:trPr>
          <w:trHeight w:val="203"/>
        </w:trPr>
        <w:tc>
          <w:tcPr>
            <w:tcW w:w="4619" w:type="dxa"/>
            <w:vMerge w:val="restart"/>
          </w:tcPr>
          <w:p w:rsidR="00141D11" w:rsidRPr="00141D11" w:rsidRDefault="00141D11" w:rsidP="00AE4236">
            <w:pPr>
              <w:tabs>
                <w:tab w:val="left" w:pos="4500"/>
                <w:tab w:val="left" w:pos="9180"/>
                <w:tab w:val="left" w:pos="9360"/>
              </w:tabs>
              <w:spacing w:line="276" w:lineRule="auto"/>
              <w:rPr>
                <w:rFonts w:ascii="Times New Roman" w:hAnsi="Times New Roman" w:cs="Times New Roman"/>
                <w:sz w:val="26"/>
                <w:szCs w:val="26"/>
              </w:rPr>
            </w:pPr>
            <w:r w:rsidRPr="00141D11">
              <w:rPr>
                <w:rFonts w:ascii="Times New Roman" w:hAnsi="Times New Roman" w:cs="Times New Roman"/>
                <w:sz w:val="26"/>
                <w:szCs w:val="26"/>
              </w:rPr>
              <w:t>Духовно-нравственное</w:t>
            </w:r>
          </w:p>
        </w:tc>
        <w:tc>
          <w:tcPr>
            <w:tcW w:w="5020" w:type="dxa"/>
            <w:vAlign w:val="center"/>
          </w:tcPr>
          <w:p w:rsidR="00141D11" w:rsidRPr="00141D11" w:rsidRDefault="00141D11" w:rsidP="00AE4236">
            <w:pPr>
              <w:tabs>
                <w:tab w:val="left" w:pos="4500"/>
                <w:tab w:val="left" w:pos="9180"/>
                <w:tab w:val="left" w:pos="9360"/>
              </w:tabs>
              <w:spacing w:line="276" w:lineRule="auto"/>
              <w:rPr>
                <w:rFonts w:ascii="Times New Roman" w:hAnsi="Times New Roman" w:cs="Times New Roman"/>
                <w:sz w:val="26"/>
                <w:szCs w:val="26"/>
              </w:rPr>
            </w:pPr>
            <w:r w:rsidRPr="00141D11">
              <w:rPr>
                <w:rFonts w:ascii="Times New Roman" w:hAnsi="Times New Roman" w:cs="Times New Roman"/>
                <w:sz w:val="26"/>
                <w:szCs w:val="26"/>
              </w:rPr>
              <w:t>«Азбука этики»</w:t>
            </w:r>
          </w:p>
        </w:tc>
      </w:tr>
      <w:tr w:rsidR="00141D11" w:rsidRPr="00141D11" w:rsidTr="00AE4236">
        <w:trPr>
          <w:trHeight w:val="202"/>
        </w:trPr>
        <w:tc>
          <w:tcPr>
            <w:tcW w:w="4619" w:type="dxa"/>
            <w:vMerge/>
          </w:tcPr>
          <w:p w:rsidR="00141D11" w:rsidRPr="00141D11" w:rsidRDefault="00141D11" w:rsidP="00AE4236">
            <w:pPr>
              <w:tabs>
                <w:tab w:val="left" w:pos="4500"/>
                <w:tab w:val="left" w:pos="9180"/>
                <w:tab w:val="left" w:pos="9360"/>
              </w:tabs>
              <w:spacing w:line="276" w:lineRule="auto"/>
              <w:rPr>
                <w:rFonts w:ascii="Times New Roman" w:hAnsi="Times New Roman" w:cs="Times New Roman"/>
                <w:sz w:val="26"/>
                <w:szCs w:val="26"/>
              </w:rPr>
            </w:pPr>
          </w:p>
        </w:tc>
        <w:tc>
          <w:tcPr>
            <w:tcW w:w="5020" w:type="dxa"/>
            <w:vAlign w:val="center"/>
          </w:tcPr>
          <w:p w:rsidR="00141D11" w:rsidRPr="00141D11" w:rsidRDefault="00141D11" w:rsidP="00AE4236">
            <w:pPr>
              <w:tabs>
                <w:tab w:val="left" w:pos="4500"/>
                <w:tab w:val="left" w:pos="9180"/>
                <w:tab w:val="left" w:pos="9360"/>
              </w:tabs>
              <w:spacing w:line="276" w:lineRule="auto"/>
              <w:rPr>
                <w:rFonts w:ascii="Times New Roman" w:hAnsi="Times New Roman" w:cs="Times New Roman"/>
                <w:sz w:val="26"/>
                <w:szCs w:val="26"/>
              </w:rPr>
            </w:pPr>
            <w:r w:rsidRPr="00141D11">
              <w:rPr>
                <w:rFonts w:ascii="Times New Roman" w:hAnsi="Times New Roman" w:cs="Times New Roman"/>
                <w:sz w:val="26"/>
                <w:szCs w:val="26"/>
              </w:rPr>
              <w:t>«Волшебный мир искусства»</w:t>
            </w:r>
          </w:p>
        </w:tc>
      </w:tr>
      <w:tr w:rsidR="00141D11" w:rsidRPr="00141D11" w:rsidTr="00AE4236">
        <w:trPr>
          <w:trHeight w:val="210"/>
        </w:trPr>
        <w:tc>
          <w:tcPr>
            <w:tcW w:w="4619" w:type="dxa"/>
            <w:vMerge w:val="restart"/>
            <w:vAlign w:val="center"/>
          </w:tcPr>
          <w:p w:rsidR="00141D11" w:rsidRPr="00141D11" w:rsidRDefault="00141D11" w:rsidP="00AE4236">
            <w:pPr>
              <w:tabs>
                <w:tab w:val="left" w:pos="4500"/>
                <w:tab w:val="left" w:pos="9180"/>
                <w:tab w:val="left" w:pos="9360"/>
              </w:tabs>
              <w:spacing w:line="276" w:lineRule="auto"/>
              <w:rPr>
                <w:rFonts w:ascii="Times New Roman" w:hAnsi="Times New Roman" w:cs="Times New Roman"/>
                <w:sz w:val="26"/>
                <w:szCs w:val="26"/>
              </w:rPr>
            </w:pPr>
            <w:r w:rsidRPr="00141D11">
              <w:rPr>
                <w:rFonts w:ascii="Times New Roman" w:hAnsi="Times New Roman" w:cs="Times New Roman"/>
                <w:sz w:val="26"/>
                <w:szCs w:val="26"/>
              </w:rPr>
              <w:t>Социальное</w:t>
            </w:r>
          </w:p>
        </w:tc>
        <w:tc>
          <w:tcPr>
            <w:tcW w:w="5020" w:type="dxa"/>
            <w:vAlign w:val="center"/>
          </w:tcPr>
          <w:p w:rsidR="00141D11" w:rsidRPr="00141D11" w:rsidRDefault="00141D11" w:rsidP="00AE4236">
            <w:pPr>
              <w:tabs>
                <w:tab w:val="left" w:pos="4500"/>
                <w:tab w:val="left" w:pos="9180"/>
                <w:tab w:val="left" w:pos="9360"/>
              </w:tabs>
              <w:spacing w:line="276" w:lineRule="auto"/>
              <w:rPr>
                <w:rFonts w:ascii="Times New Roman" w:hAnsi="Times New Roman" w:cs="Times New Roman"/>
                <w:sz w:val="26"/>
                <w:szCs w:val="26"/>
              </w:rPr>
            </w:pPr>
            <w:r w:rsidRPr="00141D11">
              <w:rPr>
                <w:rFonts w:ascii="Times New Roman" w:hAnsi="Times New Roman" w:cs="Times New Roman"/>
                <w:sz w:val="26"/>
                <w:szCs w:val="26"/>
              </w:rPr>
              <w:t>«Мы – граждане своей страны»</w:t>
            </w:r>
          </w:p>
        </w:tc>
      </w:tr>
      <w:tr w:rsidR="00141D11" w:rsidRPr="00141D11" w:rsidTr="00AE4236">
        <w:trPr>
          <w:trHeight w:val="210"/>
        </w:trPr>
        <w:tc>
          <w:tcPr>
            <w:tcW w:w="4619" w:type="dxa"/>
            <w:vMerge/>
            <w:vAlign w:val="center"/>
          </w:tcPr>
          <w:p w:rsidR="00141D11" w:rsidRPr="00141D11" w:rsidRDefault="00141D11" w:rsidP="00AE4236">
            <w:pPr>
              <w:tabs>
                <w:tab w:val="left" w:pos="4500"/>
                <w:tab w:val="left" w:pos="9180"/>
                <w:tab w:val="left" w:pos="9360"/>
              </w:tabs>
              <w:spacing w:line="276" w:lineRule="auto"/>
              <w:rPr>
                <w:rFonts w:ascii="Times New Roman" w:hAnsi="Times New Roman" w:cs="Times New Roman"/>
                <w:sz w:val="26"/>
                <w:szCs w:val="26"/>
              </w:rPr>
            </w:pPr>
          </w:p>
        </w:tc>
        <w:tc>
          <w:tcPr>
            <w:tcW w:w="5020" w:type="dxa"/>
            <w:vAlign w:val="center"/>
          </w:tcPr>
          <w:p w:rsidR="00141D11" w:rsidRPr="00141D11" w:rsidRDefault="00141D11" w:rsidP="00AE4236">
            <w:pPr>
              <w:tabs>
                <w:tab w:val="left" w:pos="4500"/>
                <w:tab w:val="left" w:pos="9180"/>
                <w:tab w:val="left" w:pos="9360"/>
              </w:tabs>
              <w:spacing w:line="276" w:lineRule="auto"/>
              <w:rPr>
                <w:rFonts w:ascii="Times New Roman" w:hAnsi="Times New Roman" w:cs="Times New Roman"/>
                <w:sz w:val="26"/>
                <w:szCs w:val="26"/>
              </w:rPr>
            </w:pPr>
            <w:r w:rsidRPr="00141D11">
              <w:rPr>
                <w:rFonts w:ascii="Times New Roman" w:hAnsi="Times New Roman" w:cs="Times New Roman"/>
                <w:sz w:val="26"/>
                <w:szCs w:val="26"/>
              </w:rPr>
              <w:t>«Очумелые ручки»</w:t>
            </w:r>
          </w:p>
        </w:tc>
      </w:tr>
      <w:tr w:rsidR="00141D11" w:rsidRPr="00141D11" w:rsidTr="00AE4236">
        <w:trPr>
          <w:trHeight w:val="203"/>
        </w:trPr>
        <w:tc>
          <w:tcPr>
            <w:tcW w:w="4619" w:type="dxa"/>
            <w:vMerge w:val="restart"/>
            <w:vAlign w:val="center"/>
          </w:tcPr>
          <w:p w:rsidR="00141D11" w:rsidRPr="00141D11" w:rsidRDefault="00141D11" w:rsidP="00AE4236">
            <w:pPr>
              <w:tabs>
                <w:tab w:val="left" w:pos="4500"/>
                <w:tab w:val="left" w:pos="9180"/>
                <w:tab w:val="left" w:pos="9360"/>
              </w:tabs>
              <w:spacing w:line="276" w:lineRule="auto"/>
              <w:rPr>
                <w:rFonts w:ascii="Times New Roman" w:hAnsi="Times New Roman" w:cs="Times New Roman"/>
                <w:sz w:val="26"/>
                <w:szCs w:val="26"/>
              </w:rPr>
            </w:pPr>
            <w:r w:rsidRPr="00141D11">
              <w:rPr>
                <w:rFonts w:ascii="Times New Roman" w:hAnsi="Times New Roman" w:cs="Times New Roman"/>
                <w:sz w:val="26"/>
                <w:szCs w:val="26"/>
              </w:rPr>
              <w:t>Общеинтеллектуальное</w:t>
            </w:r>
          </w:p>
        </w:tc>
        <w:tc>
          <w:tcPr>
            <w:tcW w:w="5020" w:type="dxa"/>
            <w:vAlign w:val="center"/>
          </w:tcPr>
          <w:p w:rsidR="00141D11" w:rsidRPr="00141D11" w:rsidRDefault="00141D11" w:rsidP="00AE4236">
            <w:pPr>
              <w:tabs>
                <w:tab w:val="left" w:pos="4500"/>
                <w:tab w:val="left" w:pos="9180"/>
                <w:tab w:val="left" w:pos="9360"/>
              </w:tabs>
              <w:spacing w:line="276" w:lineRule="auto"/>
              <w:rPr>
                <w:rFonts w:ascii="Times New Roman" w:hAnsi="Times New Roman" w:cs="Times New Roman"/>
                <w:sz w:val="26"/>
                <w:szCs w:val="26"/>
              </w:rPr>
            </w:pPr>
            <w:r w:rsidRPr="00141D11">
              <w:rPr>
                <w:rFonts w:ascii="Times New Roman" w:hAnsi="Times New Roman" w:cs="Times New Roman"/>
                <w:sz w:val="26"/>
                <w:szCs w:val="26"/>
              </w:rPr>
              <w:t>«Юный журналист»</w:t>
            </w:r>
          </w:p>
        </w:tc>
      </w:tr>
      <w:tr w:rsidR="00141D11" w:rsidRPr="00141D11" w:rsidTr="00AE4236">
        <w:trPr>
          <w:trHeight w:val="202"/>
        </w:trPr>
        <w:tc>
          <w:tcPr>
            <w:tcW w:w="4619" w:type="dxa"/>
            <w:vMerge/>
            <w:vAlign w:val="center"/>
          </w:tcPr>
          <w:p w:rsidR="00141D11" w:rsidRPr="00141D11" w:rsidRDefault="00141D11" w:rsidP="00AE4236">
            <w:pPr>
              <w:tabs>
                <w:tab w:val="left" w:pos="4500"/>
                <w:tab w:val="left" w:pos="9180"/>
                <w:tab w:val="left" w:pos="9360"/>
              </w:tabs>
              <w:spacing w:line="276" w:lineRule="auto"/>
              <w:rPr>
                <w:rFonts w:ascii="Times New Roman" w:hAnsi="Times New Roman" w:cs="Times New Roman"/>
                <w:sz w:val="26"/>
                <w:szCs w:val="26"/>
              </w:rPr>
            </w:pPr>
          </w:p>
        </w:tc>
        <w:tc>
          <w:tcPr>
            <w:tcW w:w="5020" w:type="dxa"/>
            <w:vAlign w:val="center"/>
          </w:tcPr>
          <w:p w:rsidR="00141D11" w:rsidRPr="00141D11" w:rsidRDefault="00141D11" w:rsidP="00AE4236">
            <w:pPr>
              <w:tabs>
                <w:tab w:val="left" w:pos="4500"/>
                <w:tab w:val="left" w:pos="9180"/>
                <w:tab w:val="left" w:pos="9360"/>
              </w:tabs>
              <w:spacing w:line="276" w:lineRule="auto"/>
              <w:rPr>
                <w:rFonts w:ascii="Times New Roman" w:hAnsi="Times New Roman" w:cs="Times New Roman"/>
                <w:sz w:val="26"/>
                <w:szCs w:val="26"/>
              </w:rPr>
            </w:pPr>
            <w:r w:rsidRPr="00141D11">
              <w:rPr>
                <w:rFonts w:ascii="Times New Roman" w:hAnsi="Times New Roman" w:cs="Times New Roman"/>
                <w:sz w:val="26"/>
                <w:szCs w:val="26"/>
              </w:rPr>
              <w:t>«Занимательная грамматика»</w:t>
            </w:r>
          </w:p>
        </w:tc>
      </w:tr>
      <w:tr w:rsidR="00141D11" w:rsidRPr="00141D11" w:rsidTr="00AE4236">
        <w:trPr>
          <w:trHeight w:val="210"/>
        </w:trPr>
        <w:tc>
          <w:tcPr>
            <w:tcW w:w="4619" w:type="dxa"/>
            <w:vMerge w:val="restart"/>
            <w:vAlign w:val="center"/>
          </w:tcPr>
          <w:p w:rsidR="00141D11" w:rsidRPr="00141D11" w:rsidRDefault="00141D11" w:rsidP="00AE4236">
            <w:pPr>
              <w:tabs>
                <w:tab w:val="left" w:pos="4500"/>
                <w:tab w:val="left" w:pos="9180"/>
                <w:tab w:val="left" w:pos="9360"/>
              </w:tabs>
              <w:spacing w:line="276" w:lineRule="auto"/>
              <w:rPr>
                <w:rFonts w:ascii="Times New Roman" w:hAnsi="Times New Roman" w:cs="Times New Roman"/>
                <w:sz w:val="26"/>
                <w:szCs w:val="26"/>
              </w:rPr>
            </w:pPr>
            <w:r w:rsidRPr="00141D11">
              <w:rPr>
                <w:rFonts w:ascii="Times New Roman" w:hAnsi="Times New Roman" w:cs="Times New Roman"/>
                <w:sz w:val="26"/>
                <w:szCs w:val="26"/>
              </w:rPr>
              <w:t>Общекультурное</w:t>
            </w:r>
          </w:p>
        </w:tc>
        <w:tc>
          <w:tcPr>
            <w:tcW w:w="5020" w:type="dxa"/>
            <w:vAlign w:val="center"/>
          </w:tcPr>
          <w:p w:rsidR="00141D11" w:rsidRPr="00141D11" w:rsidRDefault="00141D11" w:rsidP="00AE4236">
            <w:pPr>
              <w:tabs>
                <w:tab w:val="left" w:pos="4500"/>
                <w:tab w:val="left" w:pos="9180"/>
                <w:tab w:val="left" w:pos="9360"/>
              </w:tabs>
              <w:spacing w:line="276" w:lineRule="auto"/>
              <w:rPr>
                <w:rFonts w:ascii="Times New Roman" w:hAnsi="Times New Roman" w:cs="Times New Roman"/>
                <w:sz w:val="26"/>
                <w:szCs w:val="26"/>
              </w:rPr>
            </w:pPr>
            <w:r w:rsidRPr="00141D11">
              <w:rPr>
                <w:rFonts w:ascii="Times New Roman" w:hAnsi="Times New Roman" w:cs="Times New Roman"/>
                <w:sz w:val="26"/>
                <w:szCs w:val="26"/>
              </w:rPr>
              <w:t>«Весёлые нотки»</w:t>
            </w:r>
          </w:p>
        </w:tc>
      </w:tr>
      <w:tr w:rsidR="00141D11" w:rsidRPr="00141D11" w:rsidTr="00AE4236">
        <w:trPr>
          <w:trHeight w:val="210"/>
        </w:trPr>
        <w:tc>
          <w:tcPr>
            <w:tcW w:w="4619" w:type="dxa"/>
            <w:vMerge/>
            <w:vAlign w:val="center"/>
          </w:tcPr>
          <w:p w:rsidR="00141D11" w:rsidRPr="00141D11" w:rsidRDefault="00141D11" w:rsidP="00AE4236">
            <w:pPr>
              <w:tabs>
                <w:tab w:val="left" w:pos="4500"/>
                <w:tab w:val="left" w:pos="9180"/>
                <w:tab w:val="left" w:pos="9360"/>
              </w:tabs>
              <w:spacing w:line="276" w:lineRule="auto"/>
              <w:rPr>
                <w:rFonts w:ascii="Times New Roman" w:hAnsi="Times New Roman" w:cs="Times New Roman"/>
                <w:sz w:val="26"/>
                <w:szCs w:val="26"/>
              </w:rPr>
            </w:pPr>
          </w:p>
        </w:tc>
        <w:tc>
          <w:tcPr>
            <w:tcW w:w="5020" w:type="dxa"/>
            <w:vAlign w:val="center"/>
          </w:tcPr>
          <w:p w:rsidR="00141D11" w:rsidRPr="00141D11" w:rsidRDefault="00141D11" w:rsidP="00AE4236">
            <w:pPr>
              <w:tabs>
                <w:tab w:val="left" w:pos="4500"/>
                <w:tab w:val="left" w:pos="9180"/>
                <w:tab w:val="left" w:pos="9360"/>
              </w:tabs>
              <w:spacing w:line="276" w:lineRule="auto"/>
              <w:rPr>
                <w:rFonts w:ascii="Times New Roman" w:hAnsi="Times New Roman" w:cs="Times New Roman"/>
                <w:sz w:val="26"/>
                <w:szCs w:val="26"/>
              </w:rPr>
            </w:pPr>
            <w:r w:rsidRPr="00141D11">
              <w:rPr>
                <w:rFonts w:ascii="Times New Roman" w:hAnsi="Times New Roman" w:cs="Times New Roman"/>
                <w:sz w:val="26"/>
                <w:szCs w:val="26"/>
              </w:rPr>
              <w:t>Школьный театр «Радуга»</w:t>
            </w:r>
          </w:p>
        </w:tc>
      </w:tr>
      <w:tr w:rsidR="00141D11" w:rsidRPr="00141D11" w:rsidTr="00AE4236">
        <w:trPr>
          <w:trHeight w:val="203"/>
        </w:trPr>
        <w:tc>
          <w:tcPr>
            <w:tcW w:w="4619" w:type="dxa"/>
            <w:vMerge w:val="restart"/>
            <w:vAlign w:val="center"/>
          </w:tcPr>
          <w:p w:rsidR="00141D11" w:rsidRPr="00141D11" w:rsidRDefault="00141D11" w:rsidP="00AE4236">
            <w:pPr>
              <w:tabs>
                <w:tab w:val="left" w:pos="4500"/>
                <w:tab w:val="left" w:pos="9180"/>
                <w:tab w:val="left" w:pos="9360"/>
              </w:tabs>
              <w:spacing w:line="276" w:lineRule="auto"/>
              <w:rPr>
                <w:rFonts w:ascii="Times New Roman" w:hAnsi="Times New Roman" w:cs="Times New Roman"/>
                <w:sz w:val="26"/>
                <w:szCs w:val="26"/>
              </w:rPr>
            </w:pPr>
            <w:r w:rsidRPr="00141D11">
              <w:rPr>
                <w:rFonts w:ascii="Times New Roman" w:hAnsi="Times New Roman" w:cs="Times New Roman"/>
                <w:sz w:val="26"/>
                <w:szCs w:val="26"/>
              </w:rPr>
              <w:t>Спортивно-оздоровительное</w:t>
            </w:r>
          </w:p>
        </w:tc>
        <w:tc>
          <w:tcPr>
            <w:tcW w:w="5020" w:type="dxa"/>
            <w:vAlign w:val="center"/>
          </w:tcPr>
          <w:p w:rsidR="00141D11" w:rsidRPr="00141D11" w:rsidRDefault="00141D11" w:rsidP="00AE4236">
            <w:pPr>
              <w:tabs>
                <w:tab w:val="left" w:pos="4500"/>
                <w:tab w:val="left" w:pos="9180"/>
                <w:tab w:val="left" w:pos="9360"/>
              </w:tabs>
              <w:spacing w:line="276" w:lineRule="auto"/>
              <w:rPr>
                <w:rFonts w:ascii="Times New Roman" w:hAnsi="Times New Roman" w:cs="Times New Roman"/>
                <w:sz w:val="26"/>
                <w:szCs w:val="26"/>
              </w:rPr>
            </w:pPr>
            <w:r w:rsidRPr="00141D11">
              <w:rPr>
                <w:rFonts w:ascii="Times New Roman" w:hAnsi="Times New Roman" w:cs="Times New Roman"/>
                <w:sz w:val="26"/>
                <w:szCs w:val="26"/>
              </w:rPr>
              <w:t>«Азбука здоровья»</w:t>
            </w:r>
          </w:p>
        </w:tc>
      </w:tr>
      <w:tr w:rsidR="00141D11" w:rsidRPr="00141D11" w:rsidTr="00AE4236">
        <w:trPr>
          <w:trHeight w:val="202"/>
        </w:trPr>
        <w:tc>
          <w:tcPr>
            <w:tcW w:w="4619" w:type="dxa"/>
            <w:vMerge/>
          </w:tcPr>
          <w:p w:rsidR="00141D11" w:rsidRPr="00141D11" w:rsidRDefault="00141D11" w:rsidP="00AE4236">
            <w:pPr>
              <w:tabs>
                <w:tab w:val="left" w:pos="4500"/>
                <w:tab w:val="left" w:pos="9180"/>
                <w:tab w:val="left" w:pos="9360"/>
              </w:tabs>
              <w:spacing w:line="276" w:lineRule="auto"/>
              <w:rPr>
                <w:rFonts w:ascii="Times New Roman" w:hAnsi="Times New Roman" w:cs="Times New Roman"/>
                <w:sz w:val="26"/>
                <w:szCs w:val="26"/>
              </w:rPr>
            </w:pPr>
          </w:p>
        </w:tc>
        <w:tc>
          <w:tcPr>
            <w:tcW w:w="5020" w:type="dxa"/>
            <w:vAlign w:val="center"/>
          </w:tcPr>
          <w:p w:rsidR="00141D11" w:rsidRPr="00141D11" w:rsidRDefault="00141D11" w:rsidP="00AE4236">
            <w:pPr>
              <w:tabs>
                <w:tab w:val="left" w:pos="4500"/>
                <w:tab w:val="left" w:pos="9180"/>
                <w:tab w:val="left" w:pos="9360"/>
              </w:tabs>
              <w:spacing w:line="276" w:lineRule="auto"/>
              <w:rPr>
                <w:rFonts w:ascii="Times New Roman" w:hAnsi="Times New Roman" w:cs="Times New Roman"/>
                <w:sz w:val="26"/>
                <w:szCs w:val="26"/>
              </w:rPr>
            </w:pPr>
            <w:r w:rsidRPr="00141D11">
              <w:rPr>
                <w:rFonts w:ascii="Times New Roman" w:hAnsi="Times New Roman" w:cs="Times New Roman"/>
                <w:sz w:val="26"/>
                <w:szCs w:val="26"/>
              </w:rPr>
              <w:t>«Я - пешеход и пассажир»</w:t>
            </w:r>
          </w:p>
        </w:tc>
      </w:tr>
    </w:tbl>
    <w:p w:rsidR="00141D11" w:rsidRPr="00141D11" w:rsidRDefault="00141D11" w:rsidP="00141D11">
      <w:pPr>
        <w:shd w:val="clear" w:color="auto" w:fill="FFFFFF"/>
        <w:tabs>
          <w:tab w:val="left" w:pos="1050"/>
        </w:tabs>
        <w:spacing w:line="276" w:lineRule="auto"/>
        <w:ind w:firstLine="408"/>
        <w:jc w:val="both"/>
        <w:rPr>
          <w:rFonts w:ascii="Times New Roman" w:hAnsi="Times New Roman" w:cs="Times New Roman"/>
          <w:sz w:val="26"/>
          <w:szCs w:val="26"/>
        </w:rPr>
      </w:pPr>
      <w:r w:rsidRPr="00141D11">
        <w:rPr>
          <w:rFonts w:ascii="Times New Roman" w:hAnsi="Times New Roman" w:cs="Times New Roman"/>
          <w:sz w:val="26"/>
          <w:szCs w:val="26"/>
        </w:rPr>
        <w:t xml:space="preserve"> </w:t>
      </w:r>
      <w:r w:rsidRPr="00141D11">
        <w:rPr>
          <w:rFonts w:ascii="Times New Roman" w:hAnsi="Times New Roman" w:cs="Times New Roman"/>
          <w:sz w:val="26"/>
          <w:szCs w:val="26"/>
        </w:rPr>
        <w:tab/>
        <w:t>.</w:t>
      </w:r>
    </w:p>
    <w:p w:rsidR="00141D11" w:rsidRPr="00141D11" w:rsidRDefault="00141D11" w:rsidP="00141D11">
      <w:pPr>
        <w:shd w:val="clear" w:color="auto" w:fill="FFFFFF"/>
        <w:spacing w:line="276" w:lineRule="auto"/>
        <w:ind w:left="29" w:firstLine="691"/>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 xml:space="preserve">Строится учебный план в соответствии с определенными теоретическими представлениями о самом содержании образования. В нем заключена индивидуальная образовательная программа ученика (его образовательный маршрут) в процессе  обучения, направленного на усвоение знаний, формирование способов деятельности, опыта творчества, эмоционально-ценностного отношения к действительности и к самому себе. </w:t>
      </w:r>
    </w:p>
    <w:p w:rsidR="00141D11" w:rsidRPr="00141D11" w:rsidRDefault="00141D11" w:rsidP="00141D11">
      <w:pPr>
        <w:pStyle w:val="a6"/>
        <w:spacing w:after="0" w:line="276" w:lineRule="auto"/>
        <w:ind w:left="0"/>
        <w:jc w:val="both"/>
        <w:rPr>
          <w:sz w:val="26"/>
          <w:szCs w:val="26"/>
        </w:rPr>
      </w:pPr>
      <w:r w:rsidRPr="00141D11">
        <w:rPr>
          <w:sz w:val="26"/>
          <w:szCs w:val="26"/>
        </w:rPr>
        <w:t>Учебный план для 4 классов составлен из учебных предметов в соответствии с приказом  комитета по образованию и науке Администрации Волгоградской области от 09.08.2011 г № 1039 и приказом № 792  от 03.07.2012 г.</w:t>
      </w:r>
    </w:p>
    <w:p w:rsidR="00141D11" w:rsidRPr="00141D11" w:rsidRDefault="00141D11" w:rsidP="00141D11">
      <w:pPr>
        <w:pStyle w:val="a8"/>
        <w:tabs>
          <w:tab w:val="left" w:pos="0"/>
          <w:tab w:val="left" w:pos="426"/>
        </w:tabs>
        <w:suppressAutoHyphens/>
        <w:ind w:left="0"/>
        <w:rPr>
          <w:rFonts w:ascii="Times New Roman" w:hAnsi="Times New Roman" w:cs="Times New Roman"/>
          <w:sz w:val="26"/>
          <w:szCs w:val="26"/>
        </w:rPr>
      </w:pPr>
      <w:r w:rsidRPr="00141D11">
        <w:rPr>
          <w:rFonts w:ascii="Times New Roman" w:hAnsi="Times New Roman" w:cs="Times New Roman"/>
          <w:sz w:val="26"/>
          <w:szCs w:val="26"/>
        </w:rPr>
        <w:t xml:space="preserve">      В 1 классах применяется «ступенчатый» метод постепенного наращивания учебной нагрузки: сентябрь, октябрь – три урока по 35 минут каждый и четвертый -  развивающее занятие по какому либо предмету  – в нетрадиционных формах (игра, экскурсии и т.д.); с ноября – 4 урока по 35 минут каждый, с января –продолжительность урока 40 минут, во 2 - 4 классах — не более 5 уроков  по 40 минут каждый.</w:t>
      </w:r>
    </w:p>
    <w:p w:rsidR="00141D11" w:rsidRPr="00141D11" w:rsidRDefault="00141D11" w:rsidP="00141D11">
      <w:pPr>
        <w:spacing w:line="276" w:lineRule="auto"/>
        <w:rPr>
          <w:rFonts w:ascii="Times New Roman" w:hAnsi="Times New Roman" w:cs="Times New Roman"/>
          <w:sz w:val="26"/>
          <w:szCs w:val="26"/>
          <w:lang w:val="ru-RU"/>
        </w:rPr>
      </w:pPr>
      <w:r w:rsidRPr="00141D11">
        <w:rPr>
          <w:rFonts w:ascii="Times New Roman" w:hAnsi="Times New Roman" w:cs="Times New Roman"/>
          <w:sz w:val="26"/>
          <w:szCs w:val="26"/>
          <w:lang w:val="ru-RU"/>
        </w:rPr>
        <w:lastRenderedPageBreak/>
        <w:t>Продолжительность каникул в течение года –  30 календарных дней и для 1-х классов дополнительные недельные каникулы в феврале.</w:t>
      </w:r>
    </w:p>
    <w:p w:rsidR="00141D11" w:rsidRPr="00141D11" w:rsidRDefault="00141D11" w:rsidP="00141D11">
      <w:pPr>
        <w:shd w:val="clear" w:color="auto" w:fill="FFFFFF"/>
        <w:spacing w:line="276" w:lineRule="auto"/>
        <w:ind w:left="29" w:firstLine="691"/>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 xml:space="preserve"> </w:t>
      </w:r>
    </w:p>
    <w:p w:rsidR="00141D11" w:rsidRPr="00141D11" w:rsidRDefault="00141D11" w:rsidP="00141D11">
      <w:pPr>
        <w:shd w:val="clear" w:color="auto" w:fill="FFFFFF"/>
        <w:spacing w:line="276" w:lineRule="auto"/>
        <w:jc w:val="both"/>
        <w:rPr>
          <w:rFonts w:ascii="Times New Roman" w:hAnsi="Times New Roman" w:cs="Times New Roman"/>
          <w:b/>
          <w:bCs/>
          <w:sz w:val="26"/>
          <w:szCs w:val="26"/>
          <w:lang w:val="ru-RU"/>
        </w:rPr>
      </w:pPr>
      <w:r w:rsidRPr="00141D11">
        <w:rPr>
          <w:rFonts w:ascii="Times New Roman" w:hAnsi="Times New Roman" w:cs="Times New Roman"/>
          <w:b/>
          <w:bCs/>
          <w:sz w:val="26"/>
          <w:szCs w:val="26"/>
          <w:lang w:val="ru-RU"/>
        </w:rPr>
        <w:t>Основное общее образование</w:t>
      </w:r>
    </w:p>
    <w:p w:rsidR="00141D11" w:rsidRPr="00141D11" w:rsidRDefault="00141D11" w:rsidP="00141D11">
      <w:pPr>
        <w:shd w:val="clear" w:color="auto" w:fill="FFFFFF"/>
        <w:spacing w:line="276" w:lineRule="auto"/>
        <w:ind w:left="24" w:firstLine="696"/>
        <w:jc w:val="both"/>
        <w:rPr>
          <w:rFonts w:ascii="Times New Roman" w:hAnsi="Times New Roman" w:cs="Times New Roman"/>
          <w:sz w:val="26"/>
          <w:szCs w:val="26"/>
          <w:lang w:val="ru-RU"/>
        </w:rPr>
      </w:pPr>
      <w:r w:rsidRPr="00141D11">
        <w:rPr>
          <w:rFonts w:ascii="Times New Roman" w:hAnsi="Times New Roman" w:cs="Times New Roman"/>
          <w:spacing w:val="-11"/>
          <w:sz w:val="26"/>
          <w:szCs w:val="26"/>
          <w:lang w:val="ru-RU"/>
        </w:rPr>
        <w:t xml:space="preserve">Учебный план основного общего образования школы направлен на решение следующих </w:t>
      </w:r>
      <w:r w:rsidRPr="00141D11">
        <w:rPr>
          <w:rFonts w:ascii="Times New Roman" w:hAnsi="Times New Roman" w:cs="Times New Roman"/>
          <w:sz w:val="26"/>
          <w:szCs w:val="26"/>
          <w:lang w:val="ru-RU"/>
        </w:rPr>
        <w:t>задач:</w:t>
      </w:r>
    </w:p>
    <w:p w:rsidR="00141D11" w:rsidRPr="00141D11" w:rsidRDefault="00141D11" w:rsidP="00141D11">
      <w:pPr>
        <w:numPr>
          <w:ilvl w:val="0"/>
          <w:numId w:val="5"/>
        </w:numPr>
        <w:shd w:val="clear" w:color="auto" w:fill="FFFFFF"/>
        <w:tabs>
          <w:tab w:val="left" w:pos="269"/>
        </w:tabs>
        <w:autoSpaceDE w:val="0"/>
        <w:autoSpaceDN w:val="0"/>
        <w:adjustRightInd w:val="0"/>
        <w:spacing w:line="276" w:lineRule="auto"/>
        <w:ind w:left="24"/>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усвоение основ наук в соответствии с базисным компонентом учебного плана на уровне требований федеральных стандартов; подготовка учащихся к выбору профиля обучения путем развития у них общих интеллектуальных и специальных способностей; создание условий для профильного обучения;</w:t>
      </w:r>
    </w:p>
    <w:p w:rsidR="00141D11" w:rsidRPr="00141D11" w:rsidRDefault="00141D11" w:rsidP="00141D11">
      <w:pPr>
        <w:numPr>
          <w:ilvl w:val="0"/>
          <w:numId w:val="5"/>
        </w:numPr>
        <w:shd w:val="clear" w:color="auto" w:fill="FFFFFF"/>
        <w:tabs>
          <w:tab w:val="left" w:pos="269"/>
        </w:tabs>
        <w:autoSpaceDE w:val="0"/>
        <w:autoSpaceDN w:val="0"/>
        <w:adjustRightInd w:val="0"/>
        <w:spacing w:line="276" w:lineRule="auto"/>
        <w:ind w:left="24"/>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дальнейшее оптимальное развитие творческих способностей (гибкости мышления, критичности, цельности восприятия явлений);</w:t>
      </w:r>
    </w:p>
    <w:p w:rsidR="00141D11" w:rsidRPr="00141D11" w:rsidRDefault="00141D11" w:rsidP="00141D11">
      <w:pPr>
        <w:numPr>
          <w:ilvl w:val="0"/>
          <w:numId w:val="5"/>
        </w:numPr>
        <w:shd w:val="clear" w:color="auto" w:fill="FFFFFF"/>
        <w:tabs>
          <w:tab w:val="left" w:pos="269"/>
        </w:tabs>
        <w:autoSpaceDE w:val="0"/>
        <w:autoSpaceDN w:val="0"/>
        <w:adjustRightInd w:val="0"/>
        <w:spacing w:line="276" w:lineRule="auto"/>
        <w:ind w:left="24" w:right="1843"/>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формирование установки на самовоспитание на основе общечеловеческих гуманистических ценностей;</w:t>
      </w:r>
    </w:p>
    <w:p w:rsidR="00141D11" w:rsidRPr="00141D11" w:rsidRDefault="00141D11" w:rsidP="00141D11">
      <w:pPr>
        <w:numPr>
          <w:ilvl w:val="0"/>
          <w:numId w:val="5"/>
        </w:numPr>
        <w:shd w:val="clear" w:color="auto" w:fill="FFFFFF"/>
        <w:tabs>
          <w:tab w:val="left" w:pos="269"/>
        </w:tabs>
        <w:autoSpaceDE w:val="0"/>
        <w:autoSpaceDN w:val="0"/>
        <w:adjustRightInd w:val="0"/>
        <w:spacing w:line="276" w:lineRule="auto"/>
        <w:ind w:left="24"/>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формирование знаний о культурно- исторических, экологических и социальных особенностях нашего региона; развитие соответствующих умений;</w:t>
      </w:r>
    </w:p>
    <w:p w:rsidR="00141D11" w:rsidRPr="00141D11" w:rsidRDefault="00141D11" w:rsidP="00141D11">
      <w:pPr>
        <w:numPr>
          <w:ilvl w:val="0"/>
          <w:numId w:val="5"/>
        </w:numPr>
        <w:shd w:val="clear" w:color="auto" w:fill="FFFFFF"/>
        <w:tabs>
          <w:tab w:val="left" w:pos="269"/>
        </w:tabs>
        <w:autoSpaceDE w:val="0"/>
        <w:autoSpaceDN w:val="0"/>
        <w:adjustRightInd w:val="0"/>
        <w:spacing w:line="276" w:lineRule="auto"/>
        <w:ind w:left="24" w:right="1382"/>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формирование  знаний о возможностях своего организма, необходимости  вести здоровый образ жизни.</w:t>
      </w:r>
    </w:p>
    <w:p w:rsidR="00141D11" w:rsidRPr="00141D11" w:rsidRDefault="00141D11" w:rsidP="00141D11">
      <w:pPr>
        <w:pStyle w:val="a6"/>
        <w:spacing w:after="0" w:line="276" w:lineRule="auto"/>
        <w:ind w:left="0"/>
        <w:jc w:val="both"/>
        <w:rPr>
          <w:sz w:val="26"/>
          <w:szCs w:val="26"/>
        </w:rPr>
      </w:pPr>
      <w:r w:rsidRPr="00141D11">
        <w:rPr>
          <w:sz w:val="26"/>
          <w:szCs w:val="26"/>
        </w:rPr>
        <w:t xml:space="preserve">             Учебный план основного общего образования школы включает учебные предметы в соответствии с приказом комитета по образованию и науке Администрации Волгоградской области от 09.08.2011 г № 1039  и                       приказом № 792  от 03.07.2012 г.</w:t>
      </w:r>
    </w:p>
    <w:p w:rsidR="00141D11" w:rsidRPr="00141D11" w:rsidRDefault="00141D11" w:rsidP="00141D11">
      <w:pPr>
        <w:pStyle w:val="a4"/>
        <w:widowControl w:val="0"/>
        <w:numPr>
          <w:ilvl w:val="0"/>
          <w:numId w:val="11"/>
        </w:numPr>
        <w:tabs>
          <w:tab w:val="clear" w:pos="1620"/>
          <w:tab w:val="num" w:pos="142"/>
        </w:tabs>
        <w:autoSpaceDE w:val="0"/>
        <w:autoSpaceDN w:val="0"/>
        <w:adjustRightInd w:val="0"/>
        <w:spacing w:line="276" w:lineRule="auto"/>
        <w:ind w:left="0" w:firstLine="567"/>
        <w:rPr>
          <w:b w:val="0"/>
          <w:sz w:val="26"/>
          <w:szCs w:val="26"/>
        </w:rPr>
      </w:pPr>
      <w:r w:rsidRPr="00141D11">
        <w:rPr>
          <w:b w:val="0"/>
          <w:sz w:val="26"/>
          <w:szCs w:val="26"/>
        </w:rPr>
        <w:t>На образовательные предметы «Музыка» и «Изобразительное искусство» в 8-х  и 9 –х классах  отводится по    17 часов в год на каждый предмет.</w:t>
      </w:r>
    </w:p>
    <w:p w:rsidR="00141D11" w:rsidRPr="00141D11" w:rsidRDefault="00141D11" w:rsidP="00141D11">
      <w:pPr>
        <w:pStyle w:val="a4"/>
        <w:widowControl w:val="0"/>
        <w:numPr>
          <w:ilvl w:val="0"/>
          <w:numId w:val="11"/>
        </w:numPr>
        <w:tabs>
          <w:tab w:val="clear" w:pos="1620"/>
          <w:tab w:val="num" w:pos="142"/>
        </w:tabs>
        <w:autoSpaceDE w:val="0"/>
        <w:autoSpaceDN w:val="0"/>
        <w:adjustRightInd w:val="0"/>
        <w:spacing w:line="276" w:lineRule="auto"/>
        <w:ind w:left="0" w:firstLine="567"/>
        <w:rPr>
          <w:b w:val="0"/>
          <w:sz w:val="26"/>
          <w:szCs w:val="26"/>
        </w:rPr>
      </w:pPr>
      <w:r w:rsidRPr="00141D11">
        <w:rPr>
          <w:b w:val="0"/>
          <w:sz w:val="26"/>
          <w:szCs w:val="26"/>
        </w:rPr>
        <w:t xml:space="preserve">         Часы учебного предмета «Технология» для мальчиков в 5-8 классах,  в                9 а, 9  б классах переданы   в МОУ МУК для более полного удовлетворения образовательных потребностей обучающихся.</w:t>
      </w:r>
    </w:p>
    <w:p w:rsidR="00141D11" w:rsidRPr="00141D11" w:rsidRDefault="00141D11" w:rsidP="00141D11">
      <w:pPr>
        <w:pStyle w:val="a4"/>
        <w:tabs>
          <w:tab w:val="num" w:pos="142"/>
          <w:tab w:val="left" w:pos="360"/>
          <w:tab w:val="num" w:pos="1647"/>
        </w:tabs>
        <w:spacing w:line="276" w:lineRule="auto"/>
        <w:rPr>
          <w:b w:val="0"/>
          <w:sz w:val="26"/>
          <w:szCs w:val="26"/>
        </w:rPr>
      </w:pPr>
      <w:r w:rsidRPr="00141D11">
        <w:rPr>
          <w:b w:val="0"/>
          <w:sz w:val="26"/>
          <w:szCs w:val="26"/>
        </w:rPr>
        <w:tab/>
        <w:t xml:space="preserve">             В  компонент  образовательного учреждения  учебного плана включены: </w:t>
      </w:r>
    </w:p>
    <w:p w:rsidR="00141D11" w:rsidRPr="00141D11" w:rsidRDefault="00141D11" w:rsidP="00141D11">
      <w:pPr>
        <w:pStyle w:val="a4"/>
        <w:widowControl w:val="0"/>
        <w:numPr>
          <w:ilvl w:val="0"/>
          <w:numId w:val="12"/>
        </w:numPr>
        <w:tabs>
          <w:tab w:val="num" w:pos="142"/>
          <w:tab w:val="left" w:pos="360"/>
        </w:tabs>
        <w:autoSpaceDE w:val="0"/>
        <w:autoSpaceDN w:val="0"/>
        <w:adjustRightInd w:val="0"/>
        <w:spacing w:line="276" w:lineRule="auto"/>
        <w:ind w:left="0" w:firstLine="0"/>
        <w:rPr>
          <w:b w:val="0"/>
          <w:sz w:val="26"/>
          <w:szCs w:val="26"/>
        </w:rPr>
      </w:pPr>
      <w:r w:rsidRPr="00141D11">
        <w:rPr>
          <w:b w:val="0"/>
          <w:sz w:val="26"/>
          <w:szCs w:val="26"/>
        </w:rPr>
        <w:t>Дополнительный учебный предмет:</w:t>
      </w:r>
    </w:p>
    <w:p w:rsidR="00141D11" w:rsidRPr="00141D11" w:rsidRDefault="00141D11" w:rsidP="00141D11">
      <w:pPr>
        <w:pStyle w:val="a4"/>
        <w:widowControl w:val="0"/>
        <w:tabs>
          <w:tab w:val="left" w:pos="360"/>
        </w:tabs>
        <w:autoSpaceDE w:val="0"/>
        <w:autoSpaceDN w:val="0"/>
        <w:adjustRightInd w:val="0"/>
        <w:spacing w:line="276" w:lineRule="auto"/>
        <w:rPr>
          <w:b w:val="0"/>
          <w:sz w:val="26"/>
          <w:szCs w:val="26"/>
        </w:rPr>
      </w:pPr>
      <w:r w:rsidRPr="00141D11">
        <w:rPr>
          <w:b w:val="0"/>
          <w:sz w:val="26"/>
          <w:szCs w:val="26"/>
        </w:rPr>
        <w:t>«Экология» в 5 –х классах в объеме 34 часа  ;</w:t>
      </w:r>
    </w:p>
    <w:p w:rsidR="00141D11" w:rsidRPr="00141D11" w:rsidRDefault="00141D11" w:rsidP="00141D11">
      <w:pPr>
        <w:pStyle w:val="a4"/>
        <w:widowControl w:val="0"/>
        <w:numPr>
          <w:ilvl w:val="0"/>
          <w:numId w:val="12"/>
        </w:numPr>
        <w:tabs>
          <w:tab w:val="num" w:pos="142"/>
          <w:tab w:val="left" w:pos="360"/>
        </w:tabs>
        <w:autoSpaceDE w:val="0"/>
        <w:autoSpaceDN w:val="0"/>
        <w:adjustRightInd w:val="0"/>
        <w:spacing w:line="276" w:lineRule="auto"/>
        <w:ind w:left="0" w:firstLine="0"/>
        <w:rPr>
          <w:b w:val="0"/>
          <w:sz w:val="26"/>
          <w:szCs w:val="26"/>
        </w:rPr>
      </w:pPr>
      <w:r w:rsidRPr="00141D11">
        <w:rPr>
          <w:b w:val="0"/>
          <w:sz w:val="26"/>
          <w:szCs w:val="26"/>
        </w:rPr>
        <w:t>Индивидуально - групповые занятия :</w:t>
      </w:r>
    </w:p>
    <w:p w:rsidR="00141D11" w:rsidRPr="00141D11" w:rsidRDefault="00141D11" w:rsidP="00141D11">
      <w:pPr>
        <w:pStyle w:val="a4"/>
        <w:widowControl w:val="0"/>
        <w:tabs>
          <w:tab w:val="left" w:pos="360"/>
        </w:tabs>
        <w:autoSpaceDE w:val="0"/>
        <w:autoSpaceDN w:val="0"/>
        <w:adjustRightInd w:val="0"/>
        <w:spacing w:line="276" w:lineRule="auto"/>
        <w:rPr>
          <w:b w:val="0"/>
          <w:sz w:val="26"/>
          <w:szCs w:val="26"/>
        </w:rPr>
      </w:pPr>
      <w:r w:rsidRPr="00141D11">
        <w:rPr>
          <w:b w:val="0"/>
          <w:sz w:val="26"/>
          <w:szCs w:val="26"/>
        </w:rPr>
        <w:t xml:space="preserve">- в 5-х классах: – по русскому языку - по 34 ч </w:t>
      </w:r>
    </w:p>
    <w:p w:rsidR="00141D11" w:rsidRPr="00141D11" w:rsidRDefault="00141D11" w:rsidP="00141D11">
      <w:pPr>
        <w:pStyle w:val="a4"/>
        <w:widowControl w:val="0"/>
        <w:tabs>
          <w:tab w:val="left" w:pos="360"/>
        </w:tabs>
        <w:autoSpaceDE w:val="0"/>
        <w:autoSpaceDN w:val="0"/>
        <w:adjustRightInd w:val="0"/>
        <w:spacing w:line="276" w:lineRule="auto"/>
        <w:rPr>
          <w:b w:val="0"/>
          <w:sz w:val="26"/>
          <w:szCs w:val="26"/>
        </w:rPr>
      </w:pPr>
      <w:r w:rsidRPr="00141D11">
        <w:rPr>
          <w:b w:val="0"/>
          <w:sz w:val="26"/>
          <w:szCs w:val="26"/>
        </w:rPr>
        <w:tab/>
      </w:r>
      <w:r w:rsidRPr="00141D11">
        <w:rPr>
          <w:b w:val="0"/>
          <w:sz w:val="26"/>
          <w:szCs w:val="26"/>
        </w:rPr>
        <w:tab/>
      </w:r>
      <w:r w:rsidRPr="00141D11">
        <w:rPr>
          <w:b w:val="0"/>
          <w:sz w:val="26"/>
          <w:szCs w:val="26"/>
        </w:rPr>
        <w:tab/>
        <w:t xml:space="preserve">     - по математике – по 68  ч</w:t>
      </w:r>
    </w:p>
    <w:p w:rsidR="00141D11" w:rsidRPr="00141D11" w:rsidRDefault="00141D11" w:rsidP="00141D11">
      <w:pPr>
        <w:pStyle w:val="a4"/>
        <w:widowControl w:val="0"/>
        <w:tabs>
          <w:tab w:val="left" w:pos="360"/>
        </w:tabs>
        <w:autoSpaceDE w:val="0"/>
        <w:autoSpaceDN w:val="0"/>
        <w:adjustRightInd w:val="0"/>
        <w:spacing w:line="276" w:lineRule="auto"/>
        <w:rPr>
          <w:b w:val="0"/>
          <w:sz w:val="26"/>
          <w:szCs w:val="26"/>
        </w:rPr>
      </w:pPr>
      <w:r w:rsidRPr="00141D11">
        <w:rPr>
          <w:b w:val="0"/>
          <w:sz w:val="26"/>
          <w:szCs w:val="26"/>
        </w:rPr>
        <w:t>- в 6-х классах:  - по русскому языку - по 34 ч.</w:t>
      </w:r>
    </w:p>
    <w:p w:rsidR="00141D11" w:rsidRPr="00141D11" w:rsidRDefault="00141D11" w:rsidP="00141D11">
      <w:pPr>
        <w:pStyle w:val="a4"/>
        <w:widowControl w:val="0"/>
        <w:tabs>
          <w:tab w:val="left" w:pos="360"/>
        </w:tabs>
        <w:autoSpaceDE w:val="0"/>
        <w:autoSpaceDN w:val="0"/>
        <w:adjustRightInd w:val="0"/>
        <w:spacing w:line="276" w:lineRule="auto"/>
        <w:rPr>
          <w:b w:val="0"/>
          <w:sz w:val="26"/>
          <w:szCs w:val="26"/>
        </w:rPr>
      </w:pPr>
      <w:r w:rsidRPr="00141D11">
        <w:rPr>
          <w:b w:val="0"/>
          <w:sz w:val="26"/>
          <w:szCs w:val="26"/>
        </w:rPr>
        <w:tab/>
      </w:r>
      <w:r w:rsidRPr="00141D11">
        <w:rPr>
          <w:b w:val="0"/>
          <w:sz w:val="26"/>
          <w:szCs w:val="26"/>
        </w:rPr>
        <w:tab/>
      </w:r>
      <w:r w:rsidRPr="00141D11">
        <w:rPr>
          <w:b w:val="0"/>
          <w:sz w:val="26"/>
          <w:szCs w:val="26"/>
        </w:rPr>
        <w:tab/>
        <w:t xml:space="preserve">     - по математике - по 34 ч.</w:t>
      </w:r>
    </w:p>
    <w:p w:rsidR="00141D11" w:rsidRPr="00141D11" w:rsidRDefault="00141D11" w:rsidP="00141D11">
      <w:pPr>
        <w:pStyle w:val="a4"/>
        <w:widowControl w:val="0"/>
        <w:tabs>
          <w:tab w:val="left" w:pos="360"/>
        </w:tabs>
        <w:autoSpaceDE w:val="0"/>
        <w:autoSpaceDN w:val="0"/>
        <w:adjustRightInd w:val="0"/>
        <w:spacing w:line="276" w:lineRule="auto"/>
        <w:rPr>
          <w:b w:val="0"/>
          <w:sz w:val="26"/>
          <w:szCs w:val="26"/>
        </w:rPr>
      </w:pPr>
      <w:r w:rsidRPr="00141D11">
        <w:rPr>
          <w:b w:val="0"/>
          <w:sz w:val="26"/>
          <w:szCs w:val="26"/>
        </w:rPr>
        <w:t xml:space="preserve">-в 7-х классах:  - по русскому языку- по 68 ч. </w:t>
      </w:r>
    </w:p>
    <w:p w:rsidR="00141D11" w:rsidRPr="00141D11" w:rsidRDefault="00141D11" w:rsidP="00141D11">
      <w:pPr>
        <w:pStyle w:val="a4"/>
        <w:widowControl w:val="0"/>
        <w:tabs>
          <w:tab w:val="left" w:pos="360"/>
        </w:tabs>
        <w:autoSpaceDE w:val="0"/>
        <w:autoSpaceDN w:val="0"/>
        <w:adjustRightInd w:val="0"/>
        <w:spacing w:line="276" w:lineRule="auto"/>
        <w:rPr>
          <w:b w:val="0"/>
          <w:sz w:val="26"/>
          <w:szCs w:val="26"/>
        </w:rPr>
      </w:pPr>
      <w:r w:rsidRPr="00141D11">
        <w:rPr>
          <w:b w:val="0"/>
          <w:sz w:val="26"/>
          <w:szCs w:val="26"/>
        </w:rPr>
        <w:tab/>
      </w:r>
      <w:r w:rsidRPr="00141D11">
        <w:rPr>
          <w:b w:val="0"/>
          <w:sz w:val="26"/>
          <w:szCs w:val="26"/>
        </w:rPr>
        <w:tab/>
      </w:r>
      <w:r w:rsidRPr="00141D11">
        <w:rPr>
          <w:b w:val="0"/>
          <w:sz w:val="26"/>
          <w:szCs w:val="26"/>
        </w:rPr>
        <w:tab/>
        <w:t xml:space="preserve">     - по математике- по 68 ч. </w:t>
      </w:r>
    </w:p>
    <w:p w:rsidR="00141D11" w:rsidRPr="00141D11" w:rsidRDefault="00141D11" w:rsidP="00141D11">
      <w:pPr>
        <w:pStyle w:val="a4"/>
        <w:widowControl w:val="0"/>
        <w:tabs>
          <w:tab w:val="left" w:pos="360"/>
        </w:tabs>
        <w:autoSpaceDE w:val="0"/>
        <w:autoSpaceDN w:val="0"/>
        <w:adjustRightInd w:val="0"/>
        <w:spacing w:line="276" w:lineRule="auto"/>
        <w:rPr>
          <w:b w:val="0"/>
          <w:sz w:val="26"/>
          <w:szCs w:val="26"/>
        </w:rPr>
      </w:pPr>
      <w:r w:rsidRPr="00141D11">
        <w:rPr>
          <w:b w:val="0"/>
          <w:sz w:val="26"/>
          <w:szCs w:val="26"/>
        </w:rPr>
        <w:tab/>
      </w:r>
      <w:r w:rsidRPr="00141D11">
        <w:rPr>
          <w:b w:val="0"/>
          <w:sz w:val="26"/>
          <w:szCs w:val="26"/>
        </w:rPr>
        <w:tab/>
      </w:r>
      <w:r w:rsidRPr="00141D11">
        <w:rPr>
          <w:b w:val="0"/>
          <w:sz w:val="26"/>
          <w:szCs w:val="26"/>
        </w:rPr>
        <w:tab/>
        <w:t xml:space="preserve">    - по литературе – по 34 ч.</w:t>
      </w:r>
    </w:p>
    <w:p w:rsidR="00141D11" w:rsidRPr="00141D11" w:rsidRDefault="00141D11" w:rsidP="00141D11">
      <w:pPr>
        <w:pStyle w:val="a4"/>
        <w:widowControl w:val="0"/>
        <w:tabs>
          <w:tab w:val="left" w:pos="360"/>
        </w:tabs>
        <w:autoSpaceDE w:val="0"/>
        <w:autoSpaceDN w:val="0"/>
        <w:adjustRightInd w:val="0"/>
        <w:spacing w:line="276" w:lineRule="auto"/>
        <w:rPr>
          <w:b w:val="0"/>
          <w:sz w:val="26"/>
          <w:szCs w:val="26"/>
        </w:rPr>
      </w:pPr>
      <w:r w:rsidRPr="00141D11">
        <w:rPr>
          <w:b w:val="0"/>
          <w:sz w:val="26"/>
          <w:szCs w:val="26"/>
        </w:rPr>
        <w:t>в 8-х классах:   - по русскому языку- по 68 ч.</w:t>
      </w:r>
    </w:p>
    <w:p w:rsidR="00141D11" w:rsidRPr="00141D11" w:rsidRDefault="00141D11" w:rsidP="00141D11">
      <w:pPr>
        <w:pStyle w:val="a4"/>
        <w:widowControl w:val="0"/>
        <w:tabs>
          <w:tab w:val="left" w:pos="360"/>
        </w:tabs>
        <w:autoSpaceDE w:val="0"/>
        <w:autoSpaceDN w:val="0"/>
        <w:adjustRightInd w:val="0"/>
        <w:spacing w:line="276" w:lineRule="auto"/>
        <w:rPr>
          <w:b w:val="0"/>
          <w:sz w:val="26"/>
          <w:szCs w:val="26"/>
        </w:rPr>
      </w:pPr>
      <w:r w:rsidRPr="00141D11">
        <w:rPr>
          <w:b w:val="0"/>
          <w:sz w:val="26"/>
          <w:szCs w:val="26"/>
        </w:rPr>
        <w:t xml:space="preserve">                          - по математике – по 68 ч.</w:t>
      </w:r>
    </w:p>
    <w:p w:rsidR="00141D11" w:rsidRPr="00141D11" w:rsidRDefault="00141D11" w:rsidP="00141D11">
      <w:pPr>
        <w:pStyle w:val="a4"/>
        <w:widowControl w:val="0"/>
        <w:tabs>
          <w:tab w:val="left" w:pos="360"/>
        </w:tabs>
        <w:autoSpaceDE w:val="0"/>
        <w:autoSpaceDN w:val="0"/>
        <w:adjustRightInd w:val="0"/>
        <w:spacing w:line="276" w:lineRule="auto"/>
        <w:rPr>
          <w:b w:val="0"/>
          <w:sz w:val="26"/>
          <w:szCs w:val="26"/>
        </w:rPr>
      </w:pPr>
      <w:r w:rsidRPr="00141D11">
        <w:rPr>
          <w:b w:val="0"/>
          <w:sz w:val="26"/>
          <w:szCs w:val="26"/>
        </w:rPr>
        <w:t xml:space="preserve">в 9-х классах:  - по русскому язык  по 34 ч. </w:t>
      </w:r>
    </w:p>
    <w:p w:rsidR="00141D11" w:rsidRPr="00141D11" w:rsidRDefault="00141D11" w:rsidP="00141D11">
      <w:pPr>
        <w:pStyle w:val="a4"/>
        <w:widowControl w:val="0"/>
        <w:tabs>
          <w:tab w:val="left" w:pos="360"/>
        </w:tabs>
        <w:autoSpaceDE w:val="0"/>
        <w:autoSpaceDN w:val="0"/>
        <w:adjustRightInd w:val="0"/>
        <w:spacing w:line="276" w:lineRule="auto"/>
        <w:rPr>
          <w:b w:val="0"/>
          <w:sz w:val="26"/>
          <w:szCs w:val="26"/>
        </w:rPr>
      </w:pPr>
      <w:r w:rsidRPr="00141D11">
        <w:rPr>
          <w:b w:val="0"/>
          <w:sz w:val="26"/>
          <w:szCs w:val="26"/>
        </w:rPr>
        <w:tab/>
      </w:r>
      <w:r w:rsidRPr="00141D11">
        <w:rPr>
          <w:b w:val="0"/>
          <w:sz w:val="26"/>
          <w:szCs w:val="26"/>
        </w:rPr>
        <w:tab/>
      </w:r>
      <w:r w:rsidRPr="00141D11">
        <w:rPr>
          <w:b w:val="0"/>
          <w:sz w:val="26"/>
          <w:szCs w:val="26"/>
        </w:rPr>
        <w:tab/>
        <w:t xml:space="preserve">   - по математике – по 34 ч.</w:t>
      </w:r>
    </w:p>
    <w:p w:rsidR="00141D11" w:rsidRPr="00141D11" w:rsidRDefault="00141D11" w:rsidP="00141D11">
      <w:pPr>
        <w:pStyle w:val="a4"/>
        <w:widowControl w:val="0"/>
        <w:tabs>
          <w:tab w:val="left" w:pos="360"/>
        </w:tabs>
        <w:autoSpaceDE w:val="0"/>
        <w:autoSpaceDN w:val="0"/>
        <w:adjustRightInd w:val="0"/>
        <w:spacing w:line="276" w:lineRule="auto"/>
        <w:rPr>
          <w:b w:val="0"/>
          <w:sz w:val="26"/>
          <w:szCs w:val="26"/>
        </w:rPr>
      </w:pPr>
      <w:r w:rsidRPr="00141D11">
        <w:rPr>
          <w:b w:val="0"/>
          <w:sz w:val="26"/>
          <w:szCs w:val="26"/>
        </w:rPr>
        <w:tab/>
      </w:r>
      <w:r w:rsidRPr="00141D11">
        <w:rPr>
          <w:b w:val="0"/>
          <w:sz w:val="26"/>
          <w:szCs w:val="26"/>
        </w:rPr>
        <w:tab/>
      </w:r>
      <w:r w:rsidRPr="00141D11">
        <w:rPr>
          <w:b w:val="0"/>
          <w:sz w:val="26"/>
          <w:szCs w:val="26"/>
        </w:rPr>
        <w:tab/>
        <w:t xml:space="preserve">   - по литературе – по 34 ч. </w:t>
      </w:r>
    </w:p>
    <w:p w:rsidR="00141D11" w:rsidRPr="00141D11" w:rsidRDefault="00141D11" w:rsidP="00141D11">
      <w:pPr>
        <w:pStyle w:val="a4"/>
        <w:widowControl w:val="0"/>
        <w:tabs>
          <w:tab w:val="left" w:pos="360"/>
        </w:tabs>
        <w:autoSpaceDE w:val="0"/>
        <w:autoSpaceDN w:val="0"/>
        <w:adjustRightInd w:val="0"/>
        <w:spacing w:line="276" w:lineRule="auto"/>
        <w:rPr>
          <w:b w:val="0"/>
          <w:sz w:val="26"/>
          <w:szCs w:val="26"/>
        </w:rPr>
      </w:pPr>
      <w:r w:rsidRPr="00141D11">
        <w:rPr>
          <w:b w:val="0"/>
          <w:sz w:val="26"/>
          <w:szCs w:val="26"/>
        </w:rPr>
        <w:tab/>
        <w:t xml:space="preserve"> Элективные курсы в 9 классах ( по выбору обучающихся):</w:t>
      </w:r>
    </w:p>
    <w:p w:rsidR="00141D11" w:rsidRPr="00141D11" w:rsidRDefault="00141D11" w:rsidP="00141D11">
      <w:pPr>
        <w:rPr>
          <w:rFonts w:ascii="Times New Roman" w:hAnsi="Times New Roman" w:cs="Times New Roman"/>
          <w:sz w:val="26"/>
          <w:szCs w:val="26"/>
          <w:lang w:val="ru-RU"/>
        </w:rPr>
      </w:pPr>
      <w:r w:rsidRPr="00141D11">
        <w:rPr>
          <w:rFonts w:ascii="Times New Roman" w:hAnsi="Times New Roman" w:cs="Times New Roman"/>
          <w:sz w:val="26"/>
          <w:szCs w:val="26"/>
          <w:lang w:val="ru-RU"/>
        </w:rPr>
        <w:t>Изоморфизм русского языка -17 ч.</w:t>
      </w:r>
    </w:p>
    <w:p w:rsidR="00141D11" w:rsidRPr="00141D11" w:rsidRDefault="00141D11" w:rsidP="00141D11">
      <w:pPr>
        <w:rPr>
          <w:rFonts w:ascii="Times New Roman" w:hAnsi="Times New Roman" w:cs="Times New Roman"/>
          <w:sz w:val="26"/>
          <w:szCs w:val="26"/>
          <w:lang w:val="ru-RU"/>
        </w:rPr>
      </w:pPr>
      <w:r w:rsidRPr="00141D11">
        <w:rPr>
          <w:rFonts w:ascii="Times New Roman" w:hAnsi="Times New Roman" w:cs="Times New Roman"/>
          <w:sz w:val="26"/>
          <w:szCs w:val="26"/>
          <w:lang w:val="ru-RU"/>
        </w:rPr>
        <w:t xml:space="preserve">Актуальные вопросы лексики и  фразеологии  -17 ч. </w:t>
      </w:r>
    </w:p>
    <w:p w:rsidR="00141D11" w:rsidRPr="00141D11" w:rsidRDefault="00141D11" w:rsidP="00141D11">
      <w:pPr>
        <w:rPr>
          <w:rFonts w:ascii="Times New Roman" w:hAnsi="Times New Roman" w:cs="Times New Roman"/>
          <w:sz w:val="26"/>
          <w:szCs w:val="26"/>
          <w:lang w:val="ru-RU"/>
        </w:rPr>
      </w:pPr>
      <w:r w:rsidRPr="00141D11">
        <w:rPr>
          <w:rFonts w:ascii="Times New Roman" w:hAnsi="Times New Roman" w:cs="Times New Roman"/>
          <w:sz w:val="26"/>
          <w:szCs w:val="26"/>
          <w:lang w:val="ru-RU"/>
        </w:rPr>
        <w:t>Исследуем   и решаем  текстовые задачи школьного курса математики  -17 ч</w:t>
      </w:r>
    </w:p>
    <w:p w:rsidR="00141D11" w:rsidRPr="00141D11" w:rsidRDefault="00141D11" w:rsidP="00141D11">
      <w:pPr>
        <w:pStyle w:val="a4"/>
        <w:widowControl w:val="0"/>
        <w:tabs>
          <w:tab w:val="left" w:pos="360"/>
        </w:tabs>
        <w:autoSpaceDE w:val="0"/>
        <w:autoSpaceDN w:val="0"/>
        <w:adjustRightInd w:val="0"/>
        <w:spacing w:line="276" w:lineRule="auto"/>
        <w:rPr>
          <w:b w:val="0"/>
          <w:sz w:val="26"/>
          <w:szCs w:val="26"/>
        </w:rPr>
      </w:pPr>
      <w:r w:rsidRPr="00141D11">
        <w:rPr>
          <w:b w:val="0"/>
          <w:sz w:val="26"/>
          <w:szCs w:val="26"/>
        </w:rPr>
        <w:lastRenderedPageBreak/>
        <w:t>Математика в банковском деле -17 ч</w:t>
      </w:r>
    </w:p>
    <w:p w:rsidR="00141D11" w:rsidRPr="00141D11" w:rsidRDefault="00141D11" w:rsidP="00141D11">
      <w:pPr>
        <w:pStyle w:val="a4"/>
        <w:widowControl w:val="0"/>
        <w:tabs>
          <w:tab w:val="left" w:pos="360"/>
        </w:tabs>
        <w:autoSpaceDE w:val="0"/>
        <w:autoSpaceDN w:val="0"/>
        <w:adjustRightInd w:val="0"/>
        <w:spacing w:line="276" w:lineRule="auto"/>
        <w:rPr>
          <w:b w:val="0"/>
          <w:sz w:val="26"/>
          <w:szCs w:val="26"/>
        </w:rPr>
      </w:pPr>
      <w:r w:rsidRPr="00141D11">
        <w:rPr>
          <w:b w:val="0"/>
          <w:sz w:val="26"/>
          <w:szCs w:val="26"/>
        </w:rPr>
        <w:tab/>
        <w:t>Элективные курсы введены с целью существенного расширения возможностей выбора обучающимися в соответствии с их интересами, а также повышения возможности  индивидуализации образования.</w:t>
      </w:r>
    </w:p>
    <w:p w:rsidR="00141D11" w:rsidRPr="00141D11" w:rsidRDefault="00141D11" w:rsidP="00141D11">
      <w:pPr>
        <w:pStyle w:val="a4"/>
        <w:tabs>
          <w:tab w:val="num" w:pos="142"/>
          <w:tab w:val="left" w:pos="360"/>
          <w:tab w:val="num" w:pos="1647"/>
        </w:tabs>
        <w:spacing w:line="276" w:lineRule="auto"/>
        <w:ind w:firstLine="567"/>
        <w:rPr>
          <w:b w:val="0"/>
          <w:sz w:val="26"/>
          <w:szCs w:val="26"/>
        </w:rPr>
      </w:pPr>
      <w:r w:rsidRPr="00141D11">
        <w:rPr>
          <w:b w:val="0"/>
          <w:sz w:val="26"/>
          <w:szCs w:val="26"/>
        </w:rPr>
        <w:t xml:space="preserve">        </w:t>
      </w:r>
    </w:p>
    <w:p w:rsidR="00141D11" w:rsidRPr="00141D11" w:rsidRDefault="00141D11" w:rsidP="00141D11">
      <w:pPr>
        <w:pStyle w:val="a4"/>
        <w:tabs>
          <w:tab w:val="num" w:pos="142"/>
          <w:tab w:val="left" w:pos="360"/>
          <w:tab w:val="num" w:pos="1647"/>
        </w:tabs>
        <w:spacing w:line="276" w:lineRule="auto"/>
        <w:rPr>
          <w:b w:val="0"/>
          <w:sz w:val="26"/>
          <w:szCs w:val="26"/>
        </w:rPr>
      </w:pPr>
      <w:r w:rsidRPr="00141D11">
        <w:rPr>
          <w:b w:val="0"/>
          <w:sz w:val="26"/>
          <w:szCs w:val="26"/>
        </w:rPr>
        <w:tab/>
      </w:r>
      <w:r w:rsidRPr="00141D11">
        <w:rPr>
          <w:b w:val="0"/>
          <w:sz w:val="26"/>
          <w:szCs w:val="26"/>
        </w:rPr>
        <w:tab/>
        <w:t>Предпрофильная  подготовка в 9-ом классе  (в объеме 34 ч.) реализуется с помощью двух модулей:</w:t>
      </w:r>
    </w:p>
    <w:p w:rsidR="00141D11" w:rsidRPr="00141D11" w:rsidRDefault="00141D11" w:rsidP="00141D11">
      <w:pPr>
        <w:pStyle w:val="a4"/>
        <w:tabs>
          <w:tab w:val="num" w:pos="142"/>
          <w:tab w:val="left" w:pos="360"/>
          <w:tab w:val="num" w:pos="1647"/>
        </w:tabs>
        <w:spacing w:line="276" w:lineRule="auto"/>
        <w:rPr>
          <w:b w:val="0"/>
          <w:sz w:val="26"/>
          <w:szCs w:val="26"/>
        </w:rPr>
      </w:pPr>
      <w:r w:rsidRPr="00141D11">
        <w:rPr>
          <w:b w:val="0"/>
          <w:sz w:val="26"/>
          <w:szCs w:val="26"/>
        </w:rPr>
        <w:t>-информационная подготовка- 17 часов;</w:t>
      </w:r>
    </w:p>
    <w:p w:rsidR="00141D11" w:rsidRPr="00141D11" w:rsidRDefault="00141D11" w:rsidP="00141D11">
      <w:pPr>
        <w:pStyle w:val="a4"/>
        <w:tabs>
          <w:tab w:val="num" w:pos="142"/>
          <w:tab w:val="left" w:pos="360"/>
          <w:tab w:val="num" w:pos="1647"/>
        </w:tabs>
        <w:spacing w:line="276" w:lineRule="auto"/>
        <w:rPr>
          <w:b w:val="0"/>
          <w:sz w:val="26"/>
          <w:szCs w:val="26"/>
        </w:rPr>
      </w:pPr>
      <w:r w:rsidRPr="00141D11">
        <w:rPr>
          <w:b w:val="0"/>
          <w:sz w:val="26"/>
          <w:szCs w:val="26"/>
        </w:rPr>
        <w:t>- профконсультационная работа, профориентационная работа- 17 часов.</w:t>
      </w:r>
    </w:p>
    <w:p w:rsidR="00141D11" w:rsidRPr="00141D11" w:rsidRDefault="00141D11" w:rsidP="00141D11">
      <w:pPr>
        <w:pStyle w:val="a4"/>
        <w:tabs>
          <w:tab w:val="num" w:pos="142"/>
          <w:tab w:val="left" w:pos="360"/>
          <w:tab w:val="num" w:pos="1647"/>
        </w:tabs>
        <w:spacing w:line="276" w:lineRule="auto"/>
        <w:rPr>
          <w:b w:val="0"/>
          <w:sz w:val="26"/>
          <w:szCs w:val="26"/>
        </w:rPr>
      </w:pPr>
      <w:r w:rsidRPr="00141D11">
        <w:rPr>
          <w:b w:val="0"/>
          <w:sz w:val="26"/>
          <w:szCs w:val="26"/>
        </w:rPr>
        <w:t xml:space="preserve">(Часы  предпрофильной подготовки переданы в МОУ МУК согласно соответствующих договоров).  </w:t>
      </w:r>
    </w:p>
    <w:p w:rsidR="00141D11" w:rsidRPr="00141D11" w:rsidRDefault="00141D11" w:rsidP="00141D11">
      <w:pPr>
        <w:pStyle w:val="a4"/>
        <w:tabs>
          <w:tab w:val="num" w:pos="142"/>
          <w:tab w:val="left" w:pos="360"/>
          <w:tab w:val="num" w:pos="1647"/>
        </w:tabs>
        <w:spacing w:line="276" w:lineRule="auto"/>
        <w:rPr>
          <w:b w:val="0"/>
          <w:sz w:val="26"/>
          <w:szCs w:val="26"/>
        </w:rPr>
      </w:pPr>
      <w:r w:rsidRPr="00141D11">
        <w:rPr>
          <w:b w:val="0"/>
          <w:sz w:val="26"/>
          <w:szCs w:val="26"/>
        </w:rPr>
        <w:t xml:space="preserve"> </w:t>
      </w:r>
      <w:r w:rsidRPr="00141D11">
        <w:rPr>
          <w:b w:val="0"/>
          <w:sz w:val="26"/>
          <w:szCs w:val="26"/>
        </w:rPr>
        <w:tab/>
      </w:r>
      <w:r w:rsidRPr="00141D11">
        <w:rPr>
          <w:b w:val="0"/>
          <w:sz w:val="26"/>
          <w:szCs w:val="26"/>
        </w:rPr>
        <w:tab/>
        <w:t>В основной школе предусмотрена  шестидневная учебная неделя, продолжительность урока 40 минут.</w:t>
      </w:r>
    </w:p>
    <w:p w:rsidR="00141D11" w:rsidRPr="00141D11" w:rsidRDefault="00141D11" w:rsidP="00141D11">
      <w:pPr>
        <w:pStyle w:val="a6"/>
        <w:spacing w:after="0" w:line="276" w:lineRule="auto"/>
        <w:ind w:left="0" w:firstLine="709"/>
        <w:jc w:val="both"/>
        <w:rPr>
          <w:sz w:val="26"/>
          <w:szCs w:val="26"/>
        </w:rPr>
      </w:pPr>
    </w:p>
    <w:p w:rsidR="00141D11" w:rsidRPr="00141D11" w:rsidRDefault="00141D11" w:rsidP="00141D11">
      <w:pPr>
        <w:pStyle w:val="a6"/>
        <w:spacing w:after="0" w:line="276" w:lineRule="auto"/>
        <w:ind w:left="0" w:firstLine="709"/>
        <w:jc w:val="both"/>
        <w:rPr>
          <w:sz w:val="26"/>
          <w:szCs w:val="26"/>
        </w:rPr>
      </w:pPr>
    </w:p>
    <w:p w:rsidR="00141D11" w:rsidRPr="00141D11" w:rsidRDefault="00141D11" w:rsidP="00141D11">
      <w:pPr>
        <w:shd w:val="clear" w:color="auto" w:fill="FFFFFF"/>
        <w:spacing w:line="276" w:lineRule="auto"/>
        <w:jc w:val="both"/>
        <w:rPr>
          <w:rFonts w:ascii="Times New Roman" w:hAnsi="Times New Roman" w:cs="Times New Roman"/>
          <w:sz w:val="26"/>
          <w:szCs w:val="26"/>
          <w:lang w:val="ru-RU"/>
        </w:rPr>
      </w:pPr>
      <w:r w:rsidRPr="00141D11">
        <w:rPr>
          <w:rFonts w:ascii="Times New Roman" w:hAnsi="Times New Roman" w:cs="Times New Roman"/>
          <w:b/>
          <w:bCs/>
          <w:sz w:val="26"/>
          <w:szCs w:val="26"/>
          <w:lang w:val="ru-RU"/>
        </w:rPr>
        <w:t>Среднее (полное) общее образование</w:t>
      </w:r>
    </w:p>
    <w:p w:rsidR="00141D11" w:rsidRPr="00141D11" w:rsidRDefault="00141D11" w:rsidP="00141D11">
      <w:pPr>
        <w:shd w:val="clear" w:color="auto" w:fill="FFFFFF"/>
        <w:spacing w:line="276" w:lineRule="auto"/>
        <w:ind w:left="120" w:right="28" w:firstLine="600"/>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 xml:space="preserve">Учебный план для </w:t>
      </w:r>
      <w:r w:rsidRPr="00141D11">
        <w:rPr>
          <w:rFonts w:ascii="Times New Roman" w:hAnsi="Times New Roman" w:cs="Times New Roman"/>
          <w:sz w:val="26"/>
          <w:szCs w:val="26"/>
        </w:rPr>
        <w:t>X</w:t>
      </w:r>
      <w:r w:rsidRPr="00141D11">
        <w:rPr>
          <w:rFonts w:ascii="Times New Roman" w:hAnsi="Times New Roman" w:cs="Times New Roman"/>
          <w:sz w:val="26"/>
          <w:szCs w:val="26"/>
          <w:lang w:val="ru-RU"/>
        </w:rPr>
        <w:t>-</w:t>
      </w:r>
      <w:r w:rsidRPr="00141D11">
        <w:rPr>
          <w:rFonts w:ascii="Times New Roman" w:hAnsi="Times New Roman" w:cs="Times New Roman"/>
          <w:sz w:val="26"/>
          <w:szCs w:val="26"/>
        </w:rPr>
        <w:t>XI</w:t>
      </w:r>
      <w:r w:rsidRPr="00141D11">
        <w:rPr>
          <w:rFonts w:ascii="Times New Roman" w:hAnsi="Times New Roman" w:cs="Times New Roman"/>
          <w:sz w:val="26"/>
          <w:szCs w:val="26"/>
          <w:lang w:val="ru-RU"/>
        </w:rPr>
        <w:t xml:space="preserve"> классов направлен на решение следующих задач:</w:t>
      </w:r>
    </w:p>
    <w:p w:rsidR="00141D11" w:rsidRPr="00141D11" w:rsidRDefault="00141D11" w:rsidP="00141D11">
      <w:pPr>
        <w:shd w:val="clear" w:color="auto" w:fill="FFFFFF"/>
        <w:tabs>
          <w:tab w:val="left" w:pos="259"/>
        </w:tabs>
        <w:spacing w:line="276" w:lineRule="auto"/>
        <w:ind w:left="5" w:right="28"/>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w:t>
      </w:r>
      <w:r w:rsidRPr="00141D11">
        <w:rPr>
          <w:rFonts w:ascii="Times New Roman" w:hAnsi="Times New Roman" w:cs="Times New Roman"/>
          <w:sz w:val="26"/>
          <w:szCs w:val="26"/>
          <w:lang w:val="ru-RU"/>
        </w:rPr>
        <w:tab/>
        <w:t>обеспечить освоение обучающимися общеобразовательных программ среднего (полного) общего образования,</w:t>
      </w:r>
    </w:p>
    <w:p w:rsidR="00141D11" w:rsidRPr="00141D11" w:rsidRDefault="00141D11" w:rsidP="00141D11">
      <w:pPr>
        <w:numPr>
          <w:ilvl w:val="0"/>
          <w:numId w:val="6"/>
        </w:numPr>
        <w:shd w:val="clear" w:color="auto" w:fill="FFFFFF"/>
        <w:tabs>
          <w:tab w:val="left" w:pos="178"/>
        </w:tabs>
        <w:autoSpaceDE w:val="0"/>
        <w:autoSpaceDN w:val="0"/>
        <w:adjustRightInd w:val="0"/>
        <w:spacing w:line="276" w:lineRule="auto"/>
        <w:ind w:left="5" w:right="-114"/>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формирование духовно богатой, свободной, физически здоровой, творчески мыслящей личности;</w:t>
      </w:r>
    </w:p>
    <w:p w:rsidR="00141D11" w:rsidRPr="00141D11" w:rsidRDefault="00141D11" w:rsidP="00141D11">
      <w:pPr>
        <w:numPr>
          <w:ilvl w:val="0"/>
          <w:numId w:val="6"/>
        </w:numPr>
        <w:shd w:val="clear" w:color="auto" w:fill="FFFFFF"/>
        <w:tabs>
          <w:tab w:val="left" w:pos="178"/>
        </w:tabs>
        <w:autoSpaceDE w:val="0"/>
        <w:autoSpaceDN w:val="0"/>
        <w:adjustRightInd w:val="0"/>
        <w:spacing w:line="276" w:lineRule="auto"/>
        <w:ind w:left="5" w:right="28"/>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обучение личности, обладающей прочными базовыми знаниями за курс средней школы;</w:t>
      </w:r>
    </w:p>
    <w:p w:rsidR="00141D11" w:rsidRPr="00141D11" w:rsidRDefault="00141D11" w:rsidP="00141D11">
      <w:pPr>
        <w:numPr>
          <w:ilvl w:val="0"/>
          <w:numId w:val="7"/>
        </w:numPr>
        <w:shd w:val="clear" w:color="auto" w:fill="FFFFFF"/>
        <w:tabs>
          <w:tab w:val="left" w:pos="264"/>
        </w:tabs>
        <w:autoSpaceDE w:val="0"/>
        <w:autoSpaceDN w:val="0"/>
        <w:adjustRightInd w:val="0"/>
        <w:spacing w:line="276" w:lineRule="auto"/>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сформировать у учащихся обоснованные и осознанные жизненные планы и профессиональные намерения на основе обучения в профильных классах, умения и навыки самообразования, творческой исследовательской деятельности;</w:t>
      </w:r>
    </w:p>
    <w:p w:rsidR="00141D11" w:rsidRPr="00141D11" w:rsidRDefault="00141D11" w:rsidP="00141D11">
      <w:pPr>
        <w:numPr>
          <w:ilvl w:val="0"/>
          <w:numId w:val="7"/>
        </w:numPr>
        <w:shd w:val="clear" w:color="auto" w:fill="FFFFFF"/>
        <w:tabs>
          <w:tab w:val="left" w:pos="264"/>
        </w:tabs>
        <w:autoSpaceDE w:val="0"/>
        <w:autoSpaceDN w:val="0"/>
        <w:adjustRightInd w:val="0"/>
        <w:spacing w:line="276" w:lineRule="auto"/>
        <w:ind w:right="24"/>
        <w:jc w:val="both"/>
        <w:rPr>
          <w:rFonts w:ascii="Times New Roman" w:hAnsi="Times New Roman" w:cs="Times New Roman"/>
          <w:sz w:val="26"/>
          <w:szCs w:val="26"/>
        </w:rPr>
      </w:pPr>
      <w:r w:rsidRPr="00141D11">
        <w:rPr>
          <w:rFonts w:ascii="Times New Roman" w:hAnsi="Times New Roman" w:cs="Times New Roman"/>
          <w:sz w:val="26"/>
          <w:szCs w:val="26"/>
          <w:lang w:val="ru-RU"/>
        </w:rPr>
        <w:t xml:space="preserve">сформировать гуманистическое мировоззрение, навыки самовоспитания, положительную </w:t>
      </w:r>
      <w:r w:rsidRPr="00141D11">
        <w:rPr>
          <w:rFonts w:ascii="Times New Roman" w:hAnsi="Times New Roman" w:cs="Times New Roman"/>
          <w:sz w:val="26"/>
          <w:szCs w:val="26"/>
        </w:rPr>
        <w:t>Я - концепцию;</w:t>
      </w:r>
    </w:p>
    <w:p w:rsidR="00141D11" w:rsidRPr="00141D11" w:rsidRDefault="00141D11" w:rsidP="00141D11">
      <w:pPr>
        <w:shd w:val="clear" w:color="auto" w:fill="FFFFFF"/>
        <w:spacing w:line="276" w:lineRule="auto"/>
        <w:ind w:left="14" w:right="106" w:firstLine="86"/>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  обеспечить готовность вести здоровый образ жизни, распространять эту позицию среди других людей</w:t>
      </w:r>
    </w:p>
    <w:p w:rsidR="00141D11" w:rsidRPr="00141D11" w:rsidRDefault="00141D11" w:rsidP="00141D11">
      <w:pPr>
        <w:shd w:val="clear" w:color="auto" w:fill="FFFFFF"/>
        <w:tabs>
          <w:tab w:val="left" w:pos="178"/>
        </w:tabs>
        <w:spacing w:line="276" w:lineRule="auto"/>
        <w:ind w:left="14" w:right="34"/>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w:t>
      </w:r>
      <w:r w:rsidRPr="00141D11">
        <w:rPr>
          <w:rFonts w:ascii="Times New Roman" w:hAnsi="Times New Roman" w:cs="Times New Roman"/>
          <w:sz w:val="26"/>
          <w:szCs w:val="26"/>
          <w:lang w:val="ru-RU"/>
        </w:rPr>
        <w:tab/>
        <w:t>обеспечить социализацию личности, способной в последующем на участие</w:t>
      </w:r>
      <w:r w:rsidRPr="00141D11">
        <w:rPr>
          <w:rFonts w:ascii="Times New Roman" w:hAnsi="Times New Roman" w:cs="Times New Roman"/>
          <w:sz w:val="26"/>
          <w:szCs w:val="26"/>
          <w:lang w:val="ru-RU"/>
        </w:rPr>
        <w:br/>
        <w:t>в социально-экономическом, политическом и духовном развитии общества.</w:t>
      </w:r>
    </w:p>
    <w:p w:rsidR="00141D11" w:rsidRPr="00141D11" w:rsidRDefault="00141D11" w:rsidP="00141D11">
      <w:pPr>
        <w:shd w:val="clear" w:color="auto" w:fill="FFFFFF"/>
        <w:tabs>
          <w:tab w:val="left" w:pos="178"/>
        </w:tabs>
        <w:spacing w:line="276" w:lineRule="auto"/>
        <w:ind w:left="14" w:right="34"/>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ab/>
      </w:r>
      <w:r w:rsidRPr="00141D11">
        <w:rPr>
          <w:rFonts w:ascii="Times New Roman" w:hAnsi="Times New Roman" w:cs="Times New Roman"/>
          <w:sz w:val="26"/>
          <w:szCs w:val="26"/>
          <w:lang w:val="ru-RU"/>
        </w:rPr>
        <w:tab/>
        <w:t>Приоритетами при формировании учебного плана школы являются:</w:t>
      </w:r>
    </w:p>
    <w:p w:rsidR="00141D11" w:rsidRPr="00141D11" w:rsidRDefault="00141D11" w:rsidP="00141D11">
      <w:pPr>
        <w:numPr>
          <w:ilvl w:val="0"/>
          <w:numId w:val="8"/>
        </w:numPr>
        <w:shd w:val="clear" w:color="auto" w:fill="FFFFFF"/>
        <w:tabs>
          <w:tab w:val="left" w:pos="178"/>
        </w:tabs>
        <w:autoSpaceDE w:val="0"/>
        <w:autoSpaceDN w:val="0"/>
        <w:adjustRightInd w:val="0"/>
        <w:spacing w:line="276" w:lineRule="auto"/>
        <w:ind w:left="14" w:right="28"/>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защита обучающихся от перегрузок и сохранение их психологического и физического здоровья;</w:t>
      </w:r>
    </w:p>
    <w:p w:rsidR="00141D11" w:rsidRPr="00141D11" w:rsidRDefault="00141D11" w:rsidP="00141D11">
      <w:pPr>
        <w:numPr>
          <w:ilvl w:val="0"/>
          <w:numId w:val="8"/>
        </w:numPr>
        <w:shd w:val="clear" w:color="auto" w:fill="FFFFFF"/>
        <w:tabs>
          <w:tab w:val="left" w:pos="178"/>
        </w:tabs>
        <w:autoSpaceDE w:val="0"/>
        <w:autoSpaceDN w:val="0"/>
        <w:adjustRightInd w:val="0"/>
        <w:spacing w:line="276" w:lineRule="auto"/>
        <w:ind w:left="14"/>
        <w:jc w:val="both"/>
        <w:rPr>
          <w:rFonts w:ascii="Times New Roman" w:hAnsi="Times New Roman" w:cs="Times New Roman"/>
          <w:sz w:val="26"/>
          <w:szCs w:val="26"/>
        </w:rPr>
      </w:pPr>
      <w:r w:rsidRPr="00141D11">
        <w:rPr>
          <w:rFonts w:ascii="Times New Roman" w:hAnsi="Times New Roman" w:cs="Times New Roman"/>
          <w:sz w:val="26"/>
          <w:szCs w:val="26"/>
        </w:rPr>
        <w:t>учет образовательных интересов обучающихся,</w:t>
      </w:r>
    </w:p>
    <w:p w:rsidR="00141D11" w:rsidRPr="00141D11" w:rsidRDefault="00141D11" w:rsidP="00141D11">
      <w:pPr>
        <w:numPr>
          <w:ilvl w:val="0"/>
          <w:numId w:val="8"/>
        </w:numPr>
        <w:shd w:val="clear" w:color="auto" w:fill="FFFFFF"/>
        <w:tabs>
          <w:tab w:val="left" w:pos="178"/>
        </w:tabs>
        <w:autoSpaceDE w:val="0"/>
        <w:autoSpaceDN w:val="0"/>
        <w:adjustRightInd w:val="0"/>
        <w:spacing w:line="276" w:lineRule="auto"/>
        <w:ind w:left="14" w:right="28"/>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преемственность образовательных программ на разных ступенях общего образования, возможности получения профильного образования.</w:t>
      </w:r>
    </w:p>
    <w:p w:rsidR="00141D11" w:rsidRPr="00141D11" w:rsidRDefault="00141D11" w:rsidP="00141D11">
      <w:pPr>
        <w:shd w:val="clear" w:color="auto" w:fill="FFFFFF"/>
        <w:spacing w:line="276" w:lineRule="auto"/>
        <w:ind w:left="19" w:right="28" w:firstLine="701"/>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Принципы построения учебного плана для 10-11 классов основаны на идее двухуровнего (базового и профильного) федерального компонента государственного стандарта. Исходя из этого, учебные предметы представлены в учебном плане на базовом и профильном уровнях.</w:t>
      </w:r>
    </w:p>
    <w:p w:rsidR="00141D11" w:rsidRPr="00141D11" w:rsidRDefault="00141D11" w:rsidP="00141D11">
      <w:pPr>
        <w:shd w:val="clear" w:color="auto" w:fill="FFFFFF"/>
        <w:spacing w:line="276" w:lineRule="auto"/>
        <w:ind w:left="24" w:right="28" w:firstLine="696"/>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Базовые общеобразовательные учебные предметы - учебные предметы федерального компонента, направлены на завершение общеобразовательной подготовки учащихся.</w:t>
      </w:r>
    </w:p>
    <w:p w:rsidR="00141D11" w:rsidRPr="00141D11" w:rsidRDefault="00141D11" w:rsidP="00141D11">
      <w:pPr>
        <w:shd w:val="clear" w:color="auto" w:fill="FFFFFF"/>
        <w:spacing w:line="276" w:lineRule="auto"/>
        <w:ind w:left="24" w:right="28" w:firstLine="696"/>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 xml:space="preserve">Профильные общеобразовательные учебные предметы - учебные предметы </w:t>
      </w:r>
      <w:r w:rsidRPr="00141D11">
        <w:rPr>
          <w:rFonts w:ascii="Times New Roman" w:hAnsi="Times New Roman" w:cs="Times New Roman"/>
          <w:sz w:val="26"/>
          <w:szCs w:val="26"/>
          <w:lang w:val="ru-RU"/>
        </w:rPr>
        <w:lastRenderedPageBreak/>
        <w:t>федерального компонента повышенного уровня, определяющие специализацию конкретного профиля обучения и обучающийся выбирают от одного до трех  учебных  предметов  на профильном уровне.</w:t>
      </w:r>
    </w:p>
    <w:p w:rsidR="00141D11" w:rsidRPr="00141D11" w:rsidRDefault="00141D11" w:rsidP="00141D11">
      <w:pPr>
        <w:shd w:val="clear" w:color="auto" w:fill="FFFFFF"/>
        <w:spacing w:line="276" w:lineRule="auto"/>
        <w:ind w:left="19" w:firstLine="701"/>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 xml:space="preserve">Учебный план для </w:t>
      </w:r>
      <w:r w:rsidRPr="00141D11">
        <w:rPr>
          <w:rFonts w:ascii="Times New Roman" w:hAnsi="Times New Roman" w:cs="Times New Roman"/>
          <w:sz w:val="26"/>
          <w:szCs w:val="26"/>
        </w:rPr>
        <w:t>X</w:t>
      </w:r>
      <w:r w:rsidRPr="00141D11">
        <w:rPr>
          <w:rFonts w:ascii="Times New Roman" w:hAnsi="Times New Roman" w:cs="Times New Roman"/>
          <w:sz w:val="26"/>
          <w:szCs w:val="26"/>
          <w:lang w:val="ru-RU"/>
        </w:rPr>
        <w:t>-</w:t>
      </w:r>
      <w:r w:rsidRPr="00141D11">
        <w:rPr>
          <w:rFonts w:ascii="Times New Roman" w:hAnsi="Times New Roman" w:cs="Times New Roman"/>
          <w:sz w:val="26"/>
          <w:szCs w:val="26"/>
        </w:rPr>
        <w:t>XI</w:t>
      </w:r>
      <w:r w:rsidRPr="00141D11">
        <w:rPr>
          <w:rFonts w:ascii="Times New Roman" w:hAnsi="Times New Roman" w:cs="Times New Roman"/>
          <w:sz w:val="26"/>
          <w:szCs w:val="26"/>
          <w:lang w:val="ru-RU"/>
        </w:rPr>
        <w:t xml:space="preserve"> классов на 2013-2014 учебный год реализует модель профильного обучения. Освоение программ профильного обучения осуществляется только в режиме 6-дневной учебной недели. К организации профильного обучения предлагаются следующие подходы: фиксированный профиль с определенным  составом учебных  предметов инвариантной части учебного плана и свободно конструируемый профиль, появляющийся как результат индивидуального выбора ученика, т.е. индивидуальной образовательной траектории, включая элективные курсы на базе школы и ресурсного центра (на основе договоров, соглашений с образовательными учреждениями района).</w:t>
      </w:r>
    </w:p>
    <w:p w:rsidR="00141D11" w:rsidRPr="00141D11" w:rsidRDefault="00141D11" w:rsidP="00141D11">
      <w:pPr>
        <w:shd w:val="clear" w:color="auto" w:fill="FFFFFF"/>
        <w:spacing w:line="276" w:lineRule="auto"/>
        <w:ind w:left="19"/>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ab/>
        <w:t>Модель профильного обучения предполагает стандартизацию двух</w:t>
      </w:r>
      <w:r w:rsidRPr="00141D11">
        <w:rPr>
          <w:rFonts w:ascii="Times New Roman" w:hAnsi="Times New Roman" w:cs="Times New Roman"/>
          <w:sz w:val="26"/>
          <w:szCs w:val="26"/>
          <w:lang w:val="ru-RU"/>
        </w:rPr>
        <w:br/>
        <w:t>уровней изучения основных учебных предметов: базисного и профильного,</w:t>
      </w:r>
      <w:r w:rsidRPr="00141D11">
        <w:rPr>
          <w:rFonts w:ascii="Times New Roman" w:hAnsi="Times New Roman" w:cs="Times New Roman"/>
          <w:sz w:val="26"/>
          <w:szCs w:val="26"/>
          <w:lang w:val="ru-RU"/>
        </w:rPr>
        <w:br/>
        <w:t>включение в компонент образовательного учреждения элективных курсов,</w:t>
      </w:r>
      <w:r w:rsidRPr="00141D11">
        <w:rPr>
          <w:rFonts w:ascii="Times New Roman" w:hAnsi="Times New Roman" w:cs="Times New Roman"/>
          <w:sz w:val="26"/>
          <w:szCs w:val="26"/>
          <w:lang w:val="ru-RU"/>
        </w:rPr>
        <w:br/>
        <w:t>которые может выбрать обучающийся в соответствии с</w:t>
      </w:r>
      <w:r w:rsidRPr="00141D11">
        <w:rPr>
          <w:rFonts w:ascii="Times New Roman" w:hAnsi="Times New Roman" w:cs="Times New Roman"/>
          <w:sz w:val="26"/>
          <w:szCs w:val="26"/>
          <w:lang w:val="ru-RU"/>
        </w:rPr>
        <w:br/>
        <w:t xml:space="preserve">индивидуальным профилем образования. </w:t>
      </w:r>
    </w:p>
    <w:p w:rsidR="00141D11" w:rsidRPr="00141D11" w:rsidRDefault="00141D11" w:rsidP="00141D11">
      <w:pPr>
        <w:shd w:val="clear" w:color="auto" w:fill="FFFFFF"/>
        <w:spacing w:line="276" w:lineRule="auto"/>
        <w:ind w:left="19" w:firstLine="701"/>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 xml:space="preserve">Состав федерального компонента учебного плана определяет совокупность базовых и профильных общеобразовательных учебных предметов. </w:t>
      </w:r>
    </w:p>
    <w:p w:rsidR="00141D11" w:rsidRPr="00141D11" w:rsidRDefault="00141D11" w:rsidP="00141D11">
      <w:pPr>
        <w:shd w:val="clear" w:color="auto" w:fill="FFFFFF"/>
        <w:spacing w:line="276" w:lineRule="auto"/>
        <w:ind w:left="19" w:firstLine="701"/>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 xml:space="preserve">В </w:t>
      </w:r>
      <w:r w:rsidRPr="00141D11">
        <w:rPr>
          <w:rFonts w:ascii="Times New Roman" w:hAnsi="Times New Roman" w:cs="Times New Roman"/>
          <w:sz w:val="26"/>
          <w:szCs w:val="26"/>
        </w:rPr>
        <w:t>X</w:t>
      </w:r>
      <w:r w:rsidRPr="00141D11">
        <w:rPr>
          <w:rFonts w:ascii="Times New Roman" w:hAnsi="Times New Roman" w:cs="Times New Roman"/>
          <w:sz w:val="26"/>
          <w:szCs w:val="26"/>
          <w:lang w:val="ru-RU"/>
        </w:rPr>
        <w:t>-</w:t>
      </w:r>
      <w:r w:rsidRPr="00141D11">
        <w:rPr>
          <w:rFonts w:ascii="Times New Roman" w:hAnsi="Times New Roman" w:cs="Times New Roman"/>
          <w:sz w:val="26"/>
          <w:szCs w:val="26"/>
        </w:rPr>
        <w:t>XI</w:t>
      </w:r>
      <w:r w:rsidRPr="00141D11">
        <w:rPr>
          <w:rFonts w:ascii="Times New Roman" w:hAnsi="Times New Roman" w:cs="Times New Roman"/>
          <w:sz w:val="26"/>
          <w:szCs w:val="26"/>
          <w:lang w:val="ru-RU"/>
        </w:rPr>
        <w:t xml:space="preserve"> классах предусмотрены обязательные учебные предметы («Русский язык», «Литература», «Иностранный язык», «Алгебра», «Геометрия», «Информатика и ИКТ», «История», «Физическая культура», «Физика», «Химия», «Биология», «Технология»,</w:t>
      </w:r>
      <w:r w:rsidRPr="00141D11">
        <w:rPr>
          <w:rFonts w:ascii="Times New Roman" w:hAnsi="Times New Roman" w:cs="Times New Roman"/>
          <w:sz w:val="26"/>
          <w:szCs w:val="26"/>
          <w:lang w:val="ru-RU"/>
        </w:rPr>
        <w:tab/>
        <w:t>«ОБЖ»,</w:t>
      </w:r>
      <w:r w:rsidRPr="00141D11">
        <w:rPr>
          <w:rFonts w:ascii="Times New Roman" w:hAnsi="Times New Roman" w:cs="Times New Roman"/>
          <w:sz w:val="26"/>
          <w:szCs w:val="26"/>
          <w:lang w:val="ru-RU"/>
        </w:rPr>
        <w:tab/>
        <w:t>«География», интегрированный</w:t>
      </w:r>
      <w:r w:rsidRPr="00141D11">
        <w:rPr>
          <w:rFonts w:ascii="Times New Roman" w:hAnsi="Times New Roman" w:cs="Times New Roman"/>
          <w:sz w:val="26"/>
          <w:szCs w:val="26"/>
          <w:lang w:val="ru-RU"/>
        </w:rPr>
        <w:tab/>
        <w:t xml:space="preserve">курс </w:t>
      </w:r>
    </w:p>
    <w:p w:rsidR="00141D11" w:rsidRPr="00141D11" w:rsidRDefault="00141D11" w:rsidP="00141D11">
      <w:pPr>
        <w:shd w:val="clear" w:color="auto" w:fill="FFFFFF"/>
        <w:spacing w:line="276" w:lineRule="auto"/>
        <w:ind w:left="14"/>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 xml:space="preserve">«Обществознание»). </w:t>
      </w:r>
    </w:p>
    <w:p w:rsidR="00141D11" w:rsidRPr="00141D11" w:rsidRDefault="00141D11" w:rsidP="00141D11">
      <w:pPr>
        <w:shd w:val="clear" w:color="auto" w:fill="FFFFFF"/>
        <w:spacing w:line="276" w:lineRule="auto"/>
        <w:ind w:left="14" w:firstLine="706"/>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 xml:space="preserve">На третьей ступени образования «ОБЖ» изучается как самостоятельный учебный курс по 1 часу в каждом году обучения. </w:t>
      </w:r>
    </w:p>
    <w:p w:rsidR="00141D11" w:rsidRPr="00141D11" w:rsidRDefault="00141D11" w:rsidP="00141D11">
      <w:pPr>
        <w:shd w:val="clear" w:color="auto" w:fill="FFFFFF"/>
        <w:spacing w:line="276" w:lineRule="auto"/>
        <w:ind w:left="14" w:firstLine="706"/>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 xml:space="preserve">В 10 классе по окончании учебного года проводится 5-дневные сборы для юношей. </w:t>
      </w:r>
    </w:p>
    <w:p w:rsidR="00141D11" w:rsidRPr="00141D11" w:rsidRDefault="00141D11" w:rsidP="00141D11">
      <w:pPr>
        <w:shd w:val="clear" w:color="auto" w:fill="FFFFFF"/>
        <w:spacing w:line="276" w:lineRule="auto"/>
        <w:ind w:left="14" w:firstLine="706"/>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При изучении ОБЖ в 11-ом классе класс делится на группу юношей и группу девушек (Постановление Правительства Российской Федерации от 31 декабря 1999 года № 1441)</w:t>
      </w:r>
    </w:p>
    <w:p w:rsidR="00141D11" w:rsidRPr="00141D11" w:rsidRDefault="00141D11" w:rsidP="00141D11">
      <w:pPr>
        <w:shd w:val="clear" w:color="auto" w:fill="FFFFFF"/>
        <w:spacing w:line="276" w:lineRule="auto"/>
        <w:ind w:left="29" w:firstLine="691"/>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 xml:space="preserve"> В связи с запросом социума микрорайона и результатов анкетирования учащихся и родителей выявлены следующие направления профильного обучения:</w:t>
      </w:r>
    </w:p>
    <w:p w:rsidR="00141D11" w:rsidRPr="00141D11" w:rsidRDefault="00141D11" w:rsidP="00141D11">
      <w:pPr>
        <w:shd w:val="clear" w:color="auto" w:fill="FFFFFF"/>
        <w:spacing w:line="276" w:lineRule="auto"/>
        <w:ind w:left="29" w:firstLine="691"/>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 филологический   профиль  в 10 «А» классе;</w:t>
      </w:r>
    </w:p>
    <w:p w:rsidR="00141D11" w:rsidRPr="00141D11" w:rsidRDefault="00141D11" w:rsidP="00141D11">
      <w:pPr>
        <w:shd w:val="clear" w:color="auto" w:fill="FFFFFF"/>
        <w:spacing w:line="276" w:lineRule="auto"/>
        <w:ind w:left="29" w:firstLine="691"/>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 филологический   профиль  в 11 «А» классе</w:t>
      </w:r>
      <w:r w:rsidRPr="00141D11">
        <w:rPr>
          <w:rFonts w:ascii="Times New Roman" w:hAnsi="Times New Roman" w:cs="Times New Roman"/>
          <w:sz w:val="26"/>
          <w:szCs w:val="26"/>
          <w:lang w:val="ru-RU"/>
        </w:rPr>
        <w:tab/>
      </w:r>
    </w:p>
    <w:p w:rsidR="00141D11" w:rsidRPr="00141D11" w:rsidRDefault="00141D11" w:rsidP="00141D11">
      <w:pPr>
        <w:shd w:val="clear" w:color="auto" w:fill="FFFFFF"/>
        <w:spacing w:line="276" w:lineRule="auto"/>
        <w:ind w:left="38" w:firstLine="682"/>
        <w:jc w:val="both"/>
        <w:rPr>
          <w:rFonts w:ascii="Times New Roman" w:hAnsi="Times New Roman" w:cs="Times New Roman"/>
          <w:sz w:val="26"/>
          <w:szCs w:val="26"/>
          <w:lang w:val="ru-RU"/>
        </w:rPr>
      </w:pPr>
      <w:r w:rsidRPr="00141D11">
        <w:rPr>
          <w:rFonts w:ascii="Times New Roman" w:hAnsi="Times New Roman" w:cs="Times New Roman"/>
          <w:sz w:val="26"/>
          <w:szCs w:val="26"/>
          <w:u w:val="single"/>
          <w:lang w:val="ru-RU"/>
        </w:rPr>
        <w:t>Часы компонента образовательного учреждения  распределены следующим образом:</w:t>
      </w:r>
    </w:p>
    <w:p w:rsidR="00141D11" w:rsidRPr="00141D11" w:rsidRDefault="00141D11" w:rsidP="00141D11">
      <w:pPr>
        <w:shd w:val="clear" w:color="auto" w:fill="FFFFFF"/>
        <w:spacing w:line="276" w:lineRule="auto"/>
        <w:ind w:left="38" w:firstLine="682"/>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 xml:space="preserve">в 10 «А», 11 «А»  классах профильный уровень дополняется элективными курсами  в объеме не превышающем 68 часов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4536"/>
        <w:gridCol w:w="1843"/>
        <w:gridCol w:w="1417"/>
      </w:tblGrid>
      <w:tr w:rsidR="00141D11" w:rsidRPr="00141D11" w:rsidTr="00AE4236">
        <w:trPr>
          <w:trHeight w:val="6896"/>
        </w:trPr>
        <w:tc>
          <w:tcPr>
            <w:tcW w:w="1951" w:type="dxa"/>
            <w:tcBorders>
              <w:top w:val="single" w:sz="12" w:space="0" w:color="auto"/>
            </w:tcBorders>
          </w:tcPr>
          <w:p w:rsidR="00141D11" w:rsidRPr="00141D11" w:rsidRDefault="00141D11" w:rsidP="00AE4236">
            <w:pPr>
              <w:ind w:left="283"/>
              <w:rPr>
                <w:rFonts w:ascii="Times New Roman" w:hAnsi="Times New Roman" w:cs="Times New Roman"/>
                <w:sz w:val="26"/>
                <w:szCs w:val="26"/>
                <w:lang w:val="ru-RU"/>
              </w:rPr>
            </w:pPr>
          </w:p>
          <w:p w:rsidR="00141D11" w:rsidRPr="00141D11" w:rsidRDefault="00141D11" w:rsidP="00AE4236">
            <w:pPr>
              <w:ind w:left="283"/>
              <w:rPr>
                <w:rFonts w:ascii="Times New Roman" w:hAnsi="Times New Roman" w:cs="Times New Roman"/>
                <w:sz w:val="26"/>
                <w:szCs w:val="26"/>
                <w:lang w:val="ru-RU"/>
              </w:rPr>
            </w:pPr>
            <w:r w:rsidRPr="00141D11">
              <w:rPr>
                <w:rFonts w:ascii="Times New Roman" w:hAnsi="Times New Roman" w:cs="Times New Roman"/>
                <w:sz w:val="26"/>
                <w:szCs w:val="26"/>
                <w:lang w:val="ru-RU"/>
              </w:rPr>
              <w:t>Элективные курсы изучаемые в РЦ</w:t>
            </w:r>
          </w:p>
        </w:tc>
        <w:tc>
          <w:tcPr>
            <w:tcW w:w="7796" w:type="dxa"/>
            <w:gridSpan w:val="3"/>
            <w:tcBorders>
              <w:top w:val="single" w:sz="12" w:space="0" w:color="auto"/>
            </w:tcBorders>
          </w:tcPr>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Системы уравнений</w:t>
            </w:r>
          </w:p>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Ориентир в лабиринте закона</w:t>
            </w:r>
          </w:p>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Технология решения практических задач по основам правоведения</w:t>
            </w:r>
          </w:p>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Молекулярная биология</w:t>
            </w:r>
          </w:p>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Деловой английский</w:t>
            </w:r>
          </w:p>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Поп - культура</w:t>
            </w:r>
          </w:p>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 xml:space="preserve">Английский язык в информационных технологиях </w:t>
            </w:r>
          </w:p>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Решение задач по общей и неорганической  химии</w:t>
            </w:r>
          </w:p>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История в лицах: от Рюрика до Путина</w:t>
            </w:r>
          </w:p>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 xml:space="preserve">Текст как речевое произведение </w:t>
            </w:r>
          </w:p>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Основы рекламного дела</w:t>
            </w:r>
          </w:p>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Общение без слов</w:t>
            </w:r>
          </w:p>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«Ты и я»</w:t>
            </w:r>
          </w:p>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Основы фитодизайна</w:t>
            </w:r>
          </w:p>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 xml:space="preserve">Основы менеджмента </w:t>
            </w:r>
          </w:p>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Основы логики</w:t>
            </w:r>
          </w:p>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Основы сайтостроения</w:t>
            </w:r>
          </w:p>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Решение задач повышенного уровня по физике</w:t>
            </w:r>
          </w:p>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Нестандартные задачи по математике в школьном курсе</w:t>
            </w:r>
          </w:p>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Психология делового общения</w:t>
            </w:r>
          </w:p>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Обществознание. Практикум подготовки к ЕГЭ</w:t>
            </w:r>
          </w:p>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Решение задач по химии</w:t>
            </w:r>
          </w:p>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Готовимся к ЕГЭ по физике</w:t>
            </w:r>
          </w:p>
        </w:tc>
      </w:tr>
      <w:tr w:rsidR="00141D11" w:rsidRPr="00141D11" w:rsidTr="00AE4236">
        <w:tc>
          <w:tcPr>
            <w:tcW w:w="1951" w:type="dxa"/>
          </w:tcPr>
          <w:p w:rsidR="00141D11" w:rsidRPr="00141D11" w:rsidRDefault="00141D11" w:rsidP="00AE4236">
            <w:pPr>
              <w:ind w:left="283"/>
              <w:rPr>
                <w:rFonts w:ascii="Times New Roman" w:hAnsi="Times New Roman" w:cs="Times New Roman"/>
                <w:sz w:val="26"/>
                <w:szCs w:val="26"/>
                <w:lang w:val="ru-RU"/>
              </w:rPr>
            </w:pPr>
          </w:p>
        </w:tc>
        <w:tc>
          <w:tcPr>
            <w:tcW w:w="4536" w:type="dxa"/>
          </w:tcPr>
          <w:p w:rsidR="00141D11" w:rsidRPr="00141D11" w:rsidRDefault="00141D11" w:rsidP="00AE4236">
            <w:pPr>
              <w:rPr>
                <w:rFonts w:ascii="Times New Roman" w:hAnsi="Times New Roman" w:cs="Times New Roman"/>
                <w:sz w:val="26"/>
                <w:szCs w:val="26"/>
                <w:lang w:val="ru-RU"/>
              </w:rPr>
            </w:pPr>
          </w:p>
        </w:tc>
        <w:tc>
          <w:tcPr>
            <w:tcW w:w="1843"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10 «А»</w:t>
            </w:r>
          </w:p>
        </w:tc>
        <w:tc>
          <w:tcPr>
            <w:tcW w:w="1417"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11 «А»</w:t>
            </w:r>
          </w:p>
        </w:tc>
      </w:tr>
      <w:tr w:rsidR="00141D11" w:rsidRPr="00141D11" w:rsidTr="00AE4236">
        <w:tc>
          <w:tcPr>
            <w:tcW w:w="1951" w:type="dxa"/>
            <w:vMerge w:val="restart"/>
          </w:tcPr>
          <w:p w:rsidR="00141D11" w:rsidRPr="00141D11" w:rsidRDefault="00141D11" w:rsidP="00AE4236">
            <w:pPr>
              <w:ind w:left="283"/>
              <w:rPr>
                <w:rFonts w:ascii="Times New Roman" w:hAnsi="Times New Roman" w:cs="Times New Roman"/>
                <w:sz w:val="26"/>
                <w:szCs w:val="26"/>
                <w:lang w:val="ru-RU"/>
              </w:rPr>
            </w:pPr>
          </w:p>
          <w:p w:rsidR="00141D11" w:rsidRPr="00141D11" w:rsidRDefault="00141D11" w:rsidP="00AE4236">
            <w:pPr>
              <w:ind w:left="283"/>
              <w:rPr>
                <w:rFonts w:ascii="Times New Roman" w:hAnsi="Times New Roman" w:cs="Times New Roman"/>
                <w:sz w:val="26"/>
                <w:szCs w:val="26"/>
                <w:lang w:val="ru-RU"/>
              </w:rPr>
            </w:pPr>
          </w:p>
          <w:p w:rsidR="00141D11" w:rsidRPr="00141D11" w:rsidRDefault="00141D11" w:rsidP="00AE4236">
            <w:pPr>
              <w:rPr>
                <w:rFonts w:ascii="Times New Roman" w:hAnsi="Times New Roman" w:cs="Times New Roman"/>
                <w:sz w:val="26"/>
                <w:szCs w:val="26"/>
                <w:lang w:val="ru-RU"/>
              </w:rPr>
            </w:pPr>
          </w:p>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Элективный курсы изучаемые в школе</w:t>
            </w:r>
          </w:p>
        </w:tc>
        <w:tc>
          <w:tcPr>
            <w:tcW w:w="4536" w:type="dxa"/>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 xml:space="preserve">За страницами учебника: синтаксис </w:t>
            </w:r>
          </w:p>
        </w:tc>
        <w:tc>
          <w:tcPr>
            <w:tcW w:w="1843" w:type="dxa"/>
          </w:tcPr>
          <w:p w:rsidR="00141D11" w:rsidRPr="00141D11" w:rsidRDefault="00141D11" w:rsidP="00AE4236">
            <w:pPr>
              <w:jc w:val="center"/>
              <w:rPr>
                <w:rFonts w:ascii="Times New Roman" w:hAnsi="Times New Roman" w:cs="Times New Roman"/>
                <w:sz w:val="26"/>
                <w:szCs w:val="26"/>
              </w:rPr>
            </w:pPr>
          </w:p>
        </w:tc>
        <w:tc>
          <w:tcPr>
            <w:tcW w:w="1417"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r>
      <w:tr w:rsidR="00141D11" w:rsidRPr="00141D11" w:rsidTr="00AE4236">
        <w:trPr>
          <w:trHeight w:val="656"/>
        </w:trPr>
        <w:tc>
          <w:tcPr>
            <w:tcW w:w="1951" w:type="dxa"/>
            <w:vMerge/>
          </w:tcPr>
          <w:p w:rsidR="00141D11" w:rsidRPr="00141D11" w:rsidRDefault="00141D11" w:rsidP="00AE4236">
            <w:pPr>
              <w:ind w:left="283"/>
              <w:rPr>
                <w:rFonts w:ascii="Times New Roman" w:hAnsi="Times New Roman" w:cs="Times New Roman"/>
                <w:sz w:val="26"/>
                <w:szCs w:val="26"/>
              </w:rPr>
            </w:pPr>
          </w:p>
        </w:tc>
        <w:tc>
          <w:tcPr>
            <w:tcW w:w="4536" w:type="dxa"/>
          </w:tcPr>
          <w:p w:rsidR="00141D11" w:rsidRPr="00141D11" w:rsidRDefault="00141D11" w:rsidP="00AE4236">
            <w:pPr>
              <w:pStyle w:val="a8"/>
              <w:spacing w:after="0" w:line="240" w:lineRule="auto"/>
              <w:ind w:left="0"/>
              <w:jc w:val="both"/>
              <w:rPr>
                <w:rFonts w:ascii="Times New Roman" w:hAnsi="Times New Roman" w:cs="Times New Roman"/>
                <w:sz w:val="26"/>
                <w:szCs w:val="26"/>
              </w:rPr>
            </w:pPr>
            <w:r w:rsidRPr="00141D11">
              <w:rPr>
                <w:rFonts w:ascii="Times New Roman" w:hAnsi="Times New Roman" w:cs="Times New Roman"/>
                <w:sz w:val="26"/>
                <w:szCs w:val="26"/>
              </w:rPr>
              <w:t>«Трудные вопросы орфографии»</w:t>
            </w:r>
          </w:p>
        </w:tc>
        <w:tc>
          <w:tcPr>
            <w:tcW w:w="1843"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17</w:t>
            </w:r>
          </w:p>
        </w:tc>
        <w:tc>
          <w:tcPr>
            <w:tcW w:w="1417" w:type="dxa"/>
          </w:tcPr>
          <w:p w:rsidR="00141D11" w:rsidRPr="00141D11" w:rsidRDefault="00141D11" w:rsidP="00AE4236">
            <w:pPr>
              <w:jc w:val="center"/>
              <w:rPr>
                <w:rFonts w:ascii="Times New Roman" w:hAnsi="Times New Roman" w:cs="Times New Roman"/>
                <w:sz w:val="26"/>
                <w:szCs w:val="26"/>
              </w:rPr>
            </w:pPr>
          </w:p>
        </w:tc>
      </w:tr>
      <w:tr w:rsidR="00141D11" w:rsidRPr="00141D11" w:rsidTr="00AE4236">
        <w:trPr>
          <w:trHeight w:val="612"/>
        </w:trPr>
        <w:tc>
          <w:tcPr>
            <w:tcW w:w="1951" w:type="dxa"/>
            <w:vMerge/>
          </w:tcPr>
          <w:p w:rsidR="00141D11" w:rsidRPr="00141D11" w:rsidRDefault="00141D11" w:rsidP="00AE4236">
            <w:pPr>
              <w:ind w:left="283"/>
              <w:rPr>
                <w:rFonts w:ascii="Times New Roman" w:hAnsi="Times New Roman" w:cs="Times New Roman"/>
                <w:sz w:val="26"/>
                <w:szCs w:val="26"/>
              </w:rPr>
            </w:pPr>
          </w:p>
        </w:tc>
        <w:tc>
          <w:tcPr>
            <w:tcW w:w="4536" w:type="dxa"/>
          </w:tcPr>
          <w:p w:rsidR="00141D11" w:rsidRPr="00141D11" w:rsidRDefault="00141D11" w:rsidP="00AE4236">
            <w:pPr>
              <w:pStyle w:val="a8"/>
              <w:spacing w:after="0" w:line="240" w:lineRule="auto"/>
              <w:ind w:left="0"/>
              <w:jc w:val="both"/>
              <w:rPr>
                <w:rFonts w:ascii="Times New Roman" w:hAnsi="Times New Roman" w:cs="Times New Roman"/>
                <w:sz w:val="26"/>
                <w:szCs w:val="26"/>
              </w:rPr>
            </w:pPr>
            <w:r w:rsidRPr="00141D11">
              <w:rPr>
                <w:rFonts w:ascii="Times New Roman" w:hAnsi="Times New Roman" w:cs="Times New Roman"/>
                <w:sz w:val="26"/>
                <w:szCs w:val="26"/>
              </w:rPr>
              <w:t>«Трудные вопросы пунктуации»</w:t>
            </w:r>
          </w:p>
        </w:tc>
        <w:tc>
          <w:tcPr>
            <w:tcW w:w="1843"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17</w:t>
            </w:r>
          </w:p>
        </w:tc>
        <w:tc>
          <w:tcPr>
            <w:tcW w:w="1417" w:type="dxa"/>
          </w:tcPr>
          <w:p w:rsidR="00141D11" w:rsidRPr="00141D11" w:rsidRDefault="00141D11" w:rsidP="00AE4236">
            <w:pPr>
              <w:jc w:val="center"/>
              <w:rPr>
                <w:rFonts w:ascii="Times New Roman" w:hAnsi="Times New Roman" w:cs="Times New Roman"/>
                <w:sz w:val="26"/>
                <w:szCs w:val="26"/>
              </w:rPr>
            </w:pPr>
          </w:p>
        </w:tc>
      </w:tr>
      <w:tr w:rsidR="00141D11" w:rsidRPr="00141D11" w:rsidTr="00AE4236">
        <w:trPr>
          <w:trHeight w:val="710"/>
        </w:trPr>
        <w:tc>
          <w:tcPr>
            <w:tcW w:w="1951" w:type="dxa"/>
            <w:vMerge/>
          </w:tcPr>
          <w:p w:rsidR="00141D11" w:rsidRPr="00141D11" w:rsidRDefault="00141D11" w:rsidP="00AE4236">
            <w:pPr>
              <w:ind w:left="283"/>
              <w:rPr>
                <w:rFonts w:ascii="Times New Roman" w:hAnsi="Times New Roman" w:cs="Times New Roman"/>
                <w:sz w:val="26"/>
                <w:szCs w:val="26"/>
              </w:rPr>
            </w:pPr>
          </w:p>
        </w:tc>
        <w:tc>
          <w:tcPr>
            <w:tcW w:w="4536" w:type="dxa"/>
          </w:tcPr>
          <w:p w:rsidR="00141D11" w:rsidRPr="00141D11" w:rsidRDefault="00141D11" w:rsidP="00AE4236">
            <w:pPr>
              <w:pStyle w:val="a8"/>
              <w:spacing w:after="0" w:line="240" w:lineRule="auto"/>
              <w:ind w:left="0"/>
              <w:rPr>
                <w:rFonts w:ascii="Times New Roman" w:hAnsi="Times New Roman" w:cs="Times New Roman"/>
                <w:sz w:val="26"/>
                <w:szCs w:val="26"/>
              </w:rPr>
            </w:pPr>
            <w:r w:rsidRPr="00141D11">
              <w:rPr>
                <w:rFonts w:ascii="Times New Roman" w:hAnsi="Times New Roman" w:cs="Times New Roman"/>
                <w:sz w:val="26"/>
                <w:szCs w:val="26"/>
              </w:rPr>
              <w:t>«Решение иррациональных уравнений и неравенств»</w:t>
            </w:r>
          </w:p>
        </w:tc>
        <w:tc>
          <w:tcPr>
            <w:tcW w:w="1843"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17</w:t>
            </w:r>
          </w:p>
        </w:tc>
        <w:tc>
          <w:tcPr>
            <w:tcW w:w="1417" w:type="dxa"/>
          </w:tcPr>
          <w:p w:rsidR="00141D11" w:rsidRPr="00141D11" w:rsidRDefault="00141D11" w:rsidP="00AE4236">
            <w:pPr>
              <w:jc w:val="center"/>
              <w:rPr>
                <w:rFonts w:ascii="Times New Roman" w:hAnsi="Times New Roman" w:cs="Times New Roman"/>
                <w:sz w:val="26"/>
                <w:szCs w:val="26"/>
              </w:rPr>
            </w:pPr>
          </w:p>
        </w:tc>
      </w:tr>
      <w:tr w:rsidR="00141D11" w:rsidRPr="00141D11" w:rsidTr="00AE4236">
        <w:tc>
          <w:tcPr>
            <w:tcW w:w="1951" w:type="dxa"/>
            <w:vMerge/>
          </w:tcPr>
          <w:p w:rsidR="00141D11" w:rsidRPr="00141D11" w:rsidRDefault="00141D11" w:rsidP="00AE4236">
            <w:pPr>
              <w:ind w:left="283"/>
              <w:rPr>
                <w:rFonts w:ascii="Times New Roman" w:hAnsi="Times New Roman" w:cs="Times New Roman"/>
                <w:sz w:val="26"/>
                <w:szCs w:val="26"/>
              </w:rPr>
            </w:pPr>
          </w:p>
        </w:tc>
        <w:tc>
          <w:tcPr>
            <w:tcW w:w="4536" w:type="dxa"/>
          </w:tcPr>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Основные понятия и законы химии</w:t>
            </w:r>
          </w:p>
        </w:tc>
        <w:tc>
          <w:tcPr>
            <w:tcW w:w="1843"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1417"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r>
      <w:tr w:rsidR="00141D11" w:rsidRPr="00141D11" w:rsidTr="00AE4236">
        <w:trPr>
          <w:trHeight w:val="513"/>
        </w:trPr>
        <w:tc>
          <w:tcPr>
            <w:tcW w:w="1951" w:type="dxa"/>
            <w:vMerge/>
          </w:tcPr>
          <w:p w:rsidR="00141D11" w:rsidRPr="00141D11" w:rsidRDefault="00141D11" w:rsidP="00AE4236">
            <w:pPr>
              <w:ind w:left="283"/>
              <w:rPr>
                <w:rFonts w:ascii="Times New Roman" w:hAnsi="Times New Roman" w:cs="Times New Roman"/>
                <w:sz w:val="26"/>
                <w:szCs w:val="26"/>
              </w:rPr>
            </w:pPr>
          </w:p>
        </w:tc>
        <w:tc>
          <w:tcPr>
            <w:tcW w:w="4536" w:type="dxa"/>
          </w:tcPr>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 xml:space="preserve">Функции в школьном курсе математики  </w:t>
            </w:r>
          </w:p>
        </w:tc>
        <w:tc>
          <w:tcPr>
            <w:tcW w:w="1843" w:type="dxa"/>
          </w:tcPr>
          <w:p w:rsidR="00141D11" w:rsidRPr="00141D11" w:rsidRDefault="00141D11" w:rsidP="00AE4236">
            <w:pPr>
              <w:jc w:val="center"/>
              <w:rPr>
                <w:rFonts w:ascii="Times New Roman" w:hAnsi="Times New Roman" w:cs="Times New Roman"/>
                <w:sz w:val="26"/>
                <w:szCs w:val="26"/>
                <w:lang w:val="ru-RU"/>
              </w:rPr>
            </w:pPr>
          </w:p>
        </w:tc>
        <w:tc>
          <w:tcPr>
            <w:tcW w:w="1417"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r>
      <w:tr w:rsidR="00141D11" w:rsidRPr="00141D11" w:rsidTr="00AE4236">
        <w:trPr>
          <w:trHeight w:val="297"/>
        </w:trPr>
        <w:tc>
          <w:tcPr>
            <w:tcW w:w="1951" w:type="dxa"/>
            <w:vMerge/>
          </w:tcPr>
          <w:p w:rsidR="00141D11" w:rsidRPr="00141D11" w:rsidRDefault="00141D11" w:rsidP="00AE4236">
            <w:pPr>
              <w:ind w:left="283"/>
              <w:rPr>
                <w:rFonts w:ascii="Times New Roman" w:hAnsi="Times New Roman" w:cs="Times New Roman"/>
                <w:sz w:val="26"/>
                <w:szCs w:val="26"/>
              </w:rPr>
            </w:pPr>
          </w:p>
        </w:tc>
        <w:tc>
          <w:tcPr>
            <w:tcW w:w="4536" w:type="dxa"/>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Познай самого себя</w:t>
            </w:r>
          </w:p>
        </w:tc>
        <w:tc>
          <w:tcPr>
            <w:tcW w:w="1843" w:type="dxa"/>
          </w:tcPr>
          <w:p w:rsidR="00141D11" w:rsidRPr="00141D11" w:rsidRDefault="00141D11" w:rsidP="00AE4236">
            <w:pPr>
              <w:jc w:val="center"/>
              <w:rPr>
                <w:rFonts w:ascii="Times New Roman" w:hAnsi="Times New Roman" w:cs="Times New Roman"/>
                <w:sz w:val="26"/>
                <w:szCs w:val="26"/>
              </w:rPr>
            </w:pPr>
          </w:p>
        </w:tc>
        <w:tc>
          <w:tcPr>
            <w:tcW w:w="1417"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17</w:t>
            </w:r>
          </w:p>
        </w:tc>
      </w:tr>
      <w:tr w:rsidR="00141D11" w:rsidRPr="00141D11" w:rsidTr="00AE4236">
        <w:trPr>
          <w:trHeight w:val="513"/>
        </w:trPr>
        <w:tc>
          <w:tcPr>
            <w:tcW w:w="1951" w:type="dxa"/>
            <w:vMerge/>
          </w:tcPr>
          <w:p w:rsidR="00141D11" w:rsidRPr="00141D11" w:rsidRDefault="00141D11" w:rsidP="00AE4236">
            <w:pPr>
              <w:ind w:left="283"/>
              <w:rPr>
                <w:rFonts w:ascii="Times New Roman" w:hAnsi="Times New Roman" w:cs="Times New Roman"/>
                <w:sz w:val="26"/>
                <w:szCs w:val="26"/>
              </w:rPr>
            </w:pPr>
          </w:p>
        </w:tc>
        <w:tc>
          <w:tcPr>
            <w:tcW w:w="4536" w:type="dxa"/>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Методы решения физических задач</w:t>
            </w:r>
          </w:p>
        </w:tc>
        <w:tc>
          <w:tcPr>
            <w:tcW w:w="1843"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17</w:t>
            </w:r>
          </w:p>
        </w:tc>
        <w:tc>
          <w:tcPr>
            <w:tcW w:w="1417" w:type="dxa"/>
          </w:tcPr>
          <w:p w:rsidR="00141D11" w:rsidRPr="00141D11" w:rsidRDefault="00141D11" w:rsidP="00AE4236">
            <w:pPr>
              <w:jc w:val="center"/>
              <w:rPr>
                <w:rFonts w:ascii="Times New Roman" w:hAnsi="Times New Roman" w:cs="Times New Roman"/>
                <w:sz w:val="26"/>
                <w:szCs w:val="26"/>
              </w:rPr>
            </w:pPr>
          </w:p>
        </w:tc>
      </w:tr>
      <w:tr w:rsidR="00141D11" w:rsidRPr="00141D11" w:rsidTr="00AE4236">
        <w:trPr>
          <w:trHeight w:val="323"/>
        </w:trPr>
        <w:tc>
          <w:tcPr>
            <w:tcW w:w="1951" w:type="dxa"/>
            <w:vMerge/>
          </w:tcPr>
          <w:p w:rsidR="00141D11" w:rsidRPr="00141D11" w:rsidRDefault="00141D11" w:rsidP="00AE4236">
            <w:pPr>
              <w:ind w:left="283"/>
              <w:rPr>
                <w:rFonts w:ascii="Times New Roman" w:hAnsi="Times New Roman" w:cs="Times New Roman"/>
                <w:sz w:val="26"/>
                <w:szCs w:val="26"/>
              </w:rPr>
            </w:pPr>
          </w:p>
        </w:tc>
        <w:tc>
          <w:tcPr>
            <w:tcW w:w="4536" w:type="dxa"/>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Стилистика речи</w:t>
            </w:r>
          </w:p>
        </w:tc>
        <w:tc>
          <w:tcPr>
            <w:tcW w:w="1843"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1417" w:type="dxa"/>
          </w:tcPr>
          <w:p w:rsidR="00141D11" w:rsidRPr="00141D11" w:rsidRDefault="00141D11" w:rsidP="00AE4236">
            <w:pPr>
              <w:jc w:val="center"/>
              <w:rPr>
                <w:rFonts w:ascii="Times New Roman" w:hAnsi="Times New Roman" w:cs="Times New Roman"/>
                <w:sz w:val="26"/>
                <w:szCs w:val="26"/>
              </w:rPr>
            </w:pPr>
          </w:p>
        </w:tc>
      </w:tr>
      <w:tr w:rsidR="00141D11" w:rsidRPr="00141D11" w:rsidTr="00AE4236">
        <w:trPr>
          <w:trHeight w:val="513"/>
        </w:trPr>
        <w:tc>
          <w:tcPr>
            <w:tcW w:w="1951" w:type="dxa"/>
            <w:vMerge/>
          </w:tcPr>
          <w:p w:rsidR="00141D11" w:rsidRPr="00141D11" w:rsidRDefault="00141D11" w:rsidP="00AE4236">
            <w:pPr>
              <w:ind w:left="283"/>
              <w:rPr>
                <w:rFonts w:ascii="Times New Roman" w:hAnsi="Times New Roman" w:cs="Times New Roman"/>
                <w:sz w:val="26"/>
                <w:szCs w:val="26"/>
              </w:rPr>
            </w:pPr>
          </w:p>
        </w:tc>
        <w:tc>
          <w:tcPr>
            <w:tcW w:w="4536" w:type="dxa"/>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Мир моих прав</w:t>
            </w:r>
          </w:p>
        </w:tc>
        <w:tc>
          <w:tcPr>
            <w:tcW w:w="1843" w:type="dxa"/>
          </w:tcPr>
          <w:p w:rsidR="00141D11" w:rsidRPr="00141D11" w:rsidRDefault="00141D11" w:rsidP="00AE4236">
            <w:pPr>
              <w:jc w:val="center"/>
              <w:rPr>
                <w:rFonts w:ascii="Times New Roman" w:hAnsi="Times New Roman" w:cs="Times New Roman"/>
                <w:sz w:val="26"/>
                <w:szCs w:val="26"/>
              </w:rPr>
            </w:pPr>
          </w:p>
        </w:tc>
        <w:tc>
          <w:tcPr>
            <w:tcW w:w="1417"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17</w:t>
            </w:r>
          </w:p>
        </w:tc>
      </w:tr>
      <w:tr w:rsidR="00141D11" w:rsidRPr="00141D11" w:rsidTr="00AE4236">
        <w:tc>
          <w:tcPr>
            <w:tcW w:w="1951" w:type="dxa"/>
            <w:vMerge w:val="restart"/>
          </w:tcPr>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Элективный курсы изучаемые в МУКе</w:t>
            </w:r>
          </w:p>
        </w:tc>
        <w:tc>
          <w:tcPr>
            <w:tcW w:w="4536" w:type="dxa"/>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Основы потребительских знаний</w:t>
            </w:r>
          </w:p>
        </w:tc>
        <w:tc>
          <w:tcPr>
            <w:tcW w:w="1843"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1417" w:type="dxa"/>
          </w:tcPr>
          <w:p w:rsidR="00141D11" w:rsidRPr="00141D11" w:rsidRDefault="00141D11" w:rsidP="00AE4236">
            <w:pPr>
              <w:rPr>
                <w:rFonts w:ascii="Times New Roman" w:hAnsi="Times New Roman" w:cs="Times New Roman"/>
                <w:sz w:val="26"/>
                <w:szCs w:val="26"/>
              </w:rPr>
            </w:pPr>
          </w:p>
        </w:tc>
      </w:tr>
      <w:tr w:rsidR="00141D11" w:rsidRPr="00141D11" w:rsidTr="00AE4236">
        <w:tc>
          <w:tcPr>
            <w:tcW w:w="1951" w:type="dxa"/>
            <w:vMerge/>
          </w:tcPr>
          <w:p w:rsidR="00141D11" w:rsidRPr="00141D11" w:rsidRDefault="00141D11" w:rsidP="00AE4236">
            <w:pPr>
              <w:ind w:left="283"/>
              <w:rPr>
                <w:rFonts w:ascii="Times New Roman" w:hAnsi="Times New Roman" w:cs="Times New Roman"/>
                <w:sz w:val="26"/>
                <w:szCs w:val="26"/>
              </w:rPr>
            </w:pPr>
          </w:p>
        </w:tc>
        <w:tc>
          <w:tcPr>
            <w:tcW w:w="4536" w:type="dxa"/>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Основы профессии «Менеджер»</w:t>
            </w:r>
          </w:p>
        </w:tc>
        <w:tc>
          <w:tcPr>
            <w:tcW w:w="1843" w:type="dxa"/>
          </w:tcPr>
          <w:p w:rsidR="00141D11" w:rsidRPr="00141D11" w:rsidRDefault="00141D11" w:rsidP="00AE4236">
            <w:pPr>
              <w:jc w:val="center"/>
              <w:rPr>
                <w:rFonts w:ascii="Times New Roman" w:hAnsi="Times New Roman" w:cs="Times New Roman"/>
                <w:sz w:val="26"/>
                <w:szCs w:val="26"/>
              </w:rPr>
            </w:pPr>
          </w:p>
        </w:tc>
        <w:tc>
          <w:tcPr>
            <w:tcW w:w="1417"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r>
      <w:tr w:rsidR="00141D11" w:rsidRPr="00141D11" w:rsidTr="00AE4236">
        <w:tc>
          <w:tcPr>
            <w:tcW w:w="1951" w:type="dxa"/>
            <w:vMerge/>
          </w:tcPr>
          <w:p w:rsidR="00141D11" w:rsidRPr="00141D11" w:rsidRDefault="00141D11" w:rsidP="00AE4236">
            <w:pPr>
              <w:ind w:left="283"/>
              <w:rPr>
                <w:rFonts w:ascii="Times New Roman" w:hAnsi="Times New Roman" w:cs="Times New Roman"/>
                <w:sz w:val="26"/>
                <w:szCs w:val="26"/>
              </w:rPr>
            </w:pPr>
          </w:p>
        </w:tc>
        <w:tc>
          <w:tcPr>
            <w:tcW w:w="4536" w:type="dxa"/>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Социальная практика</w:t>
            </w:r>
          </w:p>
        </w:tc>
        <w:tc>
          <w:tcPr>
            <w:tcW w:w="1843"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1417"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r>
    </w:tbl>
    <w:p w:rsidR="00141D11" w:rsidRPr="00141D11" w:rsidRDefault="00141D11" w:rsidP="00141D11">
      <w:pPr>
        <w:shd w:val="clear" w:color="auto" w:fill="FFFFFF"/>
        <w:spacing w:line="276" w:lineRule="auto"/>
        <w:jc w:val="both"/>
        <w:rPr>
          <w:rFonts w:ascii="Times New Roman" w:hAnsi="Times New Roman" w:cs="Times New Roman"/>
          <w:sz w:val="26"/>
          <w:szCs w:val="26"/>
        </w:rPr>
      </w:pPr>
    </w:p>
    <w:p w:rsidR="00141D11" w:rsidRPr="00141D11" w:rsidRDefault="00141D11" w:rsidP="00141D11">
      <w:pPr>
        <w:shd w:val="clear" w:color="auto" w:fill="FFFFFF"/>
        <w:spacing w:line="276" w:lineRule="auto"/>
        <w:ind w:left="19" w:firstLine="701"/>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 xml:space="preserve">Данные курсы направлены на удовлетворение образовательных запросов  отдельных школьников в областях деятельности человека, выходящих за рамки выбранного ими профиля. Курс социальная практика – внеурочная форма организации образовательной деятельности обучающихся в форме социально значимой деятельности определённой профильной направленности, нацеленная на решение задач их профильного и </w:t>
      </w:r>
      <w:r w:rsidRPr="00141D11">
        <w:rPr>
          <w:rFonts w:ascii="Times New Roman" w:hAnsi="Times New Roman" w:cs="Times New Roman"/>
          <w:sz w:val="26"/>
          <w:szCs w:val="26"/>
          <w:lang w:val="ru-RU"/>
        </w:rPr>
        <w:lastRenderedPageBreak/>
        <w:t>профессионального самоопределения посредством осмысления социального опыта.</w:t>
      </w:r>
    </w:p>
    <w:p w:rsidR="00141D11" w:rsidRPr="00141D11" w:rsidRDefault="00141D11" w:rsidP="00141D11">
      <w:pPr>
        <w:shd w:val="clear" w:color="auto" w:fill="FFFFFF"/>
        <w:spacing w:line="276" w:lineRule="auto"/>
        <w:ind w:left="14" w:firstLine="706"/>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Реализация данного учебного плана предоставляет возможность обучающимся второй ступени  получить основное общее базовое образование, а на третьей ступени – и профильное образование, что позволяет удовлетворить социальный заказ родителей, образовательные запросы и познавательные интересы учащихся, то есть достигнуть целей образовательной программы.</w:t>
      </w:r>
    </w:p>
    <w:p w:rsidR="00141D11" w:rsidRPr="00141D11" w:rsidRDefault="00141D11" w:rsidP="00141D11">
      <w:pPr>
        <w:pStyle w:val="a6"/>
        <w:spacing w:after="0" w:line="276" w:lineRule="auto"/>
        <w:ind w:left="0"/>
        <w:jc w:val="both"/>
        <w:rPr>
          <w:sz w:val="26"/>
          <w:szCs w:val="26"/>
        </w:rPr>
      </w:pPr>
      <w:r w:rsidRPr="00141D11">
        <w:rPr>
          <w:sz w:val="26"/>
          <w:szCs w:val="26"/>
        </w:rPr>
        <w:t xml:space="preserve">        В 10-х и 11-х классах в соответствии с приказом  комитета по образованию и науке Администрации Волгоградской области от 09.08.2011 г № 1039  и приказом № 792  от 03.07.2012 г введен предмет МХК, в 10-11-х классах – технология.</w:t>
      </w:r>
    </w:p>
    <w:p w:rsidR="00141D11" w:rsidRPr="00141D11" w:rsidRDefault="00141D11" w:rsidP="00141D11">
      <w:pPr>
        <w:pStyle w:val="a6"/>
        <w:spacing w:after="0" w:line="276" w:lineRule="auto"/>
        <w:ind w:left="0" w:firstLine="709"/>
        <w:jc w:val="both"/>
        <w:rPr>
          <w:sz w:val="26"/>
          <w:szCs w:val="26"/>
        </w:rPr>
      </w:pPr>
      <w:r w:rsidRPr="00141D11">
        <w:rPr>
          <w:sz w:val="26"/>
          <w:szCs w:val="26"/>
        </w:rPr>
        <w:t xml:space="preserve">В 10–11 классах предусмотрена шестидневная учебная неделя, продолжительность урока 40 минут. </w:t>
      </w:r>
    </w:p>
    <w:p w:rsidR="00141D11" w:rsidRPr="00141D11" w:rsidRDefault="00141D11" w:rsidP="00141D11">
      <w:pPr>
        <w:pStyle w:val="Default"/>
        <w:numPr>
          <w:ilvl w:val="0"/>
          <w:numId w:val="10"/>
        </w:numPr>
        <w:tabs>
          <w:tab w:val="clear" w:pos="1440"/>
          <w:tab w:val="left" w:pos="284"/>
        </w:tabs>
        <w:ind w:left="0" w:firstLine="0"/>
        <w:contextualSpacing/>
        <w:jc w:val="both"/>
        <w:rPr>
          <w:rFonts w:ascii="Times New Roman" w:hAnsi="Times New Roman" w:cs="Times New Roman"/>
          <w:bCs/>
          <w:color w:val="FF0000"/>
          <w:sz w:val="26"/>
          <w:szCs w:val="26"/>
        </w:rPr>
      </w:pPr>
      <w:r w:rsidRPr="00141D11">
        <w:rPr>
          <w:rFonts w:ascii="Times New Roman" w:hAnsi="Times New Roman" w:cs="Times New Roman"/>
          <w:sz w:val="26"/>
          <w:szCs w:val="26"/>
        </w:rPr>
        <w:t xml:space="preserve">Сумма часов инвариантной части и компонента ОУ определена в соответствии с приказом комитета по образованию и науке Администрации Волгоградской области от 09.08.2011 г № 1039 и  </w:t>
      </w:r>
      <w:r w:rsidRPr="00141D11">
        <w:rPr>
          <w:rFonts w:ascii="Times New Roman" w:hAnsi="Times New Roman" w:cs="Times New Roman"/>
          <w:color w:val="auto"/>
          <w:sz w:val="26"/>
          <w:szCs w:val="26"/>
        </w:rPr>
        <w:t xml:space="preserve">приказа  комитета по образованию и науке Администрации Волгоградской области от 03.07.2012 г. </w:t>
      </w:r>
    </w:p>
    <w:p w:rsidR="00141D11" w:rsidRPr="00141D11" w:rsidRDefault="00141D11" w:rsidP="00141D11">
      <w:pPr>
        <w:pStyle w:val="Default"/>
        <w:tabs>
          <w:tab w:val="left" w:pos="284"/>
        </w:tabs>
        <w:contextualSpacing/>
        <w:jc w:val="both"/>
        <w:rPr>
          <w:rFonts w:ascii="Times New Roman" w:hAnsi="Times New Roman" w:cs="Times New Roman"/>
          <w:sz w:val="26"/>
          <w:szCs w:val="26"/>
        </w:rPr>
      </w:pPr>
      <w:r w:rsidRPr="00141D11">
        <w:rPr>
          <w:rFonts w:ascii="Times New Roman" w:hAnsi="Times New Roman" w:cs="Times New Roman"/>
          <w:color w:val="auto"/>
          <w:sz w:val="26"/>
          <w:szCs w:val="26"/>
        </w:rPr>
        <w:t>№ 792 «</w:t>
      </w:r>
      <w:r w:rsidRPr="00141D11">
        <w:rPr>
          <w:rFonts w:ascii="Times New Roman" w:hAnsi="Times New Roman" w:cs="Times New Roman"/>
          <w:color w:val="auto"/>
          <w:sz w:val="26"/>
          <w:szCs w:val="26"/>
          <w:lang w:eastAsia="en-US"/>
        </w:rPr>
        <w:t>О внесении изменений в приказ Комитета по образованию и науке</w:t>
      </w:r>
      <w:r w:rsidRPr="00141D11">
        <w:rPr>
          <w:rFonts w:ascii="Times New Roman" w:hAnsi="Times New Roman" w:cs="Times New Roman"/>
          <w:sz w:val="26"/>
          <w:szCs w:val="26"/>
          <w:lang w:eastAsia="en-US"/>
        </w:rPr>
        <w:t xml:space="preserve"> </w:t>
      </w:r>
      <w:r w:rsidRPr="00141D11">
        <w:rPr>
          <w:rFonts w:ascii="Times New Roman" w:hAnsi="Times New Roman" w:cs="Times New Roman"/>
          <w:color w:val="auto"/>
          <w:sz w:val="26"/>
          <w:szCs w:val="26"/>
          <w:lang w:eastAsia="en-US"/>
        </w:rPr>
        <w:t>Администрации Волгоградской области от 09.08.2011 № 1039</w:t>
      </w:r>
      <w:r w:rsidRPr="00141D11">
        <w:rPr>
          <w:rFonts w:ascii="Times New Roman" w:hAnsi="Times New Roman" w:cs="Times New Roman"/>
          <w:sz w:val="26"/>
          <w:szCs w:val="26"/>
          <w:lang w:eastAsia="en-US"/>
        </w:rPr>
        <w:t xml:space="preserve"> </w:t>
      </w:r>
      <w:r w:rsidRPr="00141D11">
        <w:rPr>
          <w:rFonts w:ascii="Times New Roman" w:hAnsi="Times New Roman" w:cs="Times New Roman"/>
          <w:color w:val="auto"/>
          <w:sz w:val="26"/>
          <w:szCs w:val="26"/>
          <w:lang w:eastAsia="en-US"/>
        </w:rPr>
        <w:t>"Об утверждении примерных учебных планов образовательных</w:t>
      </w:r>
      <w:r w:rsidRPr="00141D11">
        <w:rPr>
          <w:rFonts w:ascii="Times New Roman" w:hAnsi="Times New Roman" w:cs="Times New Roman"/>
          <w:sz w:val="26"/>
          <w:szCs w:val="26"/>
          <w:lang w:eastAsia="en-US"/>
        </w:rPr>
        <w:t xml:space="preserve"> </w:t>
      </w:r>
      <w:r w:rsidRPr="00141D11">
        <w:rPr>
          <w:rFonts w:ascii="Times New Roman" w:hAnsi="Times New Roman" w:cs="Times New Roman"/>
          <w:color w:val="auto"/>
          <w:sz w:val="26"/>
          <w:szCs w:val="26"/>
          <w:lang w:eastAsia="en-US"/>
        </w:rPr>
        <w:t xml:space="preserve">учреждений Волгоградской области, реализующих основные образовательные программы общего образования" и </w:t>
      </w:r>
      <w:r w:rsidRPr="00141D11">
        <w:rPr>
          <w:rFonts w:ascii="Times New Roman" w:hAnsi="Times New Roman" w:cs="Times New Roman"/>
          <w:sz w:val="26"/>
          <w:szCs w:val="26"/>
        </w:rPr>
        <w:t xml:space="preserve"> СанПиН 2.4.2.2821-10, утвержденные  Постановлением Главного государственного санитарного врача Российской Федерации  от 29.12.2010  № 189 </w:t>
      </w:r>
    </w:p>
    <w:p w:rsidR="00141D11" w:rsidRPr="00141D11" w:rsidRDefault="00141D11" w:rsidP="00141D11">
      <w:pPr>
        <w:pStyle w:val="Default"/>
        <w:tabs>
          <w:tab w:val="left" w:pos="284"/>
        </w:tabs>
        <w:contextualSpacing/>
        <w:jc w:val="both"/>
        <w:rPr>
          <w:rFonts w:ascii="Times New Roman" w:hAnsi="Times New Roman" w:cs="Times New Roman"/>
          <w:bCs/>
          <w:color w:val="FF0000"/>
          <w:sz w:val="26"/>
          <w:szCs w:val="26"/>
        </w:rPr>
      </w:pPr>
    </w:p>
    <w:p w:rsidR="00141D11" w:rsidRPr="00141D11" w:rsidRDefault="00141D11" w:rsidP="00141D11">
      <w:pPr>
        <w:shd w:val="clear" w:color="auto" w:fill="FFFFFF"/>
        <w:spacing w:line="276" w:lineRule="auto"/>
        <w:ind w:left="5" w:firstLine="715"/>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Финансирование учебного плана школы осуществляется исходя из предельно допустимого годового объёма учебной нагрузки по классам, с учётом часов, необходимых для деления классов на группы при проведении занятий по иностранному языку (2-11 кл.), технологии (5-11 кл.), физической культуре (10-11 кл.), практических занятий по основам информатики и ИКТ,  физике и химии при наполняемости 25 и более человек, при проведении внеурочной деятельности в 1 классах.</w:t>
      </w:r>
    </w:p>
    <w:p w:rsidR="00141D11" w:rsidRPr="00141D11" w:rsidRDefault="00141D11" w:rsidP="00141D11">
      <w:pPr>
        <w:spacing w:line="276" w:lineRule="auto"/>
        <w:ind w:firstLine="240"/>
        <w:jc w:val="both"/>
        <w:rPr>
          <w:rFonts w:ascii="Times New Roman" w:hAnsi="Times New Roman" w:cs="Times New Roman"/>
          <w:sz w:val="26"/>
          <w:szCs w:val="26"/>
          <w:lang w:val="ru-RU"/>
        </w:rPr>
      </w:pPr>
      <w:r w:rsidRPr="00141D11">
        <w:rPr>
          <w:rFonts w:ascii="Times New Roman" w:hAnsi="Times New Roman" w:cs="Times New Roman"/>
          <w:sz w:val="26"/>
          <w:szCs w:val="26"/>
          <w:lang w:val="ru-RU"/>
        </w:rPr>
        <w:t xml:space="preserve">  Финансирование учебного плана осуществляется за счет средств субвенций из бюджета  Волгоградской области не ниже предельно допустимой годовой аудиторной учебной нагрузки. Индивидуальные, групповые занятия в рамках Компонента образовательного учреждения учебного плана финансируются в зависимости от количества групп, определяемых образовательным учреждением, и независимо от количества обучающихся в группах.</w:t>
      </w:r>
    </w:p>
    <w:p w:rsidR="00141D11" w:rsidRPr="00141D11" w:rsidRDefault="00141D11" w:rsidP="00141D11">
      <w:pPr>
        <w:shd w:val="clear" w:color="auto" w:fill="FFFFFF"/>
        <w:spacing w:line="276" w:lineRule="auto"/>
        <w:ind w:firstLine="715"/>
        <w:jc w:val="both"/>
        <w:rPr>
          <w:rFonts w:ascii="Times New Roman" w:hAnsi="Times New Roman" w:cs="Times New Roman"/>
          <w:sz w:val="26"/>
          <w:szCs w:val="26"/>
          <w:lang w:val="ru-RU"/>
        </w:rPr>
      </w:pPr>
    </w:p>
    <w:p w:rsidR="00141D11" w:rsidRPr="00141D11" w:rsidRDefault="00141D11" w:rsidP="00141D11">
      <w:pPr>
        <w:shd w:val="clear" w:color="auto" w:fill="FFFFFF"/>
        <w:spacing w:line="276" w:lineRule="auto"/>
        <w:ind w:right="1382"/>
        <w:jc w:val="both"/>
        <w:rPr>
          <w:rFonts w:ascii="Times New Roman" w:hAnsi="Times New Roman" w:cs="Times New Roman"/>
          <w:sz w:val="26"/>
          <w:szCs w:val="26"/>
          <w:lang w:val="ru-RU"/>
        </w:rPr>
      </w:pPr>
    </w:p>
    <w:p w:rsidR="00141D11" w:rsidRPr="00141D11" w:rsidRDefault="00141D11">
      <w:pPr>
        <w:rPr>
          <w:rFonts w:ascii="Times New Roman" w:hAnsi="Times New Roman" w:cs="Times New Roman"/>
          <w:sz w:val="26"/>
          <w:szCs w:val="26"/>
          <w:lang w:val="ru-RU"/>
        </w:rPr>
      </w:pPr>
      <w:r w:rsidRPr="00141D11">
        <w:rPr>
          <w:rFonts w:ascii="Times New Roman" w:hAnsi="Times New Roman" w:cs="Times New Roman"/>
          <w:sz w:val="26"/>
          <w:szCs w:val="26"/>
          <w:lang w:val="ru-RU"/>
        </w:rPr>
        <w:br w:type="page"/>
      </w:r>
    </w:p>
    <w:p w:rsidR="00141D11" w:rsidRPr="00141D11" w:rsidRDefault="00141D11" w:rsidP="00141D11">
      <w:pPr>
        <w:jc w:val="center"/>
        <w:rPr>
          <w:rFonts w:ascii="Times New Roman" w:hAnsi="Times New Roman" w:cs="Times New Roman"/>
          <w:b/>
          <w:sz w:val="26"/>
          <w:szCs w:val="26"/>
          <w:lang w:val="ru-RU"/>
        </w:rPr>
      </w:pPr>
      <w:r w:rsidRPr="00141D11">
        <w:rPr>
          <w:rFonts w:ascii="Times New Roman" w:hAnsi="Times New Roman" w:cs="Times New Roman"/>
          <w:b/>
          <w:sz w:val="26"/>
          <w:szCs w:val="26"/>
          <w:lang w:val="ru-RU"/>
        </w:rPr>
        <w:lastRenderedPageBreak/>
        <w:t xml:space="preserve">Первая ступень, 1-3 классы с учётом ФГОС НОО нового поколения </w:t>
      </w:r>
    </w:p>
    <w:p w:rsidR="00141D11" w:rsidRPr="00141D11" w:rsidRDefault="00141D11" w:rsidP="00141D11">
      <w:pPr>
        <w:jc w:val="center"/>
        <w:rPr>
          <w:rFonts w:ascii="Times New Roman" w:hAnsi="Times New Roman" w:cs="Times New Roman"/>
          <w:b/>
          <w:sz w:val="26"/>
          <w:szCs w:val="26"/>
          <w:lang w:val="ru-RU"/>
        </w:rPr>
      </w:pPr>
      <w:r w:rsidRPr="00141D11">
        <w:rPr>
          <w:rFonts w:ascii="Times New Roman" w:hAnsi="Times New Roman" w:cs="Times New Roman"/>
          <w:b/>
          <w:sz w:val="26"/>
          <w:szCs w:val="26"/>
          <w:lang w:val="ru-RU"/>
        </w:rPr>
        <w:t>на 2013 – 2014 учебный год, МОУ СОШ № 85.</w:t>
      </w:r>
    </w:p>
    <w:tbl>
      <w:tblPr>
        <w:tblW w:w="1077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2692"/>
        <w:gridCol w:w="708"/>
        <w:gridCol w:w="567"/>
        <w:gridCol w:w="851"/>
        <w:gridCol w:w="992"/>
        <w:gridCol w:w="993"/>
        <w:gridCol w:w="992"/>
        <w:gridCol w:w="1135"/>
      </w:tblGrid>
      <w:tr w:rsidR="00141D11" w:rsidRPr="00141D11" w:rsidTr="00141D11">
        <w:trPr>
          <w:trHeight w:val="375"/>
        </w:trPr>
        <w:tc>
          <w:tcPr>
            <w:tcW w:w="1844" w:type="dxa"/>
            <w:vMerge w:val="restart"/>
            <w:tcBorders>
              <w:top w:val="single" w:sz="4" w:space="0" w:color="auto"/>
              <w:left w:val="single" w:sz="4" w:space="0" w:color="auto"/>
              <w:right w:val="single" w:sz="4" w:space="0" w:color="auto"/>
            </w:tcBorders>
          </w:tcPr>
          <w:p w:rsidR="00141D11" w:rsidRPr="00141D11" w:rsidRDefault="00141D11" w:rsidP="00AE4236">
            <w:pPr>
              <w:tabs>
                <w:tab w:val="left" w:pos="4500"/>
                <w:tab w:val="left" w:pos="9180"/>
                <w:tab w:val="left" w:pos="9360"/>
              </w:tabs>
              <w:rPr>
                <w:rFonts w:ascii="Times New Roman" w:hAnsi="Times New Roman" w:cs="Times New Roman"/>
                <w:b/>
                <w:sz w:val="26"/>
                <w:szCs w:val="26"/>
                <w:lang w:val="ru-RU"/>
              </w:rPr>
            </w:pPr>
          </w:p>
          <w:p w:rsidR="00141D11" w:rsidRPr="00141D11" w:rsidRDefault="00141D11" w:rsidP="00AE4236">
            <w:pPr>
              <w:tabs>
                <w:tab w:val="left" w:pos="4500"/>
                <w:tab w:val="left" w:pos="9180"/>
                <w:tab w:val="left" w:pos="9360"/>
              </w:tabs>
              <w:rPr>
                <w:rFonts w:ascii="Times New Roman" w:hAnsi="Times New Roman" w:cs="Times New Roman"/>
                <w:b/>
                <w:sz w:val="26"/>
                <w:szCs w:val="26"/>
                <w:lang w:val="ru-RU"/>
              </w:rPr>
            </w:pPr>
          </w:p>
          <w:p w:rsidR="00141D11" w:rsidRPr="00141D11" w:rsidRDefault="00141D11" w:rsidP="00AE4236">
            <w:pPr>
              <w:tabs>
                <w:tab w:val="left" w:pos="4500"/>
                <w:tab w:val="left" w:pos="9180"/>
                <w:tab w:val="left" w:pos="9360"/>
              </w:tabs>
              <w:rPr>
                <w:rFonts w:ascii="Times New Roman" w:hAnsi="Times New Roman" w:cs="Times New Roman"/>
                <w:b/>
                <w:sz w:val="26"/>
                <w:szCs w:val="26"/>
              </w:rPr>
            </w:pPr>
            <w:r w:rsidRPr="00141D11">
              <w:rPr>
                <w:rFonts w:ascii="Times New Roman" w:hAnsi="Times New Roman" w:cs="Times New Roman"/>
                <w:b/>
                <w:sz w:val="26"/>
                <w:szCs w:val="26"/>
              </w:rPr>
              <w:t>Предметные области</w:t>
            </w:r>
          </w:p>
        </w:tc>
        <w:tc>
          <w:tcPr>
            <w:tcW w:w="2692" w:type="dxa"/>
            <w:vMerge w:val="restart"/>
            <w:tcBorders>
              <w:top w:val="single" w:sz="4" w:space="0" w:color="auto"/>
              <w:left w:val="single" w:sz="4" w:space="0" w:color="auto"/>
              <w:right w:val="single" w:sz="4" w:space="0" w:color="auto"/>
            </w:tcBorders>
            <w:vAlign w:val="center"/>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Учебные</w:t>
            </w:r>
          </w:p>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предметы</w:t>
            </w:r>
          </w:p>
          <w:p w:rsidR="00141D11" w:rsidRPr="00141D11" w:rsidRDefault="00141D11" w:rsidP="00AE4236">
            <w:pPr>
              <w:ind w:firstLine="720"/>
              <w:rPr>
                <w:rFonts w:ascii="Times New Roman" w:hAnsi="Times New Roman" w:cs="Times New Roman"/>
                <w:b/>
                <w:sz w:val="26"/>
                <w:szCs w:val="26"/>
              </w:rPr>
            </w:pPr>
          </w:p>
        </w:tc>
        <w:tc>
          <w:tcPr>
            <w:tcW w:w="5103" w:type="dxa"/>
            <w:gridSpan w:val="6"/>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lang w:val="ru-RU"/>
              </w:rPr>
            </w:pPr>
            <w:r w:rsidRPr="00141D11">
              <w:rPr>
                <w:rFonts w:ascii="Times New Roman" w:hAnsi="Times New Roman" w:cs="Times New Roman"/>
                <w:b/>
                <w:sz w:val="26"/>
                <w:szCs w:val="26"/>
                <w:lang w:val="ru-RU"/>
              </w:rPr>
              <w:t>Классы</w:t>
            </w:r>
            <w:r w:rsidRPr="00141D11" w:rsidDel="005A534E">
              <w:rPr>
                <w:rFonts w:ascii="Times New Roman" w:hAnsi="Times New Roman" w:cs="Times New Roman"/>
                <w:b/>
                <w:bCs/>
                <w:sz w:val="26"/>
                <w:szCs w:val="26"/>
                <w:lang w:val="ru-RU"/>
              </w:rPr>
              <w:t xml:space="preserve"> </w:t>
            </w:r>
            <w:r w:rsidRPr="00141D11">
              <w:rPr>
                <w:rFonts w:ascii="Times New Roman" w:hAnsi="Times New Roman" w:cs="Times New Roman"/>
                <w:b/>
                <w:bCs/>
                <w:sz w:val="26"/>
                <w:szCs w:val="26"/>
                <w:lang w:val="ru-RU"/>
              </w:rPr>
              <w:t>/ количество часов в год</w:t>
            </w:r>
          </w:p>
        </w:tc>
        <w:tc>
          <w:tcPr>
            <w:tcW w:w="1135" w:type="dxa"/>
            <w:vMerge w:val="restart"/>
            <w:tcBorders>
              <w:top w:val="single" w:sz="4" w:space="0" w:color="auto"/>
              <w:left w:val="single" w:sz="4" w:space="0" w:color="auto"/>
              <w:right w:val="single" w:sz="4" w:space="0" w:color="auto"/>
            </w:tcBorders>
            <w:vAlign w:val="center"/>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Всего часов в год</w:t>
            </w:r>
          </w:p>
        </w:tc>
      </w:tr>
      <w:tr w:rsidR="00141D11" w:rsidRPr="00141D11" w:rsidTr="00141D11">
        <w:trPr>
          <w:trHeight w:val="306"/>
        </w:trPr>
        <w:tc>
          <w:tcPr>
            <w:tcW w:w="1844" w:type="dxa"/>
            <w:vMerge/>
            <w:tcBorders>
              <w:left w:val="single" w:sz="4" w:space="0" w:color="auto"/>
              <w:right w:val="single" w:sz="4" w:space="0" w:color="auto"/>
            </w:tcBorders>
          </w:tcPr>
          <w:p w:rsidR="00141D11" w:rsidRPr="00141D11" w:rsidRDefault="00141D11" w:rsidP="00AE4236">
            <w:pPr>
              <w:rPr>
                <w:rFonts w:ascii="Times New Roman" w:hAnsi="Times New Roman" w:cs="Times New Roman"/>
                <w:b/>
                <w:sz w:val="26"/>
                <w:szCs w:val="26"/>
              </w:rPr>
            </w:pPr>
          </w:p>
        </w:tc>
        <w:tc>
          <w:tcPr>
            <w:tcW w:w="2692" w:type="dxa"/>
            <w:vMerge/>
            <w:tcBorders>
              <w:left w:val="single" w:sz="4" w:space="0" w:color="auto"/>
              <w:right w:val="single" w:sz="4" w:space="0" w:color="auto"/>
            </w:tcBorders>
            <w:vAlign w:val="center"/>
          </w:tcPr>
          <w:p w:rsidR="00141D11" w:rsidRPr="00141D11" w:rsidRDefault="00141D11" w:rsidP="00AE4236">
            <w:pPr>
              <w:rPr>
                <w:rFonts w:ascii="Times New Roman" w:hAnsi="Times New Roman" w:cs="Times New Roman"/>
                <w:b/>
                <w:sz w:val="26"/>
                <w:szCs w:val="26"/>
              </w:rPr>
            </w:pPr>
          </w:p>
        </w:tc>
        <w:tc>
          <w:tcPr>
            <w:tcW w:w="5103" w:type="dxa"/>
            <w:gridSpan w:val="6"/>
            <w:tcBorders>
              <w:top w:val="single" w:sz="4" w:space="0" w:color="auto"/>
              <w:left w:val="single" w:sz="4" w:space="0" w:color="auto"/>
              <w:bottom w:val="single" w:sz="4" w:space="0" w:color="auto"/>
              <w:right w:val="single" w:sz="4" w:space="0" w:color="auto"/>
            </w:tcBorders>
            <w:vAlign w:val="bottom"/>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«Школа -2100»</w:t>
            </w:r>
          </w:p>
        </w:tc>
        <w:tc>
          <w:tcPr>
            <w:tcW w:w="1135" w:type="dxa"/>
            <w:vMerge/>
            <w:tcBorders>
              <w:left w:val="single" w:sz="4" w:space="0" w:color="auto"/>
              <w:right w:val="single" w:sz="4" w:space="0" w:color="auto"/>
            </w:tcBorders>
            <w:vAlign w:val="bottom"/>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p>
        </w:tc>
      </w:tr>
      <w:tr w:rsidR="00141D11" w:rsidRPr="00141D11" w:rsidTr="00141D11">
        <w:trPr>
          <w:trHeight w:val="305"/>
        </w:trPr>
        <w:tc>
          <w:tcPr>
            <w:tcW w:w="1844" w:type="dxa"/>
            <w:vMerge/>
            <w:tcBorders>
              <w:left w:val="single" w:sz="4" w:space="0" w:color="auto"/>
              <w:bottom w:val="single" w:sz="4" w:space="0" w:color="auto"/>
              <w:right w:val="single" w:sz="4" w:space="0" w:color="auto"/>
            </w:tcBorders>
          </w:tcPr>
          <w:p w:rsidR="00141D11" w:rsidRPr="00141D11" w:rsidRDefault="00141D11" w:rsidP="00AE4236">
            <w:pPr>
              <w:rPr>
                <w:rFonts w:ascii="Times New Roman" w:hAnsi="Times New Roman" w:cs="Times New Roman"/>
                <w:b/>
                <w:sz w:val="26"/>
                <w:szCs w:val="26"/>
              </w:rPr>
            </w:pPr>
          </w:p>
        </w:tc>
        <w:tc>
          <w:tcPr>
            <w:tcW w:w="2692" w:type="dxa"/>
            <w:vMerge/>
            <w:tcBorders>
              <w:left w:val="single" w:sz="4" w:space="0" w:color="auto"/>
              <w:bottom w:val="single" w:sz="4" w:space="0" w:color="auto"/>
              <w:right w:val="single" w:sz="4" w:space="0" w:color="auto"/>
            </w:tcBorders>
            <w:vAlign w:val="center"/>
          </w:tcPr>
          <w:p w:rsidR="00141D11" w:rsidRPr="00141D11" w:rsidRDefault="00141D11" w:rsidP="00AE4236">
            <w:pP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vAlign w:val="bottom"/>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 xml:space="preserve">    I  А</w:t>
            </w:r>
          </w:p>
        </w:tc>
        <w:tc>
          <w:tcPr>
            <w:tcW w:w="567" w:type="dxa"/>
            <w:tcBorders>
              <w:left w:val="single" w:sz="4" w:space="0" w:color="auto"/>
              <w:bottom w:val="single" w:sz="4" w:space="0" w:color="auto"/>
              <w:right w:val="single" w:sz="4" w:space="0" w:color="auto"/>
            </w:tcBorders>
            <w:vAlign w:val="bottom"/>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 xml:space="preserve">                I Б</w:t>
            </w:r>
          </w:p>
        </w:tc>
        <w:tc>
          <w:tcPr>
            <w:tcW w:w="851" w:type="dxa"/>
            <w:tcBorders>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2 А</w:t>
            </w:r>
          </w:p>
        </w:tc>
        <w:tc>
          <w:tcPr>
            <w:tcW w:w="992" w:type="dxa"/>
            <w:tcBorders>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2Б</w:t>
            </w:r>
          </w:p>
        </w:tc>
        <w:tc>
          <w:tcPr>
            <w:tcW w:w="993" w:type="dxa"/>
            <w:tcBorders>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3 А</w:t>
            </w:r>
          </w:p>
        </w:tc>
        <w:tc>
          <w:tcPr>
            <w:tcW w:w="992" w:type="dxa"/>
            <w:tcBorders>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3Б</w:t>
            </w:r>
          </w:p>
        </w:tc>
        <w:tc>
          <w:tcPr>
            <w:tcW w:w="1135" w:type="dxa"/>
            <w:vMerge/>
            <w:tcBorders>
              <w:left w:val="single" w:sz="4" w:space="0" w:color="auto"/>
              <w:bottom w:val="single" w:sz="4" w:space="0" w:color="auto"/>
              <w:right w:val="single" w:sz="4" w:space="0" w:color="auto"/>
            </w:tcBorders>
            <w:vAlign w:val="bottom"/>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p>
        </w:tc>
      </w:tr>
      <w:tr w:rsidR="00141D11" w:rsidRPr="00141D11" w:rsidTr="00141D11">
        <w:trPr>
          <w:trHeight w:val="375"/>
        </w:trPr>
        <w:tc>
          <w:tcPr>
            <w:tcW w:w="1844"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rPr>
                <w:rFonts w:ascii="Times New Roman" w:hAnsi="Times New Roman" w:cs="Times New Roman"/>
                <w:b/>
                <w:bCs/>
                <w:i/>
                <w:sz w:val="26"/>
                <w:szCs w:val="26"/>
              </w:rPr>
            </w:pPr>
          </w:p>
        </w:tc>
        <w:tc>
          <w:tcPr>
            <w:tcW w:w="2692"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tabs>
                <w:tab w:val="left" w:pos="4500"/>
                <w:tab w:val="left" w:pos="9180"/>
                <w:tab w:val="left" w:pos="9360"/>
              </w:tabs>
              <w:rPr>
                <w:rFonts w:ascii="Times New Roman" w:hAnsi="Times New Roman" w:cs="Times New Roman"/>
                <w:b/>
                <w:bCs/>
                <w:i/>
                <w:sz w:val="26"/>
                <w:szCs w:val="26"/>
              </w:rPr>
            </w:pPr>
            <w:r w:rsidRPr="00141D11">
              <w:rPr>
                <w:rFonts w:ascii="Times New Roman" w:hAnsi="Times New Roman" w:cs="Times New Roman"/>
                <w:b/>
                <w:bCs/>
                <w:i/>
                <w:sz w:val="26"/>
                <w:szCs w:val="26"/>
              </w:rPr>
              <w:t>1. Обязательная часть</w:t>
            </w:r>
          </w:p>
        </w:tc>
        <w:tc>
          <w:tcPr>
            <w:tcW w:w="6238" w:type="dxa"/>
            <w:gridSpan w:val="7"/>
          </w:tcPr>
          <w:p w:rsidR="00141D11" w:rsidRPr="00141D11" w:rsidRDefault="00141D11" w:rsidP="00AE4236">
            <w:pPr>
              <w:tabs>
                <w:tab w:val="left" w:pos="4500"/>
                <w:tab w:val="left" w:pos="9180"/>
                <w:tab w:val="left" w:pos="9360"/>
              </w:tabs>
              <w:jc w:val="center"/>
              <w:rPr>
                <w:rFonts w:ascii="Times New Roman" w:hAnsi="Times New Roman" w:cs="Times New Roman"/>
                <w:b/>
                <w:bCs/>
                <w:i/>
                <w:sz w:val="26"/>
                <w:szCs w:val="26"/>
              </w:rPr>
            </w:pPr>
            <w:r w:rsidRPr="00141D11">
              <w:rPr>
                <w:rFonts w:ascii="Times New Roman" w:hAnsi="Times New Roman" w:cs="Times New Roman"/>
                <w:b/>
                <w:bCs/>
                <w:i/>
                <w:sz w:val="26"/>
                <w:szCs w:val="26"/>
              </w:rPr>
              <w:t>Количество часов в год</w:t>
            </w:r>
          </w:p>
        </w:tc>
      </w:tr>
      <w:tr w:rsidR="00141D11" w:rsidRPr="00141D11" w:rsidTr="00141D11">
        <w:trPr>
          <w:trHeight w:val="375"/>
        </w:trPr>
        <w:tc>
          <w:tcPr>
            <w:tcW w:w="1844" w:type="dxa"/>
            <w:vMerge w:val="restart"/>
            <w:tcBorders>
              <w:top w:val="single" w:sz="4" w:space="0" w:color="auto"/>
              <w:left w:val="single" w:sz="4" w:space="0" w:color="auto"/>
              <w:right w:val="single" w:sz="4" w:space="0" w:color="auto"/>
            </w:tcBorders>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Филология</w:t>
            </w:r>
          </w:p>
        </w:tc>
        <w:tc>
          <w:tcPr>
            <w:tcW w:w="2692"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Русский язык</w:t>
            </w:r>
          </w:p>
        </w:tc>
        <w:tc>
          <w:tcPr>
            <w:tcW w:w="708"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165</w:t>
            </w:r>
          </w:p>
        </w:tc>
        <w:tc>
          <w:tcPr>
            <w:tcW w:w="567"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165</w:t>
            </w:r>
          </w:p>
        </w:tc>
        <w:tc>
          <w:tcPr>
            <w:tcW w:w="851"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170</w:t>
            </w: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170</w:t>
            </w: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170</w:t>
            </w: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170</w:t>
            </w:r>
          </w:p>
        </w:tc>
        <w:tc>
          <w:tcPr>
            <w:tcW w:w="1135"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1010</w:t>
            </w:r>
          </w:p>
        </w:tc>
      </w:tr>
      <w:tr w:rsidR="00141D11" w:rsidRPr="00141D11" w:rsidTr="00141D11">
        <w:trPr>
          <w:trHeight w:val="375"/>
        </w:trPr>
        <w:tc>
          <w:tcPr>
            <w:tcW w:w="1844" w:type="dxa"/>
            <w:vMerge/>
            <w:tcBorders>
              <w:left w:val="single" w:sz="4" w:space="0" w:color="auto"/>
              <w:right w:val="single" w:sz="4" w:space="0" w:color="auto"/>
            </w:tcBorders>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p>
        </w:tc>
        <w:tc>
          <w:tcPr>
            <w:tcW w:w="2692"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Литературное чтение</w:t>
            </w:r>
          </w:p>
        </w:tc>
        <w:tc>
          <w:tcPr>
            <w:tcW w:w="708"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132</w:t>
            </w:r>
          </w:p>
        </w:tc>
        <w:tc>
          <w:tcPr>
            <w:tcW w:w="567"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132</w:t>
            </w:r>
          </w:p>
        </w:tc>
        <w:tc>
          <w:tcPr>
            <w:tcW w:w="851"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 xml:space="preserve">     136</w:t>
            </w: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136</w:t>
            </w: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 xml:space="preserve">     136</w:t>
            </w: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136</w:t>
            </w:r>
          </w:p>
        </w:tc>
        <w:tc>
          <w:tcPr>
            <w:tcW w:w="1135"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808</w:t>
            </w:r>
          </w:p>
        </w:tc>
      </w:tr>
      <w:tr w:rsidR="00141D11" w:rsidRPr="00141D11" w:rsidTr="00141D11">
        <w:trPr>
          <w:trHeight w:val="375"/>
        </w:trPr>
        <w:tc>
          <w:tcPr>
            <w:tcW w:w="1844" w:type="dxa"/>
            <w:tcBorders>
              <w:left w:val="single" w:sz="4" w:space="0" w:color="auto"/>
              <w:right w:val="single" w:sz="4" w:space="0" w:color="auto"/>
            </w:tcBorders>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p>
        </w:tc>
        <w:tc>
          <w:tcPr>
            <w:tcW w:w="2692"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Иностранный язык (англ/нем)</w:t>
            </w:r>
          </w:p>
        </w:tc>
        <w:tc>
          <w:tcPr>
            <w:tcW w:w="708"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p>
        </w:tc>
        <w:tc>
          <w:tcPr>
            <w:tcW w:w="851"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68/68</w:t>
            </w: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68/68</w:t>
            </w: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68/68</w:t>
            </w: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68/68</w:t>
            </w:r>
          </w:p>
        </w:tc>
        <w:tc>
          <w:tcPr>
            <w:tcW w:w="1135"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544</w:t>
            </w:r>
          </w:p>
        </w:tc>
      </w:tr>
      <w:tr w:rsidR="00141D11" w:rsidRPr="00141D11" w:rsidTr="00141D11">
        <w:trPr>
          <w:trHeight w:val="375"/>
        </w:trPr>
        <w:tc>
          <w:tcPr>
            <w:tcW w:w="1844"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Математика и информатика</w:t>
            </w:r>
          </w:p>
        </w:tc>
        <w:tc>
          <w:tcPr>
            <w:tcW w:w="2692" w:type="dxa"/>
            <w:tcBorders>
              <w:top w:val="single" w:sz="4" w:space="0" w:color="auto"/>
              <w:left w:val="single" w:sz="4" w:space="0" w:color="auto"/>
              <w:bottom w:val="single" w:sz="4" w:space="0" w:color="auto"/>
              <w:right w:val="single" w:sz="4" w:space="0" w:color="auto"/>
            </w:tcBorders>
            <w:vAlign w:val="bottom"/>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 xml:space="preserve">Математика </w:t>
            </w:r>
          </w:p>
        </w:tc>
        <w:tc>
          <w:tcPr>
            <w:tcW w:w="708"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132</w:t>
            </w:r>
          </w:p>
        </w:tc>
        <w:tc>
          <w:tcPr>
            <w:tcW w:w="567"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132</w:t>
            </w:r>
          </w:p>
        </w:tc>
        <w:tc>
          <w:tcPr>
            <w:tcW w:w="851"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136</w:t>
            </w: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136</w:t>
            </w: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136</w:t>
            </w: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136</w:t>
            </w:r>
          </w:p>
        </w:tc>
        <w:tc>
          <w:tcPr>
            <w:tcW w:w="1135"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808</w:t>
            </w:r>
          </w:p>
        </w:tc>
      </w:tr>
      <w:tr w:rsidR="00141D11" w:rsidRPr="00141D11" w:rsidTr="00141D11">
        <w:trPr>
          <w:trHeight w:val="375"/>
        </w:trPr>
        <w:tc>
          <w:tcPr>
            <w:tcW w:w="1844"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Обществознание и естествознание</w:t>
            </w:r>
          </w:p>
        </w:tc>
        <w:tc>
          <w:tcPr>
            <w:tcW w:w="2692" w:type="dxa"/>
            <w:tcBorders>
              <w:top w:val="single" w:sz="4" w:space="0" w:color="auto"/>
              <w:left w:val="single" w:sz="4" w:space="0" w:color="auto"/>
              <w:bottom w:val="single" w:sz="4" w:space="0" w:color="auto"/>
              <w:right w:val="single" w:sz="4" w:space="0" w:color="auto"/>
            </w:tcBorders>
            <w:vAlign w:val="bottom"/>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Окружающий мир</w:t>
            </w:r>
          </w:p>
        </w:tc>
        <w:tc>
          <w:tcPr>
            <w:tcW w:w="708"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66</w:t>
            </w:r>
          </w:p>
        </w:tc>
        <w:tc>
          <w:tcPr>
            <w:tcW w:w="567"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66</w:t>
            </w:r>
          </w:p>
        </w:tc>
        <w:tc>
          <w:tcPr>
            <w:tcW w:w="851"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68</w:t>
            </w: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68</w:t>
            </w: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68</w:t>
            </w: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68</w:t>
            </w:r>
          </w:p>
        </w:tc>
        <w:tc>
          <w:tcPr>
            <w:tcW w:w="1135"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404</w:t>
            </w:r>
          </w:p>
        </w:tc>
      </w:tr>
      <w:tr w:rsidR="00141D11" w:rsidRPr="00141D11" w:rsidTr="00141D11">
        <w:trPr>
          <w:trHeight w:val="431"/>
        </w:trPr>
        <w:tc>
          <w:tcPr>
            <w:tcW w:w="1844" w:type="dxa"/>
            <w:vMerge w:val="restart"/>
            <w:tcBorders>
              <w:top w:val="single" w:sz="4" w:space="0" w:color="auto"/>
              <w:left w:val="single" w:sz="4" w:space="0" w:color="auto"/>
              <w:right w:val="single" w:sz="4" w:space="0" w:color="auto"/>
            </w:tcBorders>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Искусство</w:t>
            </w:r>
          </w:p>
        </w:tc>
        <w:tc>
          <w:tcPr>
            <w:tcW w:w="2692"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Музыка</w:t>
            </w:r>
          </w:p>
        </w:tc>
        <w:tc>
          <w:tcPr>
            <w:tcW w:w="708"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33</w:t>
            </w:r>
          </w:p>
        </w:tc>
        <w:tc>
          <w:tcPr>
            <w:tcW w:w="567"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33</w:t>
            </w:r>
          </w:p>
        </w:tc>
        <w:tc>
          <w:tcPr>
            <w:tcW w:w="851"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34</w:t>
            </w: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34</w:t>
            </w: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34</w:t>
            </w: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34</w:t>
            </w:r>
          </w:p>
        </w:tc>
        <w:tc>
          <w:tcPr>
            <w:tcW w:w="1135"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202</w:t>
            </w:r>
          </w:p>
        </w:tc>
      </w:tr>
      <w:tr w:rsidR="00141D11" w:rsidRPr="00141D11" w:rsidTr="00141D11">
        <w:trPr>
          <w:trHeight w:val="375"/>
        </w:trPr>
        <w:tc>
          <w:tcPr>
            <w:tcW w:w="1844" w:type="dxa"/>
            <w:vMerge/>
            <w:tcBorders>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p>
        </w:tc>
        <w:tc>
          <w:tcPr>
            <w:tcW w:w="2692"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Изобразительное искусство</w:t>
            </w:r>
          </w:p>
        </w:tc>
        <w:tc>
          <w:tcPr>
            <w:tcW w:w="708"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33</w:t>
            </w:r>
          </w:p>
        </w:tc>
        <w:tc>
          <w:tcPr>
            <w:tcW w:w="567"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33</w:t>
            </w:r>
          </w:p>
        </w:tc>
        <w:tc>
          <w:tcPr>
            <w:tcW w:w="851"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34</w:t>
            </w: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34</w:t>
            </w: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34</w:t>
            </w: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34</w:t>
            </w:r>
          </w:p>
        </w:tc>
        <w:tc>
          <w:tcPr>
            <w:tcW w:w="1135"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202</w:t>
            </w:r>
          </w:p>
        </w:tc>
      </w:tr>
      <w:tr w:rsidR="00141D11" w:rsidRPr="00141D11" w:rsidTr="00141D11">
        <w:trPr>
          <w:trHeight w:val="375"/>
        </w:trPr>
        <w:tc>
          <w:tcPr>
            <w:tcW w:w="1844"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Технология</w:t>
            </w:r>
          </w:p>
        </w:tc>
        <w:tc>
          <w:tcPr>
            <w:tcW w:w="2692" w:type="dxa"/>
            <w:tcBorders>
              <w:top w:val="single" w:sz="4" w:space="0" w:color="auto"/>
              <w:left w:val="single" w:sz="4" w:space="0" w:color="auto"/>
              <w:bottom w:val="single" w:sz="4" w:space="0" w:color="auto"/>
              <w:right w:val="single" w:sz="4" w:space="0" w:color="auto"/>
            </w:tcBorders>
            <w:vAlign w:val="bottom"/>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 xml:space="preserve">Технология </w:t>
            </w:r>
          </w:p>
        </w:tc>
        <w:tc>
          <w:tcPr>
            <w:tcW w:w="708"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33</w:t>
            </w:r>
          </w:p>
        </w:tc>
        <w:tc>
          <w:tcPr>
            <w:tcW w:w="567"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33</w:t>
            </w:r>
          </w:p>
        </w:tc>
        <w:tc>
          <w:tcPr>
            <w:tcW w:w="851"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34</w:t>
            </w: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34</w:t>
            </w: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34</w:t>
            </w: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34</w:t>
            </w:r>
          </w:p>
        </w:tc>
        <w:tc>
          <w:tcPr>
            <w:tcW w:w="1135"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202</w:t>
            </w:r>
          </w:p>
        </w:tc>
      </w:tr>
      <w:tr w:rsidR="00141D11" w:rsidRPr="00141D11" w:rsidTr="00141D11">
        <w:trPr>
          <w:trHeight w:val="375"/>
        </w:trPr>
        <w:tc>
          <w:tcPr>
            <w:tcW w:w="1844"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Физическая культура</w:t>
            </w:r>
          </w:p>
        </w:tc>
        <w:tc>
          <w:tcPr>
            <w:tcW w:w="2692" w:type="dxa"/>
            <w:tcBorders>
              <w:top w:val="single" w:sz="4" w:space="0" w:color="auto"/>
              <w:left w:val="single" w:sz="4" w:space="0" w:color="auto"/>
              <w:bottom w:val="single" w:sz="4" w:space="0" w:color="auto"/>
              <w:right w:val="single" w:sz="4" w:space="0" w:color="auto"/>
            </w:tcBorders>
            <w:vAlign w:val="bottom"/>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Физическая культура</w:t>
            </w:r>
          </w:p>
        </w:tc>
        <w:tc>
          <w:tcPr>
            <w:tcW w:w="708"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99</w:t>
            </w:r>
          </w:p>
        </w:tc>
        <w:tc>
          <w:tcPr>
            <w:tcW w:w="567"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99</w:t>
            </w:r>
          </w:p>
        </w:tc>
        <w:tc>
          <w:tcPr>
            <w:tcW w:w="851"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102</w:t>
            </w: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102</w:t>
            </w: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102</w:t>
            </w: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102</w:t>
            </w:r>
          </w:p>
        </w:tc>
        <w:tc>
          <w:tcPr>
            <w:tcW w:w="1135"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606</w:t>
            </w:r>
          </w:p>
        </w:tc>
      </w:tr>
      <w:tr w:rsidR="00141D11" w:rsidRPr="00141D11" w:rsidTr="00141D11">
        <w:trPr>
          <w:trHeight w:val="375"/>
        </w:trPr>
        <w:tc>
          <w:tcPr>
            <w:tcW w:w="1844"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p>
        </w:tc>
        <w:tc>
          <w:tcPr>
            <w:tcW w:w="2692" w:type="dxa"/>
            <w:tcBorders>
              <w:top w:val="single" w:sz="4" w:space="0" w:color="auto"/>
              <w:left w:val="single" w:sz="4" w:space="0" w:color="auto"/>
              <w:bottom w:val="single" w:sz="4" w:space="0" w:color="auto"/>
              <w:right w:val="single" w:sz="4" w:space="0" w:color="auto"/>
            </w:tcBorders>
            <w:vAlign w:val="bottom"/>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ИТОГО</w:t>
            </w:r>
          </w:p>
        </w:tc>
        <w:tc>
          <w:tcPr>
            <w:tcW w:w="708"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693</w:t>
            </w:r>
          </w:p>
        </w:tc>
        <w:tc>
          <w:tcPr>
            <w:tcW w:w="567"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693</w:t>
            </w:r>
          </w:p>
        </w:tc>
        <w:tc>
          <w:tcPr>
            <w:tcW w:w="851"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782</w:t>
            </w: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782</w:t>
            </w: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782</w:t>
            </w: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782</w:t>
            </w:r>
          </w:p>
        </w:tc>
        <w:tc>
          <w:tcPr>
            <w:tcW w:w="1135"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p>
        </w:tc>
      </w:tr>
      <w:tr w:rsidR="00141D11" w:rsidRPr="00141D11" w:rsidTr="00141D11">
        <w:trPr>
          <w:trHeight w:val="649"/>
        </w:trPr>
        <w:tc>
          <w:tcPr>
            <w:tcW w:w="1844"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p>
        </w:tc>
        <w:tc>
          <w:tcPr>
            <w:tcW w:w="2692" w:type="dxa"/>
            <w:tcBorders>
              <w:top w:val="single" w:sz="4" w:space="0" w:color="auto"/>
              <w:left w:val="single" w:sz="4" w:space="0" w:color="auto"/>
              <w:bottom w:val="single" w:sz="4" w:space="0" w:color="auto"/>
              <w:right w:val="single" w:sz="4" w:space="0" w:color="auto"/>
            </w:tcBorders>
            <w:vAlign w:val="bottom"/>
          </w:tcPr>
          <w:p w:rsidR="00141D11" w:rsidRPr="00141D11" w:rsidRDefault="00141D11" w:rsidP="00AE4236">
            <w:pPr>
              <w:tabs>
                <w:tab w:val="left" w:pos="4500"/>
                <w:tab w:val="left" w:pos="9180"/>
                <w:tab w:val="left" w:pos="9360"/>
              </w:tabs>
              <w:rPr>
                <w:rFonts w:ascii="Times New Roman" w:hAnsi="Times New Roman" w:cs="Times New Roman"/>
                <w:b/>
                <w:bCs/>
                <w:sz w:val="26"/>
                <w:szCs w:val="26"/>
                <w:lang w:val="ru-RU"/>
              </w:rPr>
            </w:pPr>
            <w:r w:rsidRPr="00141D11">
              <w:rPr>
                <w:rFonts w:ascii="Times New Roman" w:hAnsi="Times New Roman" w:cs="Times New Roman"/>
                <w:b/>
                <w:bCs/>
                <w:sz w:val="26"/>
                <w:szCs w:val="26"/>
                <w:lang w:val="ru-RU"/>
              </w:rPr>
              <w:t>Предельно допустимая аудиторная учебная нагрузка при 5-дневной учебной неделе</w:t>
            </w:r>
          </w:p>
        </w:tc>
        <w:tc>
          <w:tcPr>
            <w:tcW w:w="708"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tabs>
                <w:tab w:val="left" w:pos="4500"/>
                <w:tab w:val="left" w:pos="9180"/>
                <w:tab w:val="left" w:pos="9360"/>
              </w:tabs>
              <w:rPr>
                <w:rFonts w:ascii="Times New Roman" w:hAnsi="Times New Roman" w:cs="Times New Roman"/>
                <w:b/>
                <w:sz w:val="26"/>
                <w:szCs w:val="26"/>
                <w:lang w:val="ru-RU"/>
              </w:rPr>
            </w:pPr>
          </w:p>
          <w:p w:rsidR="00141D11" w:rsidRPr="00141D11" w:rsidRDefault="00141D11" w:rsidP="00AE4236">
            <w:pPr>
              <w:tabs>
                <w:tab w:val="left" w:pos="4500"/>
                <w:tab w:val="left" w:pos="9180"/>
                <w:tab w:val="left" w:pos="9360"/>
              </w:tabs>
              <w:rPr>
                <w:rFonts w:ascii="Times New Roman" w:hAnsi="Times New Roman" w:cs="Times New Roman"/>
                <w:b/>
                <w:sz w:val="26"/>
                <w:szCs w:val="26"/>
                <w:lang w:val="ru-RU"/>
              </w:rPr>
            </w:pPr>
          </w:p>
          <w:p w:rsidR="00141D11" w:rsidRPr="00141D11" w:rsidRDefault="00141D11" w:rsidP="00AE4236">
            <w:pPr>
              <w:tabs>
                <w:tab w:val="left" w:pos="4500"/>
                <w:tab w:val="left" w:pos="9180"/>
                <w:tab w:val="left" w:pos="9360"/>
              </w:tabs>
              <w:rPr>
                <w:rFonts w:ascii="Times New Roman" w:hAnsi="Times New Roman" w:cs="Times New Roman"/>
                <w:b/>
                <w:sz w:val="26"/>
                <w:szCs w:val="26"/>
                <w:lang w:val="ru-RU"/>
              </w:rPr>
            </w:pPr>
          </w:p>
          <w:p w:rsidR="00141D11" w:rsidRPr="00141D11" w:rsidRDefault="00141D11" w:rsidP="00AE4236">
            <w:pPr>
              <w:tabs>
                <w:tab w:val="left" w:pos="4500"/>
                <w:tab w:val="left" w:pos="9180"/>
                <w:tab w:val="left" w:pos="9360"/>
              </w:tabs>
              <w:rPr>
                <w:rFonts w:ascii="Times New Roman" w:hAnsi="Times New Roman" w:cs="Times New Roman"/>
                <w:b/>
                <w:sz w:val="26"/>
                <w:szCs w:val="26"/>
              </w:rPr>
            </w:pPr>
            <w:r w:rsidRPr="00141D11">
              <w:rPr>
                <w:rFonts w:ascii="Times New Roman" w:hAnsi="Times New Roman" w:cs="Times New Roman"/>
                <w:b/>
                <w:sz w:val="26"/>
                <w:szCs w:val="26"/>
              </w:rPr>
              <w:t>693</w:t>
            </w:r>
          </w:p>
        </w:tc>
        <w:tc>
          <w:tcPr>
            <w:tcW w:w="567"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tabs>
                <w:tab w:val="left" w:pos="4500"/>
                <w:tab w:val="left" w:pos="9180"/>
                <w:tab w:val="left" w:pos="9360"/>
              </w:tabs>
              <w:rPr>
                <w:rFonts w:ascii="Times New Roman" w:hAnsi="Times New Roman" w:cs="Times New Roman"/>
                <w:b/>
                <w:sz w:val="26"/>
                <w:szCs w:val="26"/>
              </w:rPr>
            </w:pPr>
          </w:p>
          <w:p w:rsidR="00141D11" w:rsidRPr="00141D11" w:rsidRDefault="00141D11" w:rsidP="00AE4236">
            <w:pPr>
              <w:tabs>
                <w:tab w:val="left" w:pos="4500"/>
                <w:tab w:val="left" w:pos="9180"/>
                <w:tab w:val="left" w:pos="9360"/>
              </w:tabs>
              <w:rPr>
                <w:rFonts w:ascii="Times New Roman" w:hAnsi="Times New Roman" w:cs="Times New Roman"/>
                <w:b/>
                <w:sz w:val="26"/>
                <w:szCs w:val="26"/>
              </w:rPr>
            </w:pPr>
          </w:p>
          <w:p w:rsidR="00141D11" w:rsidRPr="00141D11" w:rsidRDefault="00141D11" w:rsidP="00AE4236">
            <w:pPr>
              <w:tabs>
                <w:tab w:val="left" w:pos="4500"/>
                <w:tab w:val="left" w:pos="9180"/>
                <w:tab w:val="left" w:pos="9360"/>
              </w:tabs>
              <w:rPr>
                <w:rFonts w:ascii="Times New Roman" w:hAnsi="Times New Roman" w:cs="Times New Roman"/>
                <w:b/>
                <w:sz w:val="26"/>
                <w:szCs w:val="26"/>
              </w:rPr>
            </w:pPr>
          </w:p>
          <w:p w:rsidR="00141D11" w:rsidRPr="00141D11" w:rsidRDefault="00141D11" w:rsidP="00AE4236">
            <w:pPr>
              <w:tabs>
                <w:tab w:val="left" w:pos="4500"/>
                <w:tab w:val="left" w:pos="9180"/>
                <w:tab w:val="left" w:pos="9360"/>
              </w:tabs>
              <w:rPr>
                <w:rFonts w:ascii="Times New Roman" w:hAnsi="Times New Roman" w:cs="Times New Roman"/>
                <w:b/>
                <w:sz w:val="26"/>
                <w:szCs w:val="26"/>
              </w:rPr>
            </w:pPr>
            <w:r w:rsidRPr="00141D11">
              <w:rPr>
                <w:rFonts w:ascii="Times New Roman" w:hAnsi="Times New Roman" w:cs="Times New Roman"/>
                <w:b/>
                <w:sz w:val="26"/>
                <w:szCs w:val="26"/>
              </w:rPr>
              <w:t>693</w:t>
            </w:r>
          </w:p>
        </w:tc>
        <w:tc>
          <w:tcPr>
            <w:tcW w:w="851"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782</w:t>
            </w: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782</w:t>
            </w: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782</w:t>
            </w: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782</w:t>
            </w:r>
          </w:p>
        </w:tc>
        <w:tc>
          <w:tcPr>
            <w:tcW w:w="1135"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p>
        </w:tc>
      </w:tr>
      <w:tr w:rsidR="00141D11" w:rsidRPr="00141D11" w:rsidTr="00141D11">
        <w:trPr>
          <w:trHeight w:val="649"/>
        </w:trPr>
        <w:tc>
          <w:tcPr>
            <w:tcW w:w="1844"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p>
        </w:tc>
        <w:tc>
          <w:tcPr>
            <w:tcW w:w="2692"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tabs>
                <w:tab w:val="left" w:pos="4500"/>
                <w:tab w:val="left" w:pos="9180"/>
                <w:tab w:val="left" w:pos="9360"/>
              </w:tabs>
              <w:rPr>
                <w:rFonts w:ascii="Times New Roman" w:hAnsi="Times New Roman" w:cs="Times New Roman"/>
                <w:b/>
                <w:bCs/>
                <w:sz w:val="26"/>
                <w:szCs w:val="26"/>
                <w:lang w:val="ru-RU"/>
              </w:rPr>
            </w:pPr>
            <w:r w:rsidRPr="00141D11">
              <w:rPr>
                <w:rFonts w:ascii="Times New Roman" w:hAnsi="Times New Roman" w:cs="Times New Roman"/>
                <w:b/>
                <w:bCs/>
                <w:i/>
                <w:sz w:val="26"/>
                <w:szCs w:val="26"/>
                <w:lang w:val="ru-RU"/>
              </w:rPr>
              <w:t>2. Часть, формируемая участниками образовательного процесса:</w:t>
            </w:r>
          </w:p>
        </w:tc>
        <w:tc>
          <w:tcPr>
            <w:tcW w:w="708"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lang w:val="ru-RU"/>
              </w:rPr>
            </w:pPr>
          </w:p>
        </w:tc>
        <w:tc>
          <w:tcPr>
            <w:tcW w:w="567"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lang w:val="ru-RU"/>
              </w:rPr>
            </w:pPr>
          </w:p>
        </w:tc>
        <w:tc>
          <w:tcPr>
            <w:tcW w:w="851"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lang w:val="ru-RU"/>
              </w:rPr>
            </w:pP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lang w:val="ru-RU"/>
              </w:rPr>
            </w:pP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lang w:val="ru-RU"/>
              </w:rPr>
            </w:pP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lang w:val="ru-RU"/>
              </w:rPr>
            </w:pPr>
          </w:p>
        </w:tc>
        <w:tc>
          <w:tcPr>
            <w:tcW w:w="1135"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lang w:val="ru-RU"/>
              </w:rPr>
            </w:pPr>
          </w:p>
        </w:tc>
      </w:tr>
      <w:tr w:rsidR="00141D11" w:rsidRPr="00141D11" w:rsidTr="00141D11">
        <w:trPr>
          <w:trHeight w:val="331"/>
        </w:trPr>
        <w:tc>
          <w:tcPr>
            <w:tcW w:w="4536" w:type="dxa"/>
            <w:gridSpan w:val="2"/>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sz w:val="26"/>
                <w:szCs w:val="26"/>
              </w:rPr>
              <w:t>Общий объем  учебной  нагрузки</w:t>
            </w:r>
          </w:p>
        </w:tc>
        <w:tc>
          <w:tcPr>
            <w:tcW w:w="708"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p>
        </w:tc>
        <w:tc>
          <w:tcPr>
            <w:tcW w:w="851"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p>
        </w:tc>
        <w:tc>
          <w:tcPr>
            <w:tcW w:w="1135"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4786</w:t>
            </w:r>
          </w:p>
        </w:tc>
      </w:tr>
    </w:tbl>
    <w:p w:rsidR="00141D11" w:rsidRPr="00141D11" w:rsidRDefault="00141D11" w:rsidP="00141D11">
      <w:pPr>
        <w:rPr>
          <w:rFonts w:ascii="Times New Roman" w:hAnsi="Times New Roman" w:cs="Times New Roman"/>
          <w:sz w:val="26"/>
          <w:szCs w:val="26"/>
        </w:rPr>
      </w:pPr>
    </w:p>
    <w:p w:rsidR="00141D11" w:rsidRPr="00141D11" w:rsidRDefault="00141D11" w:rsidP="00141D11">
      <w:pPr>
        <w:shd w:val="clear" w:color="auto" w:fill="FFFFFF"/>
        <w:spacing w:line="276" w:lineRule="auto"/>
        <w:ind w:left="48" w:right="1382"/>
        <w:jc w:val="both"/>
        <w:rPr>
          <w:rFonts w:ascii="Times New Roman" w:hAnsi="Times New Roman" w:cs="Times New Roman"/>
          <w:sz w:val="26"/>
          <w:szCs w:val="26"/>
          <w:lang w:val="ru-RU"/>
        </w:rPr>
      </w:pPr>
    </w:p>
    <w:p w:rsidR="00141D11" w:rsidRPr="00141D11" w:rsidRDefault="00141D11">
      <w:pPr>
        <w:rPr>
          <w:rFonts w:ascii="Times New Roman" w:hAnsi="Times New Roman" w:cs="Times New Roman"/>
          <w:sz w:val="26"/>
          <w:szCs w:val="26"/>
          <w:lang w:val="ru-RU"/>
        </w:rPr>
      </w:pPr>
      <w:r w:rsidRPr="00141D11">
        <w:rPr>
          <w:rFonts w:ascii="Times New Roman" w:hAnsi="Times New Roman" w:cs="Times New Roman"/>
          <w:sz w:val="26"/>
          <w:szCs w:val="26"/>
          <w:lang w:val="ru-RU"/>
        </w:rPr>
        <w:br w:type="page"/>
      </w:r>
    </w:p>
    <w:p w:rsidR="00141D11" w:rsidRPr="00141D11" w:rsidRDefault="00141D11" w:rsidP="00141D11">
      <w:pPr>
        <w:jc w:val="right"/>
        <w:rPr>
          <w:rFonts w:ascii="Times New Roman" w:hAnsi="Times New Roman" w:cs="Times New Roman"/>
          <w:sz w:val="26"/>
          <w:szCs w:val="26"/>
          <w:lang w:val="ru-RU"/>
        </w:rPr>
      </w:pPr>
      <w:r w:rsidRPr="00141D11">
        <w:rPr>
          <w:rFonts w:ascii="Times New Roman" w:hAnsi="Times New Roman" w:cs="Times New Roman"/>
          <w:sz w:val="26"/>
          <w:szCs w:val="26"/>
          <w:lang w:val="ru-RU"/>
        </w:rPr>
        <w:lastRenderedPageBreak/>
        <w:t xml:space="preserve">Приложение к учебному плану </w:t>
      </w:r>
    </w:p>
    <w:p w:rsidR="00141D11" w:rsidRPr="00141D11" w:rsidRDefault="00141D11" w:rsidP="00141D11">
      <w:pPr>
        <w:jc w:val="right"/>
        <w:rPr>
          <w:rFonts w:ascii="Times New Roman" w:hAnsi="Times New Roman" w:cs="Times New Roman"/>
          <w:sz w:val="26"/>
          <w:szCs w:val="26"/>
          <w:lang w:val="ru-RU"/>
        </w:rPr>
      </w:pPr>
      <w:r w:rsidRPr="00141D11">
        <w:rPr>
          <w:rFonts w:ascii="Times New Roman" w:hAnsi="Times New Roman" w:cs="Times New Roman"/>
          <w:sz w:val="26"/>
          <w:szCs w:val="26"/>
          <w:lang w:val="ru-RU"/>
        </w:rPr>
        <w:t>первой ступени , 1-3 классы</w:t>
      </w:r>
    </w:p>
    <w:p w:rsidR="00141D11" w:rsidRPr="00141D11" w:rsidRDefault="00141D11" w:rsidP="00141D11">
      <w:pPr>
        <w:jc w:val="right"/>
        <w:rPr>
          <w:rFonts w:ascii="Times New Roman" w:hAnsi="Times New Roman" w:cs="Times New Roman"/>
          <w:sz w:val="26"/>
          <w:szCs w:val="26"/>
          <w:lang w:val="ru-RU"/>
        </w:rPr>
      </w:pPr>
      <w:r w:rsidRPr="00141D11">
        <w:rPr>
          <w:rFonts w:ascii="Times New Roman" w:hAnsi="Times New Roman" w:cs="Times New Roman"/>
          <w:sz w:val="26"/>
          <w:szCs w:val="26"/>
          <w:lang w:val="ru-RU"/>
        </w:rPr>
        <w:t xml:space="preserve">с учетом ФГСО НОО нового </w:t>
      </w:r>
    </w:p>
    <w:p w:rsidR="00141D11" w:rsidRPr="00141D11" w:rsidRDefault="00141D11" w:rsidP="00141D11">
      <w:pPr>
        <w:jc w:val="right"/>
        <w:rPr>
          <w:rFonts w:ascii="Times New Roman" w:hAnsi="Times New Roman" w:cs="Times New Roman"/>
          <w:sz w:val="26"/>
          <w:szCs w:val="26"/>
          <w:lang w:val="ru-RU"/>
        </w:rPr>
      </w:pPr>
      <w:r w:rsidRPr="00141D11">
        <w:rPr>
          <w:rFonts w:ascii="Times New Roman" w:hAnsi="Times New Roman" w:cs="Times New Roman"/>
          <w:sz w:val="26"/>
          <w:szCs w:val="26"/>
          <w:lang w:val="ru-RU"/>
        </w:rPr>
        <w:t>поколения на 2013 -2014</w:t>
      </w:r>
    </w:p>
    <w:p w:rsidR="00141D11" w:rsidRPr="00141D11" w:rsidRDefault="00141D11" w:rsidP="00141D11">
      <w:pPr>
        <w:jc w:val="right"/>
        <w:rPr>
          <w:rFonts w:ascii="Times New Roman" w:hAnsi="Times New Roman" w:cs="Times New Roman"/>
          <w:sz w:val="26"/>
          <w:szCs w:val="26"/>
          <w:lang w:val="ru-RU"/>
        </w:rPr>
      </w:pPr>
      <w:r w:rsidRPr="00141D11">
        <w:rPr>
          <w:rFonts w:ascii="Times New Roman" w:hAnsi="Times New Roman" w:cs="Times New Roman"/>
          <w:sz w:val="26"/>
          <w:szCs w:val="26"/>
          <w:lang w:val="ru-RU"/>
        </w:rPr>
        <w:t>учебный год, МОУ СОШ № 85</w:t>
      </w:r>
    </w:p>
    <w:p w:rsidR="00141D11" w:rsidRPr="00141D11" w:rsidRDefault="00141D11" w:rsidP="00141D11">
      <w:pPr>
        <w:jc w:val="center"/>
        <w:rPr>
          <w:rFonts w:ascii="Times New Roman" w:hAnsi="Times New Roman" w:cs="Times New Roman"/>
          <w:sz w:val="26"/>
          <w:szCs w:val="26"/>
          <w:lang w:val="ru-RU"/>
        </w:rPr>
      </w:pPr>
    </w:p>
    <w:p w:rsidR="00141D11" w:rsidRPr="00141D11" w:rsidRDefault="00141D11" w:rsidP="00141D11">
      <w:pPr>
        <w:jc w:val="center"/>
        <w:rPr>
          <w:rFonts w:ascii="Times New Roman" w:hAnsi="Times New Roman" w:cs="Times New Roman"/>
          <w:b/>
          <w:sz w:val="26"/>
          <w:szCs w:val="26"/>
          <w:lang w:val="ru-RU"/>
        </w:rPr>
      </w:pPr>
      <w:r w:rsidRPr="00141D11">
        <w:rPr>
          <w:rFonts w:ascii="Times New Roman" w:hAnsi="Times New Roman" w:cs="Times New Roman"/>
          <w:b/>
          <w:sz w:val="26"/>
          <w:szCs w:val="26"/>
          <w:lang w:val="ru-RU"/>
        </w:rPr>
        <w:t>Внеурочная деятельность.</w:t>
      </w:r>
    </w:p>
    <w:p w:rsidR="00141D11" w:rsidRPr="00141D11" w:rsidRDefault="00141D11" w:rsidP="00141D11">
      <w:pPr>
        <w:jc w:val="center"/>
        <w:rPr>
          <w:rFonts w:ascii="Times New Roman" w:hAnsi="Times New Roman" w:cs="Times New Roman"/>
          <w:b/>
          <w:sz w:val="26"/>
          <w:szCs w:val="26"/>
          <w:lang w:val="ru-RU"/>
        </w:rPr>
      </w:pPr>
    </w:p>
    <w:tbl>
      <w:tblPr>
        <w:tblW w:w="107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2409"/>
        <w:gridCol w:w="993"/>
        <w:gridCol w:w="708"/>
        <w:gridCol w:w="849"/>
        <w:gridCol w:w="852"/>
        <w:gridCol w:w="992"/>
        <w:gridCol w:w="851"/>
        <w:gridCol w:w="1134"/>
      </w:tblGrid>
      <w:tr w:rsidR="00141D11" w:rsidRPr="00141D11" w:rsidTr="00141D11">
        <w:trPr>
          <w:trHeight w:val="375"/>
        </w:trPr>
        <w:tc>
          <w:tcPr>
            <w:tcW w:w="1985" w:type="dxa"/>
            <w:vMerge w:val="restart"/>
            <w:tcBorders>
              <w:top w:val="single" w:sz="4" w:space="0" w:color="auto"/>
              <w:left w:val="single" w:sz="4" w:space="0" w:color="auto"/>
              <w:right w:val="single" w:sz="4" w:space="0" w:color="auto"/>
            </w:tcBorders>
          </w:tcPr>
          <w:p w:rsidR="00141D11" w:rsidRPr="00141D11" w:rsidRDefault="00141D11" w:rsidP="00AE4236">
            <w:pPr>
              <w:tabs>
                <w:tab w:val="left" w:pos="4500"/>
                <w:tab w:val="left" w:pos="9180"/>
                <w:tab w:val="left" w:pos="9360"/>
              </w:tabs>
              <w:rPr>
                <w:rFonts w:ascii="Times New Roman" w:hAnsi="Times New Roman" w:cs="Times New Roman"/>
                <w:b/>
                <w:sz w:val="26"/>
                <w:szCs w:val="26"/>
                <w:lang w:val="ru-RU"/>
              </w:rPr>
            </w:pPr>
          </w:p>
          <w:p w:rsidR="00141D11" w:rsidRPr="00141D11" w:rsidRDefault="00141D11" w:rsidP="00AE4236">
            <w:pPr>
              <w:tabs>
                <w:tab w:val="left" w:pos="4500"/>
                <w:tab w:val="left" w:pos="9180"/>
                <w:tab w:val="left" w:pos="9360"/>
              </w:tabs>
              <w:rPr>
                <w:rFonts w:ascii="Times New Roman" w:hAnsi="Times New Roman" w:cs="Times New Roman"/>
                <w:b/>
                <w:sz w:val="26"/>
                <w:szCs w:val="26"/>
                <w:lang w:val="ru-RU"/>
              </w:rPr>
            </w:pPr>
          </w:p>
          <w:p w:rsidR="00141D11" w:rsidRPr="00141D11" w:rsidRDefault="00141D11" w:rsidP="00AE4236">
            <w:pPr>
              <w:tabs>
                <w:tab w:val="left" w:pos="4500"/>
                <w:tab w:val="left" w:pos="9180"/>
                <w:tab w:val="left" w:pos="9360"/>
              </w:tabs>
              <w:rPr>
                <w:rFonts w:ascii="Times New Roman" w:hAnsi="Times New Roman" w:cs="Times New Roman"/>
                <w:b/>
                <w:sz w:val="26"/>
                <w:szCs w:val="26"/>
                <w:lang w:val="ru-RU"/>
              </w:rPr>
            </w:pPr>
          </w:p>
        </w:tc>
        <w:tc>
          <w:tcPr>
            <w:tcW w:w="2409" w:type="dxa"/>
            <w:vMerge w:val="restart"/>
            <w:tcBorders>
              <w:top w:val="single" w:sz="4" w:space="0" w:color="auto"/>
              <w:left w:val="single" w:sz="4" w:space="0" w:color="auto"/>
              <w:right w:val="single" w:sz="4" w:space="0" w:color="auto"/>
            </w:tcBorders>
            <w:vAlign w:val="center"/>
          </w:tcPr>
          <w:p w:rsidR="00141D11" w:rsidRPr="00141D11" w:rsidRDefault="00141D11" w:rsidP="00AE4236">
            <w:pPr>
              <w:tabs>
                <w:tab w:val="left" w:pos="4500"/>
                <w:tab w:val="left" w:pos="9180"/>
                <w:tab w:val="left" w:pos="9360"/>
              </w:tabs>
              <w:jc w:val="center"/>
              <w:rPr>
                <w:rFonts w:ascii="Times New Roman" w:hAnsi="Times New Roman" w:cs="Times New Roman"/>
                <w:b/>
                <w:sz w:val="26"/>
                <w:szCs w:val="26"/>
                <w:lang w:val="ru-RU"/>
              </w:rPr>
            </w:pPr>
          </w:p>
        </w:tc>
        <w:tc>
          <w:tcPr>
            <w:tcW w:w="5245" w:type="dxa"/>
            <w:gridSpan w:val="6"/>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lang w:val="ru-RU"/>
              </w:rPr>
            </w:pPr>
            <w:r w:rsidRPr="00141D11">
              <w:rPr>
                <w:rFonts w:ascii="Times New Roman" w:hAnsi="Times New Roman" w:cs="Times New Roman"/>
                <w:b/>
                <w:sz w:val="26"/>
                <w:szCs w:val="26"/>
                <w:lang w:val="ru-RU"/>
              </w:rPr>
              <w:t>Классы</w:t>
            </w:r>
            <w:r w:rsidRPr="00141D11" w:rsidDel="005A534E">
              <w:rPr>
                <w:rFonts w:ascii="Times New Roman" w:hAnsi="Times New Roman" w:cs="Times New Roman"/>
                <w:b/>
                <w:bCs/>
                <w:sz w:val="26"/>
                <w:szCs w:val="26"/>
                <w:lang w:val="ru-RU"/>
              </w:rPr>
              <w:t xml:space="preserve"> </w:t>
            </w:r>
            <w:r w:rsidRPr="00141D11">
              <w:rPr>
                <w:rFonts w:ascii="Times New Roman" w:hAnsi="Times New Roman" w:cs="Times New Roman"/>
                <w:b/>
                <w:bCs/>
                <w:sz w:val="26"/>
                <w:szCs w:val="26"/>
                <w:lang w:val="ru-RU"/>
              </w:rPr>
              <w:t>/ количество часов в год</w:t>
            </w:r>
          </w:p>
        </w:tc>
        <w:tc>
          <w:tcPr>
            <w:tcW w:w="1134" w:type="dxa"/>
            <w:vMerge w:val="restart"/>
            <w:tcBorders>
              <w:top w:val="single" w:sz="4" w:space="0" w:color="auto"/>
              <w:left w:val="single" w:sz="4" w:space="0" w:color="auto"/>
              <w:right w:val="single" w:sz="4" w:space="0" w:color="auto"/>
            </w:tcBorders>
            <w:vAlign w:val="center"/>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Всего часов в год</w:t>
            </w:r>
          </w:p>
        </w:tc>
      </w:tr>
      <w:tr w:rsidR="00141D11" w:rsidRPr="00141D11" w:rsidTr="00141D11">
        <w:trPr>
          <w:trHeight w:val="306"/>
        </w:trPr>
        <w:tc>
          <w:tcPr>
            <w:tcW w:w="1985" w:type="dxa"/>
            <w:vMerge/>
            <w:tcBorders>
              <w:left w:val="single" w:sz="4" w:space="0" w:color="auto"/>
              <w:right w:val="single" w:sz="4" w:space="0" w:color="auto"/>
            </w:tcBorders>
          </w:tcPr>
          <w:p w:rsidR="00141D11" w:rsidRPr="00141D11" w:rsidRDefault="00141D11" w:rsidP="00AE4236">
            <w:pPr>
              <w:rPr>
                <w:rFonts w:ascii="Times New Roman" w:hAnsi="Times New Roman" w:cs="Times New Roman"/>
                <w:b/>
                <w:sz w:val="26"/>
                <w:szCs w:val="26"/>
              </w:rPr>
            </w:pPr>
          </w:p>
        </w:tc>
        <w:tc>
          <w:tcPr>
            <w:tcW w:w="2409" w:type="dxa"/>
            <w:vMerge/>
            <w:tcBorders>
              <w:left w:val="single" w:sz="4" w:space="0" w:color="auto"/>
              <w:right w:val="single" w:sz="4" w:space="0" w:color="auto"/>
            </w:tcBorders>
            <w:vAlign w:val="center"/>
          </w:tcPr>
          <w:p w:rsidR="00141D11" w:rsidRPr="00141D11" w:rsidRDefault="00141D11" w:rsidP="00AE4236">
            <w:pPr>
              <w:rPr>
                <w:rFonts w:ascii="Times New Roman" w:hAnsi="Times New Roman" w:cs="Times New Roman"/>
                <w:b/>
                <w:sz w:val="26"/>
                <w:szCs w:val="26"/>
              </w:rPr>
            </w:pPr>
          </w:p>
        </w:tc>
        <w:tc>
          <w:tcPr>
            <w:tcW w:w="5245" w:type="dxa"/>
            <w:gridSpan w:val="6"/>
            <w:tcBorders>
              <w:top w:val="single" w:sz="4" w:space="0" w:color="auto"/>
              <w:left w:val="single" w:sz="4" w:space="0" w:color="auto"/>
              <w:bottom w:val="single" w:sz="4" w:space="0" w:color="auto"/>
              <w:right w:val="single" w:sz="4" w:space="0" w:color="auto"/>
            </w:tcBorders>
            <w:vAlign w:val="bottom"/>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«Школа -2100»</w:t>
            </w:r>
          </w:p>
        </w:tc>
        <w:tc>
          <w:tcPr>
            <w:tcW w:w="1134" w:type="dxa"/>
            <w:vMerge/>
            <w:tcBorders>
              <w:left w:val="single" w:sz="4" w:space="0" w:color="auto"/>
              <w:right w:val="single" w:sz="4" w:space="0" w:color="auto"/>
            </w:tcBorders>
            <w:vAlign w:val="bottom"/>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p>
        </w:tc>
      </w:tr>
      <w:tr w:rsidR="00141D11" w:rsidRPr="00141D11" w:rsidTr="00141D11">
        <w:trPr>
          <w:trHeight w:val="305"/>
        </w:trPr>
        <w:tc>
          <w:tcPr>
            <w:tcW w:w="1985" w:type="dxa"/>
            <w:vMerge/>
            <w:tcBorders>
              <w:left w:val="single" w:sz="4" w:space="0" w:color="auto"/>
              <w:bottom w:val="single" w:sz="4" w:space="0" w:color="auto"/>
              <w:right w:val="single" w:sz="4" w:space="0" w:color="auto"/>
            </w:tcBorders>
          </w:tcPr>
          <w:p w:rsidR="00141D11" w:rsidRPr="00141D11" w:rsidRDefault="00141D11" w:rsidP="00AE4236">
            <w:pPr>
              <w:rPr>
                <w:rFonts w:ascii="Times New Roman" w:hAnsi="Times New Roman" w:cs="Times New Roman"/>
                <w:b/>
                <w:sz w:val="26"/>
                <w:szCs w:val="26"/>
              </w:rPr>
            </w:pPr>
          </w:p>
        </w:tc>
        <w:tc>
          <w:tcPr>
            <w:tcW w:w="2409" w:type="dxa"/>
            <w:vMerge/>
            <w:tcBorders>
              <w:left w:val="single" w:sz="4" w:space="0" w:color="auto"/>
              <w:bottom w:val="single" w:sz="4" w:space="0" w:color="auto"/>
              <w:right w:val="single" w:sz="4" w:space="0" w:color="auto"/>
            </w:tcBorders>
            <w:vAlign w:val="center"/>
          </w:tcPr>
          <w:p w:rsidR="00141D11" w:rsidRPr="00141D11" w:rsidRDefault="00141D11" w:rsidP="00AE4236">
            <w:pPr>
              <w:rPr>
                <w:rFonts w:ascii="Times New Roman" w:hAnsi="Times New Roman" w:cs="Times New Roman"/>
                <w:b/>
                <w:sz w:val="26"/>
                <w:szCs w:val="26"/>
              </w:rPr>
            </w:pPr>
          </w:p>
        </w:tc>
        <w:tc>
          <w:tcPr>
            <w:tcW w:w="993" w:type="dxa"/>
            <w:tcBorders>
              <w:top w:val="single" w:sz="4" w:space="0" w:color="auto"/>
              <w:left w:val="single" w:sz="4" w:space="0" w:color="auto"/>
              <w:bottom w:val="single" w:sz="4" w:space="0" w:color="auto"/>
              <w:right w:val="single" w:sz="4" w:space="0" w:color="auto"/>
            </w:tcBorders>
            <w:vAlign w:val="bottom"/>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 xml:space="preserve">      I  А</w:t>
            </w:r>
          </w:p>
        </w:tc>
        <w:tc>
          <w:tcPr>
            <w:tcW w:w="708" w:type="dxa"/>
            <w:tcBorders>
              <w:left w:val="single" w:sz="4" w:space="0" w:color="auto"/>
              <w:bottom w:val="single" w:sz="4" w:space="0" w:color="auto"/>
              <w:right w:val="single" w:sz="4" w:space="0" w:color="auto"/>
            </w:tcBorders>
            <w:vAlign w:val="bottom"/>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 xml:space="preserve">                I Б</w:t>
            </w:r>
          </w:p>
        </w:tc>
        <w:tc>
          <w:tcPr>
            <w:tcW w:w="849" w:type="dxa"/>
            <w:tcBorders>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2 А</w:t>
            </w:r>
          </w:p>
        </w:tc>
        <w:tc>
          <w:tcPr>
            <w:tcW w:w="852" w:type="dxa"/>
            <w:tcBorders>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2Б</w:t>
            </w:r>
          </w:p>
        </w:tc>
        <w:tc>
          <w:tcPr>
            <w:tcW w:w="992" w:type="dxa"/>
            <w:tcBorders>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3 А</w:t>
            </w:r>
          </w:p>
        </w:tc>
        <w:tc>
          <w:tcPr>
            <w:tcW w:w="851" w:type="dxa"/>
            <w:tcBorders>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3Б</w:t>
            </w:r>
          </w:p>
        </w:tc>
        <w:tc>
          <w:tcPr>
            <w:tcW w:w="1134" w:type="dxa"/>
            <w:vMerge/>
            <w:tcBorders>
              <w:left w:val="single" w:sz="4" w:space="0" w:color="auto"/>
              <w:bottom w:val="single" w:sz="4" w:space="0" w:color="auto"/>
              <w:right w:val="single" w:sz="4" w:space="0" w:color="auto"/>
            </w:tcBorders>
            <w:vAlign w:val="bottom"/>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p>
        </w:tc>
      </w:tr>
      <w:tr w:rsidR="00141D11" w:rsidRPr="00141D11" w:rsidTr="00B679B5">
        <w:trPr>
          <w:trHeight w:val="375"/>
        </w:trPr>
        <w:tc>
          <w:tcPr>
            <w:tcW w:w="1985"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rPr>
                <w:rFonts w:ascii="Times New Roman" w:hAnsi="Times New Roman" w:cs="Times New Roman"/>
                <w:b/>
                <w:bCs/>
                <w:i/>
                <w:sz w:val="26"/>
                <w:szCs w:val="26"/>
              </w:rPr>
            </w:pPr>
          </w:p>
        </w:tc>
        <w:tc>
          <w:tcPr>
            <w:tcW w:w="2409"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tabs>
                <w:tab w:val="left" w:pos="4500"/>
                <w:tab w:val="left" w:pos="9180"/>
                <w:tab w:val="left" w:pos="9360"/>
              </w:tabs>
              <w:rPr>
                <w:rFonts w:ascii="Times New Roman" w:hAnsi="Times New Roman" w:cs="Times New Roman"/>
                <w:b/>
                <w:bCs/>
                <w:i/>
                <w:sz w:val="26"/>
                <w:szCs w:val="26"/>
              </w:rPr>
            </w:pPr>
          </w:p>
        </w:tc>
        <w:tc>
          <w:tcPr>
            <w:tcW w:w="6379" w:type="dxa"/>
            <w:gridSpan w:val="7"/>
          </w:tcPr>
          <w:p w:rsidR="00141D11" w:rsidRPr="00141D11" w:rsidRDefault="00141D11" w:rsidP="00AE4236">
            <w:pPr>
              <w:tabs>
                <w:tab w:val="left" w:pos="4500"/>
                <w:tab w:val="left" w:pos="9180"/>
                <w:tab w:val="left" w:pos="9360"/>
              </w:tabs>
              <w:jc w:val="center"/>
              <w:rPr>
                <w:rFonts w:ascii="Times New Roman" w:hAnsi="Times New Roman" w:cs="Times New Roman"/>
                <w:b/>
                <w:bCs/>
                <w:i/>
                <w:sz w:val="26"/>
                <w:szCs w:val="26"/>
              </w:rPr>
            </w:pPr>
            <w:r w:rsidRPr="00141D11">
              <w:rPr>
                <w:rFonts w:ascii="Times New Roman" w:hAnsi="Times New Roman" w:cs="Times New Roman"/>
                <w:b/>
                <w:bCs/>
                <w:i/>
                <w:sz w:val="26"/>
                <w:szCs w:val="26"/>
              </w:rPr>
              <w:t>Количество часов в год</w:t>
            </w:r>
          </w:p>
        </w:tc>
      </w:tr>
      <w:tr w:rsidR="00141D11" w:rsidRPr="00141D11" w:rsidTr="00141D11">
        <w:trPr>
          <w:trHeight w:val="390"/>
        </w:trPr>
        <w:tc>
          <w:tcPr>
            <w:tcW w:w="1985"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Направления</w:t>
            </w:r>
          </w:p>
        </w:tc>
        <w:tc>
          <w:tcPr>
            <w:tcW w:w="2409"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 xml:space="preserve">Внеурочная деятельность </w:t>
            </w:r>
          </w:p>
        </w:tc>
        <w:tc>
          <w:tcPr>
            <w:tcW w:w="993"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 xml:space="preserve">     </w:t>
            </w:r>
          </w:p>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 xml:space="preserve">   165</w:t>
            </w:r>
          </w:p>
        </w:tc>
        <w:tc>
          <w:tcPr>
            <w:tcW w:w="708"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 xml:space="preserve">    </w:t>
            </w:r>
          </w:p>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165</w:t>
            </w:r>
          </w:p>
        </w:tc>
        <w:tc>
          <w:tcPr>
            <w:tcW w:w="849"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170</w:t>
            </w:r>
          </w:p>
        </w:tc>
        <w:tc>
          <w:tcPr>
            <w:tcW w:w="85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170</w:t>
            </w: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170</w:t>
            </w:r>
          </w:p>
        </w:tc>
        <w:tc>
          <w:tcPr>
            <w:tcW w:w="851"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170</w:t>
            </w:r>
          </w:p>
        </w:tc>
        <w:tc>
          <w:tcPr>
            <w:tcW w:w="1134"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1010</w:t>
            </w:r>
          </w:p>
        </w:tc>
      </w:tr>
      <w:tr w:rsidR="00141D11" w:rsidRPr="00141D11" w:rsidTr="00141D11">
        <w:trPr>
          <w:trHeight w:val="536"/>
        </w:trPr>
        <w:tc>
          <w:tcPr>
            <w:tcW w:w="1985" w:type="dxa"/>
            <w:tcBorders>
              <w:top w:val="single" w:sz="4" w:space="0" w:color="auto"/>
              <w:left w:val="single" w:sz="4" w:space="0" w:color="auto"/>
              <w:right w:val="single" w:sz="4" w:space="0" w:color="auto"/>
            </w:tcBorders>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Духовно-нравственное</w:t>
            </w:r>
          </w:p>
        </w:tc>
        <w:tc>
          <w:tcPr>
            <w:tcW w:w="2409" w:type="dxa"/>
            <w:tcBorders>
              <w:top w:val="single" w:sz="4" w:space="0" w:color="auto"/>
              <w:left w:val="single" w:sz="4" w:space="0" w:color="auto"/>
              <w:right w:val="single" w:sz="4" w:space="0" w:color="auto"/>
            </w:tcBorders>
            <w:vAlign w:val="center"/>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«Азбука этики»</w:t>
            </w:r>
          </w:p>
        </w:tc>
        <w:tc>
          <w:tcPr>
            <w:tcW w:w="993" w:type="dxa"/>
            <w:tcBorders>
              <w:top w:val="single" w:sz="4" w:space="0" w:color="auto"/>
              <w:left w:val="single" w:sz="4" w:space="0" w:color="auto"/>
              <w:right w:val="single" w:sz="4" w:space="0" w:color="auto"/>
            </w:tcBorders>
            <w:vAlign w:val="center"/>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33</w:t>
            </w:r>
          </w:p>
        </w:tc>
        <w:tc>
          <w:tcPr>
            <w:tcW w:w="708" w:type="dxa"/>
            <w:tcBorders>
              <w:top w:val="single" w:sz="4" w:space="0" w:color="auto"/>
              <w:left w:val="single" w:sz="4" w:space="0" w:color="auto"/>
              <w:right w:val="single" w:sz="4" w:space="0" w:color="auto"/>
            </w:tcBorders>
            <w:vAlign w:val="center"/>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33</w:t>
            </w:r>
          </w:p>
        </w:tc>
        <w:tc>
          <w:tcPr>
            <w:tcW w:w="849" w:type="dxa"/>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p>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34</w:t>
            </w:r>
          </w:p>
        </w:tc>
        <w:tc>
          <w:tcPr>
            <w:tcW w:w="852" w:type="dxa"/>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p>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34</w:t>
            </w:r>
          </w:p>
        </w:tc>
        <w:tc>
          <w:tcPr>
            <w:tcW w:w="992" w:type="dxa"/>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p>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34</w:t>
            </w:r>
          </w:p>
        </w:tc>
        <w:tc>
          <w:tcPr>
            <w:tcW w:w="851" w:type="dxa"/>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p>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34</w:t>
            </w:r>
          </w:p>
        </w:tc>
        <w:tc>
          <w:tcPr>
            <w:tcW w:w="1134" w:type="dxa"/>
            <w:tcBorders>
              <w:top w:val="single" w:sz="4" w:space="0" w:color="auto"/>
              <w:left w:val="single" w:sz="4" w:space="0" w:color="auto"/>
              <w:right w:val="single" w:sz="4" w:space="0" w:color="auto"/>
            </w:tcBorders>
            <w:vAlign w:val="center"/>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202</w:t>
            </w:r>
          </w:p>
        </w:tc>
      </w:tr>
      <w:tr w:rsidR="00141D11" w:rsidRPr="00141D11" w:rsidTr="00141D11">
        <w:trPr>
          <w:trHeight w:val="544"/>
        </w:trPr>
        <w:tc>
          <w:tcPr>
            <w:tcW w:w="1985" w:type="dxa"/>
            <w:tcBorders>
              <w:top w:val="single" w:sz="4" w:space="0" w:color="auto"/>
              <w:left w:val="single" w:sz="4" w:space="0" w:color="auto"/>
              <w:right w:val="single" w:sz="4" w:space="0" w:color="auto"/>
            </w:tcBorders>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Социальное</w:t>
            </w:r>
          </w:p>
        </w:tc>
        <w:tc>
          <w:tcPr>
            <w:tcW w:w="2409" w:type="dxa"/>
            <w:tcBorders>
              <w:top w:val="single" w:sz="4" w:space="0" w:color="auto"/>
              <w:left w:val="single" w:sz="4" w:space="0" w:color="auto"/>
              <w:right w:val="single" w:sz="4" w:space="0" w:color="auto"/>
            </w:tcBorders>
            <w:vAlign w:val="center"/>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«Очумелые ручки»</w:t>
            </w:r>
          </w:p>
        </w:tc>
        <w:tc>
          <w:tcPr>
            <w:tcW w:w="993" w:type="dxa"/>
            <w:tcBorders>
              <w:top w:val="single" w:sz="4" w:space="0" w:color="auto"/>
              <w:left w:val="single" w:sz="4" w:space="0" w:color="auto"/>
              <w:right w:val="single" w:sz="4" w:space="0" w:color="auto"/>
            </w:tcBorders>
            <w:vAlign w:val="center"/>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33</w:t>
            </w:r>
          </w:p>
        </w:tc>
        <w:tc>
          <w:tcPr>
            <w:tcW w:w="708" w:type="dxa"/>
            <w:tcBorders>
              <w:top w:val="single" w:sz="4" w:space="0" w:color="auto"/>
              <w:left w:val="single" w:sz="4" w:space="0" w:color="auto"/>
              <w:right w:val="single" w:sz="4" w:space="0" w:color="auto"/>
            </w:tcBorders>
            <w:vAlign w:val="center"/>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33</w:t>
            </w:r>
          </w:p>
        </w:tc>
        <w:tc>
          <w:tcPr>
            <w:tcW w:w="849" w:type="dxa"/>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p>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34</w:t>
            </w:r>
          </w:p>
        </w:tc>
        <w:tc>
          <w:tcPr>
            <w:tcW w:w="852" w:type="dxa"/>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p>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34</w:t>
            </w:r>
          </w:p>
        </w:tc>
        <w:tc>
          <w:tcPr>
            <w:tcW w:w="992" w:type="dxa"/>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p>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34</w:t>
            </w:r>
          </w:p>
        </w:tc>
        <w:tc>
          <w:tcPr>
            <w:tcW w:w="851" w:type="dxa"/>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p>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34</w:t>
            </w:r>
          </w:p>
        </w:tc>
        <w:tc>
          <w:tcPr>
            <w:tcW w:w="1134" w:type="dxa"/>
            <w:tcBorders>
              <w:top w:val="single" w:sz="4" w:space="0" w:color="auto"/>
              <w:left w:val="single" w:sz="4" w:space="0" w:color="auto"/>
              <w:right w:val="single" w:sz="4" w:space="0" w:color="auto"/>
            </w:tcBorders>
            <w:vAlign w:val="center"/>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202</w:t>
            </w:r>
          </w:p>
        </w:tc>
      </w:tr>
      <w:tr w:rsidR="00141D11" w:rsidRPr="00141D11" w:rsidTr="00141D11">
        <w:trPr>
          <w:trHeight w:val="852"/>
        </w:trPr>
        <w:tc>
          <w:tcPr>
            <w:tcW w:w="1985" w:type="dxa"/>
            <w:tcBorders>
              <w:top w:val="single" w:sz="4" w:space="0" w:color="auto"/>
              <w:left w:val="single" w:sz="4" w:space="0" w:color="auto"/>
              <w:right w:val="single" w:sz="4" w:space="0" w:color="auto"/>
            </w:tcBorders>
            <w:vAlign w:val="center"/>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Общеинтеллектуальное</w:t>
            </w:r>
          </w:p>
        </w:tc>
        <w:tc>
          <w:tcPr>
            <w:tcW w:w="2409" w:type="dxa"/>
            <w:tcBorders>
              <w:top w:val="single" w:sz="4" w:space="0" w:color="auto"/>
              <w:left w:val="single" w:sz="4" w:space="0" w:color="auto"/>
              <w:right w:val="single" w:sz="4" w:space="0" w:color="auto"/>
            </w:tcBorders>
            <w:vAlign w:val="center"/>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«Занимательная грамматика»</w:t>
            </w:r>
          </w:p>
        </w:tc>
        <w:tc>
          <w:tcPr>
            <w:tcW w:w="993" w:type="dxa"/>
            <w:tcBorders>
              <w:top w:val="single" w:sz="4" w:space="0" w:color="auto"/>
              <w:left w:val="single" w:sz="4" w:space="0" w:color="auto"/>
              <w:right w:val="single" w:sz="4" w:space="0" w:color="auto"/>
            </w:tcBorders>
            <w:vAlign w:val="center"/>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33</w:t>
            </w:r>
          </w:p>
        </w:tc>
        <w:tc>
          <w:tcPr>
            <w:tcW w:w="708" w:type="dxa"/>
            <w:tcBorders>
              <w:top w:val="single" w:sz="4" w:space="0" w:color="auto"/>
              <w:left w:val="single" w:sz="4" w:space="0" w:color="auto"/>
              <w:right w:val="single" w:sz="4" w:space="0" w:color="auto"/>
            </w:tcBorders>
            <w:vAlign w:val="center"/>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33</w:t>
            </w:r>
          </w:p>
        </w:tc>
        <w:tc>
          <w:tcPr>
            <w:tcW w:w="849" w:type="dxa"/>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p>
          <w:p w:rsidR="00141D11" w:rsidRPr="00141D11" w:rsidRDefault="00141D11" w:rsidP="00AE4236">
            <w:pPr>
              <w:jc w:val="center"/>
              <w:rPr>
                <w:rFonts w:ascii="Times New Roman" w:hAnsi="Times New Roman" w:cs="Times New Roman"/>
                <w:b/>
                <w:sz w:val="26"/>
                <w:szCs w:val="26"/>
              </w:rPr>
            </w:pPr>
          </w:p>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34</w:t>
            </w:r>
          </w:p>
        </w:tc>
        <w:tc>
          <w:tcPr>
            <w:tcW w:w="852" w:type="dxa"/>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p>
          <w:p w:rsidR="00141D11" w:rsidRPr="00141D11" w:rsidRDefault="00141D11" w:rsidP="00AE4236">
            <w:pPr>
              <w:jc w:val="center"/>
              <w:rPr>
                <w:rFonts w:ascii="Times New Roman" w:hAnsi="Times New Roman" w:cs="Times New Roman"/>
                <w:b/>
                <w:sz w:val="26"/>
                <w:szCs w:val="26"/>
              </w:rPr>
            </w:pPr>
          </w:p>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34</w:t>
            </w:r>
          </w:p>
        </w:tc>
        <w:tc>
          <w:tcPr>
            <w:tcW w:w="992" w:type="dxa"/>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p>
          <w:p w:rsidR="00141D11" w:rsidRPr="00141D11" w:rsidRDefault="00141D11" w:rsidP="00AE4236">
            <w:pPr>
              <w:jc w:val="center"/>
              <w:rPr>
                <w:rFonts w:ascii="Times New Roman" w:hAnsi="Times New Roman" w:cs="Times New Roman"/>
                <w:b/>
                <w:sz w:val="26"/>
                <w:szCs w:val="26"/>
              </w:rPr>
            </w:pPr>
          </w:p>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34</w:t>
            </w:r>
          </w:p>
        </w:tc>
        <w:tc>
          <w:tcPr>
            <w:tcW w:w="851" w:type="dxa"/>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p>
          <w:p w:rsidR="00141D11" w:rsidRPr="00141D11" w:rsidRDefault="00141D11" w:rsidP="00AE4236">
            <w:pPr>
              <w:jc w:val="center"/>
              <w:rPr>
                <w:rFonts w:ascii="Times New Roman" w:hAnsi="Times New Roman" w:cs="Times New Roman"/>
                <w:b/>
                <w:sz w:val="26"/>
                <w:szCs w:val="26"/>
              </w:rPr>
            </w:pPr>
          </w:p>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34</w:t>
            </w:r>
          </w:p>
        </w:tc>
        <w:tc>
          <w:tcPr>
            <w:tcW w:w="1134" w:type="dxa"/>
            <w:tcBorders>
              <w:top w:val="single" w:sz="4" w:space="0" w:color="auto"/>
              <w:left w:val="single" w:sz="4" w:space="0" w:color="auto"/>
              <w:right w:val="single" w:sz="4" w:space="0" w:color="auto"/>
            </w:tcBorders>
            <w:vAlign w:val="center"/>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202</w:t>
            </w:r>
          </w:p>
        </w:tc>
      </w:tr>
      <w:tr w:rsidR="00141D11" w:rsidRPr="00141D11" w:rsidTr="00141D11">
        <w:trPr>
          <w:trHeight w:val="550"/>
        </w:trPr>
        <w:tc>
          <w:tcPr>
            <w:tcW w:w="1985" w:type="dxa"/>
            <w:tcBorders>
              <w:top w:val="single" w:sz="4" w:space="0" w:color="auto"/>
              <w:left w:val="single" w:sz="4" w:space="0" w:color="auto"/>
              <w:right w:val="single" w:sz="4" w:space="0" w:color="auto"/>
            </w:tcBorders>
            <w:vAlign w:val="center"/>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Общекультурное</w:t>
            </w:r>
          </w:p>
        </w:tc>
        <w:tc>
          <w:tcPr>
            <w:tcW w:w="2409" w:type="dxa"/>
            <w:tcBorders>
              <w:top w:val="single" w:sz="4" w:space="0" w:color="auto"/>
              <w:left w:val="single" w:sz="4" w:space="0" w:color="auto"/>
              <w:right w:val="single" w:sz="4" w:space="0" w:color="auto"/>
            </w:tcBorders>
            <w:vAlign w:val="center"/>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«Юный журналист»</w:t>
            </w:r>
          </w:p>
        </w:tc>
        <w:tc>
          <w:tcPr>
            <w:tcW w:w="993" w:type="dxa"/>
            <w:tcBorders>
              <w:top w:val="single" w:sz="4" w:space="0" w:color="auto"/>
              <w:left w:val="single" w:sz="4" w:space="0" w:color="auto"/>
              <w:right w:val="single" w:sz="4" w:space="0" w:color="auto"/>
            </w:tcBorders>
            <w:vAlign w:val="center"/>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33</w:t>
            </w:r>
          </w:p>
        </w:tc>
        <w:tc>
          <w:tcPr>
            <w:tcW w:w="708" w:type="dxa"/>
            <w:tcBorders>
              <w:top w:val="single" w:sz="4" w:space="0" w:color="auto"/>
              <w:left w:val="single" w:sz="4" w:space="0" w:color="auto"/>
              <w:right w:val="single" w:sz="4" w:space="0" w:color="auto"/>
            </w:tcBorders>
            <w:vAlign w:val="center"/>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p>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33</w:t>
            </w:r>
          </w:p>
        </w:tc>
        <w:tc>
          <w:tcPr>
            <w:tcW w:w="849" w:type="dxa"/>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p>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34</w:t>
            </w:r>
          </w:p>
        </w:tc>
        <w:tc>
          <w:tcPr>
            <w:tcW w:w="852" w:type="dxa"/>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p>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34</w:t>
            </w:r>
          </w:p>
        </w:tc>
        <w:tc>
          <w:tcPr>
            <w:tcW w:w="992" w:type="dxa"/>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p>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34</w:t>
            </w:r>
          </w:p>
        </w:tc>
        <w:tc>
          <w:tcPr>
            <w:tcW w:w="851" w:type="dxa"/>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p>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34</w:t>
            </w:r>
          </w:p>
        </w:tc>
        <w:tc>
          <w:tcPr>
            <w:tcW w:w="1134" w:type="dxa"/>
            <w:tcBorders>
              <w:top w:val="single" w:sz="4" w:space="0" w:color="auto"/>
              <w:left w:val="single" w:sz="4" w:space="0" w:color="auto"/>
              <w:right w:val="single" w:sz="4" w:space="0" w:color="auto"/>
            </w:tcBorders>
            <w:vAlign w:val="center"/>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202</w:t>
            </w:r>
          </w:p>
        </w:tc>
      </w:tr>
      <w:tr w:rsidR="00141D11" w:rsidRPr="00141D11" w:rsidTr="00141D11">
        <w:trPr>
          <w:trHeight w:val="700"/>
        </w:trPr>
        <w:tc>
          <w:tcPr>
            <w:tcW w:w="1985" w:type="dxa"/>
            <w:tcBorders>
              <w:top w:val="single" w:sz="4" w:space="0" w:color="auto"/>
              <w:left w:val="single" w:sz="4" w:space="0" w:color="auto"/>
              <w:right w:val="single" w:sz="4" w:space="0" w:color="auto"/>
            </w:tcBorders>
            <w:vAlign w:val="center"/>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Спортивно-оздоровительное</w:t>
            </w:r>
          </w:p>
        </w:tc>
        <w:tc>
          <w:tcPr>
            <w:tcW w:w="2409" w:type="dxa"/>
            <w:tcBorders>
              <w:top w:val="single" w:sz="4" w:space="0" w:color="auto"/>
              <w:left w:val="single" w:sz="4" w:space="0" w:color="auto"/>
              <w:right w:val="single" w:sz="4" w:space="0" w:color="auto"/>
            </w:tcBorders>
            <w:vAlign w:val="center"/>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r w:rsidRPr="00141D11">
              <w:rPr>
                <w:rFonts w:ascii="Times New Roman" w:hAnsi="Times New Roman" w:cs="Times New Roman"/>
                <w:b/>
                <w:bCs/>
                <w:sz w:val="26"/>
                <w:szCs w:val="26"/>
              </w:rPr>
              <w:t>«Я - пешеход и пассажир»</w:t>
            </w:r>
          </w:p>
        </w:tc>
        <w:tc>
          <w:tcPr>
            <w:tcW w:w="993" w:type="dxa"/>
            <w:tcBorders>
              <w:top w:val="single" w:sz="4" w:space="0" w:color="auto"/>
              <w:left w:val="single" w:sz="4" w:space="0" w:color="auto"/>
              <w:right w:val="single" w:sz="4" w:space="0" w:color="auto"/>
            </w:tcBorders>
            <w:vAlign w:val="center"/>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33</w:t>
            </w:r>
          </w:p>
        </w:tc>
        <w:tc>
          <w:tcPr>
            <w:tcW w:w="708" w:type="dxa"/>
            <w:tcBorders>
              <w:top w:val="single" w:sz="4" w:space="0" w:color="auto"/>
              <w:left w:val="single" w:sz="4" w:space="0" w:color="auto"/>
              <w:right w:val="single" w:sz="4" w:space="0" w:color="auto"/>
            </w:tcBorders>
            <w:vAlign w:val="center"/>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33</w:t>
            </w:r>
          </w:p>
        </w:tc>
        <w:tc>
          <w:tcPr>
            <w:tcW w:w="849" w:type="dxa"/>
            <w:tcBorders>
              <w:top w:val="single" w:sz="4" w:space="0" w:color="auto"/>
              <w:left w:val="single" w:sz="4" w:space="0" w:color="auto"/>
              <w:right w:val="single" w:sz="4" w:space="0" w:color="auto"/>
            </w:tcBorders>
          </w:tcPr>
          <w:p w:rsidR="00141D11" w:rsidRPr="00141D11" w:rsidRDefault="00141D11" w:rsidP="00AE4236">
            <w:pPr>
              <w:rPr>
                <w:rFonts w:ascii="Times New Roman" w:hAnsi="Times New Roman" w:cs="Times New Roman"/>
                <w:b/>
                <w:sz w:val="26"/>
                <w:szCs w:val="26"/>
              </w:rPr>
            </w:pPr>
          </w:p>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34</w:t>
            </w:r>
          </w:p>
        </w:tc>
        <w:tc>
          <w:tcPr>
            <w:tcW w:w="852" w:type="dxa"/>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p>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34</w:t>
            </w:r>
          </w:p>
        </w:tc>
        <w:tc>
          <w:tcPr>
            <w:tcW w:w="992" w:type="dxa"/>
            <w:tcBorders>
              <w:top w:val="single" w:sz="4" w:space="0" w:color="auto"/>
              <w:left w:val="single" w:sz="4" w:space="0" w:color="auto"/>
              <w:right w:val="single" w:sz="4" w:space="0" w:color="auto"/>
            </w:tcBorders>
          </w:tcPr>
          <w:p w:rsidR="00141D11" w:rsidRPr="00141D11" w:rsidRDefault="00141D11" w:rsidP="00AE4236">
            <w:pPr>
              <w:rPr>
                <w:rFonts w:ascii="Times New Roman" w:hAnsi="Times New Roman" w:cs="Times New Roman"/>
                <w:b/>
                <w:sz w:val="26"/>
                <w:szCs w:val="26"/>
              </w:rPr>
            </w:pPr>
          </w:p>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34</w:t>
            </w:r>
          </w:p>
        </w:tc>
        <w:tc>
          <w:tcPr>
            <w:tcW w:w="851" w:type="dxa"/>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p>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34</w:t>
            </w:r>
          </w:p>
        </w:tc>
        <w:tc>
          <w:tcPr>
            <w:tcW w:w="1134" w:type="dxa"/>
            <w:tcBorders>
              <w:top w:val="single" w:sz="4" w:space="0" w:color="auto"/>
              <w:left w:val="single" w:sz="4" w:space="0" w:color="auto"/>
              <w:right w:val="single" w:sz="4" w:space="0" w:color="auto"/>
            </w:tcBorders>
            <w:vAlign w:val="center"/>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202</w:t>
            </w:r>
          </w:p>
        </w:tc>
      </w:tr>
      <w:tr w:rsidR="00141D11" w:rsidRPr="00141D11" w:rsidTr="00141D11">
        <w:trPr>
          <w:trHeight w:val="700"/>
        </w:trPr>
        <w:tc>
          <w:tcPr>
            <w:tcW w:w="1985" w:type="dxa"/>
            <w:tcBorders>
              <w:top w:val="single" w:sz="4" w:space="0" w:color="auto"/>
              <w:left w:val="single" w:sz="4" w:space="0" w:color="auto"/>
              <w:right w:val="single" w:sz="4" w:space="0" w:color="auto"/>
            </w:tcBorders>
            <w:vAlign w:val="center"/>
          </w:tcPr>
          <w:p w:rsidR="00141D11" w:rsidRPr="00141D11" w:rsidRDefault="00141D11" w:rsidP="00AE4236">
            <w:pPr>
              <w:tabs>
                <w:tab w:val="left" w:pos="4500"/>
                <w:tab w:val="left" w:pos="9180"/>
                <w:tab w:val="left" w:pos="9360"/>
              </w:tabs>
              <w:rPr>
                <w:rFonts w:ascii="Times New Roman" w:hAnsi="Times New Roman" w:cs="Times New Roman"/>
                <w:b/>
                <w:bCs/>
                <w:sz w:val="26"/>
                <w:szCs w:val="26"/>
              </w:rPr>
            </w:pPr>
          </w:p>
        </w:tc>
        <w:tc>
          <w:tcPr>
            <w:tcW w:w="2409" w:type="dxa"/>
            <w:tcBorders>
              <w:top w:val="single" w:sz="4" w:space="0" w:color="auto"/>
              <w:left w:val="single" w:sz="4" w:space="0" w:color="auto"/>
              <w:right w:val="single" w:sz="4" w:space="0" w:color="auto"/>
            </w:tcBorders>
            <w:vAlign w:val="center"/>
          </w:tcPr>
          <w:p w:rsidR="00141D11" w:rsidRPr="00141D11" w:rsidRDefault="00141D11" w:rsidP="00AE4236">
            <w:pPr>
              <w:tabs>
                <w:tab w:val="left" w:pos="4500"/>
                <w:tab w:val="left" w:pos="9180"/>
                <w:tab w:val="left" w:pos="9360"/>
              </w:tabs>
              <w:rPr>
                <w:rFonts w:ascii="Times New Roman" w:hAnsi="Times New Roman" w:cs="Times New Roman"/>
                <w:b/>
                <w:bCs/>
                <w:sz w:val="26"/>
                <w:szCs w:val="26"/>
                <w:lang w:val="ru-RU"/>
              </w:rPr>
            </w:pPr>
            <w:r w:rsidRPr="00141D11">
              <w:rPr>
                <w:rFonts w:ascii="Times New Roman" w:hAnsi="Times New Roman" w:cs="Times New Roman"/>
                <w:b/>
                <w:bCs/>
                <w:sz w:val="26"/>
                <w:szCs w:val="26"/>
                <w:lang w:val="ru-RU"/>
              </w:rPr>
              <w:t xml:space="preserve">Всего к финансированию </w:t>
            </w:r>
          </w:p>
          <w:p w:rsidR="00141D11" w:rsidRPr="00141D11" w:rsidRDefault="00141D11" w:rsidP="00AE4236">
            <w:pPr>
              <w:tabs>
                <w:tab w:val="left" w:pos="4500"/>
                <w:tab w:val="left" w:pos="9180"/>
                <w:tab w:val="left" w:pos="9360"/>
              </w:tabs>
              <w:rPr>
                <w:rFonts w:ascii="Times New Roman" w:hAnsi="Times New Roman" w:cs="Times New Roman"/>
                <w:b/>
                <w:bCs/>
                <w:sz w:val="26"/>
                <w:szCs w:val="26"/>
                <w:lang w:val="ru-RU"/>
              </w:rPr>
            </w:pPr>
            <w:r w:rsidRPr="00141D11">
              <w:rPr>
                <w:rFonts w:ascii="Times New Roman" w:hAnsi="Times New Roman" w:cs="Times New Roman"/>
                <w:b/>
                <w:bCs/>
                <w:sz w:val="26"/>
                <w:szCs w:val="26"/>
                <w:lang w:val="ru-RU"/>
              </w:rPr>
              <w:t>(5 – дневная учебная неделя)</w:t>
            </w:r>
          </w:p>
        </w:tc>
        <w:tc>
          <w:tcPr>
            <w:tcW w:w="993" w:type="dxa"/>
            <w:tcBorders>
              <w:top w:val="single" w:sz="4" w:space="0" w:color="auto"/>
              <w:left w:val="single" w:sz="4" w:space="0" w:color="auto"/>
              <w:right w:val="single" w:sz="4" w:space="0" w:color="auto"/>
            </w:tcBorders>
            <w:vAlign w:val="center"/>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lang w:val="ru-RU"/>
              </w:rPr>
            </w:pPr>
          </w:p>
        </w:tc>
        <w:tc>
          <w:tcPr>
            <w:tcW w:w="708" w:type="dxa"/>
            <w:tcBorders>
              <w:top w:val="single" w:sz="4" w:space="0" w:color="auto"/>
              <w:left w:val="single" w:sz="4" w:space="0" w:color="auto"/>
              <w:right w:val="single" w:sz="4" w:space="0" w:color="auto"/>
            </w:tcBorders>
            <w:vAlign w:val="center"/>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lang w:val="ru-RU"/>
              </w:rPr>
            </w:pPr>
          </w:p>
        </w:tc>
        <w:tc>
          <w:tcPr>
            <w:tcW w:w="849" w:type="dxa"/>
            <w:tcBorders>
              <w:top w:val="single" w:sz="4" w:space="0" w:color="auto"/>
              <w:left w:val="single" w:sz="4" w:space="0" w:color="auto"/>
              <w:right w:val="single" w:sz="4" w:space="0" w:color="auto"/>
            </w:tcBorders>
          </w:tcPr>
          <w:p w:rsidR="00141D11" w:rsidRPr="00141D11" w:rsidRDefault="00141D11" w:rsidP="00AE4236">
            <w:pPr>
              <w:rPr>
                <w:rFonts w:ascii="Times New Roman" w:hAnsi="Times New Roman" w:cs="Times New Roman"/>
                <w:b/>
                <w:sz w:val="26"/>
                <w:szCs w:val="26"/>
                <w:lang w:val="ru-RU"/>
              </w:rPr>
            </w:pPr>
          </w:p>
        </w:tc>
        <w:tc>
          <w:tcPr>
            <w:tcW w:w="852" w:type="dxa"/>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b/>
                <w:sz w:val="26"/>
                <w:szCs w:val="26"/>
                <w:lang w:val="ru-RU"/>
              </w:rPr>
            </w:pPr>
          </w:p>
        </w:tc>
        <w:tc>
          <w:tcPr>
            <w:tcW w:w="992" w:type="dxa"/>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b/>
                <w:sz w:val="26"/>
                <w:szCs w:val="26"/>
                <w:lang w:val="ru-RU"/>
              </w:rPr>
            </w:pPr>
          </w:p>
        </w:tc>
        <w:tc>
          <w:tcPr>
            <w:tcW w:w="851" w:type="dxa"/>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b/>
                <w:sz w:val="26"/>
                <w:szCs w:val="26"/>
                <w:lang w:val="ru-RU"/>
              </w:rPr>
            </w:pPr>
          </w:p>
        </w:tc>
        <w:tc>
          <w:tcPr>
            <w:tcW w:w="1134" w:type="dxa"/>
            <w:tcBorders>
              <w:top w:val="single" w:sz="4" w:space="0" w:color="auto"/>
              <w:left w:val="single" w:sz="4" w:space="0" w:color="auto"/>
              <w:right w:val="single" w:sz="4" w:space="0" w:color="auto"/>
            </w:tcBorders>
            <w:vAlign w:val="center"/>
          </w:tcPr>
          <w:p w:rsidR="00141D11" w:rsidRPr="00141D11" w:rsidRDefault="00141D11" w:rsidP="00AE4236">
            <w:pPr>
              <w:jc w:val="center"/>
              <w:rPr>
                <w:rFonts w:ascii="Times New Roman" w:hAnsi="Times New Roman" w:cs="Times New Roman"/>
                <w:b/>
                <w:sz w:val="26"/>
                <w:szCs w:val="26"/>
                <w:lang w:val="ru-RU"/>
              </w:rPr>
            </w:pPr>
          </w:p>
        </w:tc>
      </w:tr>
      <w:tr w:rsidR="00141D11" w:rsidRPr="00141D11" w:rsidTr="00141D11">
        <w:trPr>
          <w:trHeight w:val="649"/>
        </w:trPr>
        <w:tc>
          <w:tcPr>
            <w:tcW w:w="4394" w:type="dxa"/>
            <w:gridSpan w:val="2"/>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rPr>
                <w:rFonts w:ascii="Times New Roman" w:hAnsi="Times New Roman" w:cs="Times New Roman"/>
                <w:b/>
                <w:sz w:val="26"/>
                <w:szCs w:val="26"/>
                <w:lang w:val="ru-RU"/>
              </w:rPr>
            </w:pPr>
            <w:r w:rsidRPr="00141D11">
              <w:rPr>
                <w:rFonts w:ascii="Times New Roman" w:hAnsi="Times New Roman" w:cs="Times New Roman"/>
                <w:b/>
                <w:sz w:val="26"/>
                <w:szCs w:val="26"/>
                <w:lang w:val="ru-RU"/>
              </w:rPr>
              <w:t>Общий объем годовой  нагрузки</w:t>
            </w:r>
          </w:p>
          <w:p w:rsidR="00141D11" w:rsidRPr="00141D11" w:rsidRDefault="00141D11" w:rsidP="00AE4236">
            <w:pPr>
              <w:tabs>
                <w:tab w:val="left" w:pos="4500"/>
                <w:tab w:val="left" w:pos="9180"/>
                <w:tab w:val="left" w:pos="9360"/>
              </w:tabs>
              <w:rPr>
                <w:rFonts w:ascii="Times New Roman" w:hAnsi="Times New Roman" w:cs="Times New Roman"/>
                <w:b/>
                <w:bCs/>
                <w:sz w:val="26"/>
                <w:szCs w:val="26"/>
                <w:lang w:val="ru-RU"/>
              </w:rPr>
            </w:pPr>
            <w:r w:rsidRPr="00141D11">
              <w:rPr>
                <w:rFonts w:ascii="Times New Roman" w:hAnsi="Times New Roman" w:cs="Times New Roman"/>
                <w:b/>
                <w:sz w:val="26"/>
                <w:szCs w:val="26"/>
                <w:lang w:val="ru-RU"/>
              </w:rPr>
              <w:t>(аудиторной учебной и внеурочной деятельности)</w:t>
            </w:r>
          </w:p>
        </w:tc>
        <w:tc>
          <w:tcPr>
            <w:tcW w:w="993"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tabs>
                <w:tab w:val="left" w:pos="4500"/>
                <w:tab w:val="left" w:pos="9180"/>
                <w:tab w:val="left" w:pos="9360"/>
              </w:tabs>
              <w:rPr>
                <w:rFonts w:ascii="Times New Roman" w:hAnsi="Times New Roman" w:cs="Times New Roman"/>
                <w:b/>
                <w:bCs/>
                <w:sz w:val="26"/>
                <w:szCs w:val="26"/>
                <w:lang w:val="ru-RU"/>
              </w:rPr>
            </w:pPr>
          </w:p>
        </w:tc>
        <w:tc>
          <w:tcPr>
            <w:tcW w:w="708"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tabs>
                <w:tab w:val="left" w:pos="4500"/>
                <w:tab w:val="left" w:pos="9180"/>
                <w:tab w:val="left" w:pos="9360"/>
              </w:tabs>
              <w:rPr>
                <w:rFonts w:ascii="Times New Roman" w:hAnsi="Times New Roman" w:cs="Times New Roman"/>
                <w:b/>
                <w:bCs/>
                <w:sz w:val="26"/>
                <w:szCs w:val="26"/>
                <w:lang w:val="ru-RU"/>
              </w:rPr>
            </w:pPr>
          </w:p>
        </w:tc>
        <w:tc>
          <w:tcPr>
            <w:tcW w:w="849"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lang w:val="ru-RU"/>
              </w:rPr>
            </w:pPr>
          </w:p>
        </w:tc>
        <w:tc>
          <w:tcPr>
            <w:tcW w:w="85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lang w:val="ru-RU"/>
              </w:rPr>
            </w:pP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lang w:val="ru-RU"/>
              </w:rPr>
            </w:pPr>
          </w:p>
        </w:tc>
        <w:tc>
          <w:tcPr>
            <w:tcW w:w="851"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tabs>
                <w:tab w:val="left" w:pos="4500"/>
                <w:tab w:val="left" w:pos="9180"/>
                <w:tab w:val="left" w:pos="9360"/>
              </w:tabs>
              <w:jc w:val="center"/>
              <w:rPr>
                <w:rFonts w:ascii="Times New Roman" w:hAnsi="Times New Roman" w:cs="Times New Roman"/>
                <w:b/>
                <w:bCs/>
                <w:sz w:val="26"/>
                <w:szCs w:val="26"/>
              </w:rPr>
            </w:pPr>
            <w:r w:rsidRPr="00141D11">
              <w:rPr>
                <w:rFonts w:ascii="Times New Roman" w:hAnsi="Times New Roman" w:cs="Times New Roman"/>
                <w:b/>
                <w:bCs/>
                <w:sz w:val="26"/>
                <w:szCs w:val="26"/>
              </w:rPr>
              <w:t>2020</w:t>
            </w:r>
          </w:p>
        </w:tc>
      </w:tr>
    </w:tbl>
    <w:p w:rsidR="00141D11" w:rsidRPr="00141D11" w:rsidRDefault="00141D11" w:rsidP="00141D11">
      <w:pPr>
        <w:rPr>
          <w:rFonts w:ascii="Times New Roman" w:hAnsi="Times New Roman" w:cs="Times New Roman"/>
          <w:sz w:val="26"/>
          <w:szCs w:val="26"/>
        </w:rPr>
      </w:pPr>
    </w:p>
    <w:p w:rsidR="00141D11" w:rsidRPr="00141D11" w:rsidRDefault="00141D11">
      <w:pPr>
        <w:rPr>
          <w:rFonts w:ascii="Times New Roman" w:hAnsi="Times New Roman" w:cs="Times New Roman"/>
          <w:sz w:val="26"/>
          <w:szCs w:val="26"/>
          <w:lang w:val="ru-RU"/>
        </w:rPr>
      </w:pPr>
      <w:r w:rsidRPr="00141D11">
        <w:rPr>
          <w:rFonts w:ascii="Times New Roman" w:hAnsi="Times New Roman" w:cs="Times New Roman"/>
          <w:sz w:val="26"/>
          <w:szCs w:val="26"/>
          <w:lang w:val="ru-RU"/>
        </w:rPr>
        <w:br w:type="page"/>
      </w:r>
    </w:p>
    <w:p w:rsidR="00141D11" w:rsidRPr="00141D11" w:rsidRDefault="00141D11" w:rsidP="00141D11">
      <w:pPr>
        <w:pStyle w:val="ab"/>
        <w:rPr>
          <w:sz w:val="26"/>
          <w:szCs w:val="26"/>
        </w:rPr>
      </w:pPr>
      <w:r w:rsidRPr="00141D11">
        <w:rPr>
          <w:sz w:val="26"/>
          <w:szCs w:val="26"/>
        </w:rPr>
        <w:lastRenderedPageBreak/>
        <w:t>Первая ступень, 4 классы</w:t>
      </w:r>
    </w:p>
    <w:p w:rsidR="00141D11" w:rsidRPr="00141D11" w:rsidRDefault="00141D11" w:rsidP="00141D11">
      <w:pPr>
        <w:pStyle w:val="ab"/>
        <w:rPr>
          <w:sz w:val="26"/>
          <w:szCs w:val="26"/>
        </w:rPr>
      </w:pPr>
      <w:r w:rsidRPr="00141D11">
        <w:rPr>
          <w:sz w:val="26"/>
          <w:szCs w:val="26"/>
        </w:rPr>
        <w:t>(2013-2014 учебный год), МОУ СОШ № 85.</w:t>
      </w:r>
    </w:p>
    <w:p w:rsidR="00141D11" w:rsidRPr="00141D11" w:rsidRDefault="00141D11" w:rsidP="00141D11">
      <w:pPr>
        <w:rPr>
          <w:rFonts w:ascii="Times New Roman" w:hAnsi="Times New Roman" w:cs="Times New Roman"/>
          <w:sz w:val="26"/>
          <w:szCs w:val="26"/>
          <w:lang w:val="ru-RU"/>
        </w:rPr>
      </w:pPr>
    </w:p>
    <w:tbl>
      <w:tblPr>
        <w:tblW w:w="94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39"/>
        <w:gridCol w:w="1365"/>
        <w:gridCol w:w="1525"/>
        <w:gridCol w:w="1808"/>
        <w:gridCol w:w="2129"/>
      </w:tblGrid>
      <w:tr w:rsidR="00141D11" w:rsidRPr="00141D11" w:rsidTr="00141D11">
        <w:trPr>
          <w:cantSplit/>
          <w:trHeight w:val="486"/>
        </w:trPr>
        <w:tc>
          <w:tcPr>
            <w:tcW w:w="2639" w:type="dxa"/>
            <w:vMerge w:val="restart"/>
            <w:tcBorders>
              <w:top w:val="single" w:sz="4" w:space="0" w:color="auto"/>
              <w:left w:val="single" w:sz="4" w:space="0" w:color="auto"/>
              <w:right w:val="single" w:sz="12" w:space="0" w:color="auto"/>
            </w:tcBorders>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Учебные предметы</w:t>
            </w:r>
          </w:p>
        </w:tc>
        <w:tc>
          <w:tcPr>
            <w:tcW w:w="1365" w:type="dxa"/>
            <w:vMerge w:val="restart"/>
            <w:tcBorders>
              <w:top w:val="single" w:sz="4" w:space="0" w:color="auto"/>
              <w:left w:val="single" w:sz="12" w:space="0" w:color="auto"/>
              <w:right w:val="single" w:sz="12" w:space="0" w:color="auto"/>
            </w:tcBorders>
          </w:tcPr>
          <w:p w:rsidR="00141D11" w:rsidRPr="00141D11" w:rsidRDefault="00141D11" w:rsidP="00AE4236">
            <w:pPr>
              <w:pStyle w:val="3"/>
              <w:ind w:right="-108" w:firstLine="0"/>
              <w:rPr>
                <w:sz w:val="26"/>
                <w:szCs w:val="26"/>
              </w:rPr>
            </w:pPr>
            <w:r w:rsidRPr="00141D11">
              <w:rPr>
                <w:sz w:val="26"/>
                <w:szCs w:val="26"/>
              </w:rPr>
              <w:t>Уровень программы</w:t>
            </w:r>
          </w:p>
        </w:tc>
        <w:tc>
          <w:tcPr>
            <w:tcW w:w="3333" w:type="dxa"/>
            <w:gridSpan w:val="2"/>
            <w:tcBorders>
              <w:top w:val="single" w:sz="4" w:space="0" w:color="auto"/>
              <w:left w:val="single" w:sz="12" w:space="0" w:color="auto"/>
              <w:right w:val="single" w:sz="4" w:space="0" w:color="auto"/>
            </w:tcBorders>
          </w:tcPr>
          <w:p w:rsidR="00141D11" w:rsidRPr="00141D11" w:rsidRDefault="00141D11" w:rsidP="00AE4236">
            <w:pPr>
              <w:pStyle w:val="3"/>
              <w:ind w:hanging="1"/>
              <w:jc w:val="center"/>
              <w:rPr>
                <w:sz w:val="26"/>
                <w:szCs w:val="26"/>
              </w:rPr>
            </w:pPr>
            <w:r w:rsidRPr="00141D11">
              <w:rPr>
                <w:sz w:val="26"/>
                <w:szCs w:val="26"/>
              </w:rPr>
              <w:t>Классы/количество часов в год</w:t>
            </w:r>
          </w:p>
        </w:tc>
        <w:tc>
          <w:tcPr>
            <w:tcW w:w="2129" w:type="dxa"/>
            <w:vMerge w:val="restart"/>
            <w:tcBorders>
              <w:top w:val="single" w:sz="4" w:space="0" w:color="auto"/>
              <w:left w:val="single" w:sz="12" w:space="0" w:color="auto"/>
              <w:right w:val="single" w:sz="4" w:space="0" w:color="auto"/>
            </w:tcBorders>
          </w:tcPr>
          <w:p w:rsidR="00141D11" w:rsidRPr="00141D11" w:rsidRDefault="00141D11" w:rsidP="00AE4236">
            <w:pPr>
              <w:pStyle w:val="3"/>
              <w:ind w:firstLine="0"/>
              <w:jc w:val="center"/>
              <w:rPr>
                <w:sz w:val="26"/>
                <w:szCs w:val="26"/>
              </w:rPr>
            </w:pPr>
            <w:r w:rsidRPr="00141D11">
              <w:rPr>
                <w:sz w:val="26"/>
                <w:szCs w:val="26"/>
              </w:rPr>
              <w:t>Всего часов в год</w:t>
            </w:r>
          </w:p>
        </w:tc>
      </w:tr>
      <w:tr w:rsidR="00141D11" w:rsidRPr="00141D11" w:rsidTr="00141D11">
        <w:trPr>
          <w:cantSplit/>
          <w:trHeight w:val="815"/>
        </w:trPr>
        <w:tc>
          <w:tcPr>
            <w:tcW w:w="2639" w:type="dxa"/>
            <w:vMerge/>
            <w:tcBorders>
              <w:left w:val="single" w:sz="4" w:space="0" w:color="auto"/>
              <w:right w:val="single" w:sz="12" w:space="0" w:color="auto"/>
            </w:tcBorders>
          </w:tcPr>
          <w:p w:rsidR="00141D11" w:rsidRPr="00141D11" w:rsidRDefault="00141D11" w:rsidP="00AE4236">
            <w:pPr>
              <w:jc w:val="center"/>
              <w:rPr>
                <w:rFonts w:ascii="Times New Roman" w:hAnsi="Times New Roman" w:cs="Times New Roman"/>
                <w:b/>
                <w:sz w:val="26"/>
                <w:szCs w:val="26"/>
              </w:rPr>
            </w:pPr>
          </w:p>
        </w:tc>
        <w:tc>
          <w:tcPr>
            <w:tcW w:w="1365" w:type="dxa"/>
            <w:vMerge/>
            <w:tcBorders>
              <w:left w:val="single" w:sz="12" w:space="0" w:color="auto"/>
              <w:right w:val="single" w:sz="12" w:space="0" w:color="auto"/>
            </w:tcBorders>
          </w:tcPr>
          <w:p w:rsidR="00141D11" w:rsidRPr="00141D11" w:rsidRDefault="00141D11" w:rsidP="00AE4236">
            <w:pPr>
              <w:jc w:val="center"/>
              <w:rPr>
                <w:rFonts w:ascii="Times New Roman" w:hAnsi="Times New Roman" w:cs="Times New Roman"/>
                <w:sz w:val="26"/>
                <w:szCs w:val="26"/>
              </w:rPr>
            </w:pPr>
          </w:p>
        </w:tc>
        <w:tc>
          <w:tcPr>
            <w:tcW w:w="3333" w:type="dxa"/>
            <w:gridSpan w:val="2"/>
            <w:tcBorders>
              <w:left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Традиционная система</w:t>
            </w:r>
          </w:p>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Модель «Школа - 2100»</w:t>
            </w:r>
          </w:p>
        </w:tc>
        <w:tc>
          <w:tcPr>
            <w:tcW w:w="2129" w:type="dxa"/>
            <w:vMerge/>
            <w:tcBorders>
              <w:left w:val="single" w:sz="12" w:space="0" w:color="auto"/>
              <w:right w:val="single" w:sz="4" w:space="0" w:color="auto"/>
            </w:tcBorders>
          </w:tcPr>
          <w:p w:rsidR="00141D11" w:rsidRPr="00141D11" w:rsidRDefault="00141D11" w:rsidP="00AE4236">
            <w:pPr>
              <w:pStyle w:val="3"/>
              <w:ind w:firstLine="0"/>
              <w:jc w:val="center"/>
              <w:rPr>
                <w:sz w:val="26"/>
                <w:szCs w:val="26"/>
              </w:rPr>
            </w:pPr>
          </w:p>
        </w:tc>
      </w:tr>
      <w:tr w:rsidR="00141D11" w:rsidRPr="00141D11" w:rsidTr="00141D11">
        <w:trPr>
          <w:cantSplit/>
        </w:trPr>
        <w:tc>
          <w:tcPr>
            <w:tcW w:w="2639" w:type="dxa"/>
            <w:vMerge/>
            <w:tcBorders>
              <w:left w:val="single" w:sz="4" w:space="0" w:color="auto"/>
              <w:bottom w:val="single" w:sz="12" w:space="0" w:color="auto"/>
              <w:right w:val="single" w:sz="12" w:space="0" w:color="auto"/>
            </w:tcBorders>
            <w:vAlign w:val="center"/>
          </w:tcPr>
          <w:p w:rsidR="00141D11" w:rsidRPr="00141D11" w:rsidRDefault="00141D11" w:rsidP="00AE4236">
            <w:pPr>
              <w:rPr>
                <w:rFonts w:ascii="Times New Roman" w:hAnsi="Times New Roman" w:cs="Times New Roman"/>
                <w:b/>
                <w:sz w:val="26"/>
                <w:szCs w:val="26"/>
              </w:rPr>
            </w:pPr>
          </w:p>
        </w:tc>
        <w:tc>
          <w:tcPr>
            <w:tcW w:w="1365" w:type="dxa"/>
            <w:vMerge/>
            <w:tcBorders>
              <w:left w:val="single" w:sz="12" w:space="0" w:color="auto"/>
              <w:bottom w:val="single" w:sz="12" w:space="0" w:color="auto"/>
              <w:right w:val="single" w:sz="12" w:space="0" w:color="auto"/>
            </w:tcBorders>
          </w:tcPr>
          <w:p w:rsidR="00141D11" w:rsidRPr="00141D11" w:rsidRDefault="00141D11" w:rsidP="00AE4236">
            <w:pPr>
              <w:jc w:val="center"/>
              <w:rPr>
                <w:rFonts w:ascii="Times New Roman" w:hAnsi="Times New Roman" w:cs="Times New Roman"/>
                <w:sz w:val="26"/>
                <w:szCs w:val="26"/>
              </w:rPr>
            </w:pPr>
          </w:p>
        </w:tc>
        <w:tc>
          <w:tcPr>
            <w:tcW w:w="1525" w:type="dxa"/>
            <w:tcBorders>
              <w:top w:val="single" w:sz="4" w:space="0" w:color="auto"/>
              <w:left w:val="single" w:sz="4" w:space="0" w:color="auto"/>
              <w:bottom w:val="single" w:sz="12" w:space="0" w:color="auto"/>
              <w:right w:val="single" w:sz="12" w:space="0" w:color="auto"/>
            </w:tcBorders>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IV «А»</w:t>
            </w:r>
          </w:p>
        </w:tc>
        <w:tc>
          <w:tcPr>
            <w:tcW w:w="1808" w:type="dxa"/>
            <w:tcBorders>
              <w:top w:val="single" w:sz="4" w:space="0" w:color="auto"/>
              <w:left w:val="single" w:sz="12" w:space="0" w:color="auto"/>
              <w:bottom w:val="single" w:sz="12" w:space="0" w:color="auto"/>
              <w:right w:val="single" w:sz="12"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IV «Б»</w:t>
            </w:r>
          </w:p>
        </w:tc>
        <w:tc>
          <w:tcPr>
            <w:tcW w:w="2129" w:type="dxa"/>
            <w:tcBorders>
              <w:left w:val="single" w:sz="12" w:space="0" w:color="auto"/>
              <w:bottom w:val="single" w:sz="12" w:space="0" w:color="auto"/>
              <w:right w:val="single" w:sz="4" w:space="0" w:color="auto"/>
            </w:tcBorders>
          </w:tcPr>
          <w:p w:rsidR="00141D11" w:rsidRPr="00141D11" w:rsidRDefault="00141D11" w:rsidP="00AE4236">
            <w:pPr>
              <w:rPr>
                <w:rFonts w:ascii="Times New Roman" w:hAnsi="Times New Roman" w:cs="Times New Roman"/>
                <w:sz w:val="26"/>
                <w:szCs w:val="26"/>
              </w:rPr>
            </w:pPr>
          </w:p>
        </w:tc>
      </w:tr>
      <w:tr w:rsidR="00141D11" w:rsidRPr="00141D11" w:rsidTr="00141D11">
        <w:trPr>
          <w:cantSplit/>
        </w:trPr>
        <w:tc>
          <w:tcPr>
            <w:tcW w:w="2639" w:type="dxa"/>
            <w:tcBorders>
              <w:top w:val="single" w:sz="4" w:space="0" w:color="auto"/>
              <w:left w:val="single" w:sz="4" w:space="0" w:color="auto"/>
              <w:bottom w:val="single" w:sz="4" w:space="0" w:color="auto"/>
              <w:right w:val="single" w:sz="12" w:space="0" w:color="auto"/>
            </w:tcBorders>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Русский язык</w:t>
            </w:r>
          </w:p>
        </w:tc>
        <w:tc>
          <w:tcPr>
            <w:tcW w:w="1365" w:type="dxa"/>
            <w:tcBorders>
              <w:top w:val="single" w:sz="4" w:space="0" w:color="auto"/>
              <w:left w:val="single" w:sz="12" w:space="0" w:color="auto"/>
              <w:bottom w:val="single" w:sz="4" w:space="0" w:color="auto"/>
              <w:right w:val="single" w:sz="12"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базовый</w:t>
            </w:r>
          </w:p>
        </w:tc>
        <w:tc>
          <w:tcPr>
            <w:tcW w:w="1525" w:type="dxa"/>
            <w:tcBorders>
              <w:top w:val="single" w:sz="4" w:space="0" w:color="auto"/>
              <w:left w:val="single" w:sz="4" w:space="0" w:color="auto"/>
              <w:bottom w:val="single" w:sz="4" w:space="0" w:color="auto"/>
              <w:right w:val="single" w:sz="12"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170</w:t>
            </w:r>
          </w:p>
        </w:tc>
        <w:tc>
          <w:tcPr>
            <w:tcW w:w="1808" w:type="dxa"/>
            <w:tcBorders>
              <w:top w:val="single" w:sz="4" w:space="0" w:color="auto"/>
              <w:left w:val="single" w:sz="12" w:space="0" w:color="auto"/>
              <w:bottom w:val="single" w:sz="4" w:space="0" w:color="auto"/>
              <w:right w:val="single" w:sz="12"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170</w:t>
            </w:r>
          </w:p>
        </w:tc>
        <w:tc>
          <w:tcPr>
            <w:tcW w:w="2129" w:type="dxa"/>
            <w:tcBorders>
              <w:top w:val="single" w:sz="4" w:space="0" w:color="auto"/>
              <w:left w:val="single" w:sz="12"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340</w:t>
            </w:r>
          </w:p>
        </w:tc>
      </w:tr>
      <w:tr w:rsidR="00141D11" w:rsidRPr="00141D11" w:rsidTr="00141D11">
        <w:trPr>
          <w:cantSplit/>
        </w:trPr>
        <w:tc>
          <w:tcPr>
            <w:tcW w:w="2639" w:type="dxa"/>
            <w:tcBorders>
              <w:top w:val="single" w:sz="4" w:space="0" w:color="auto"/>
              <w:left w:val="single" w:sz="4" w:space="0" w:color="auto"/>
              <w:bottom w:val="single" w:sz="4" w:space="0" w:color="auto"/>
              <w:right w:val="single" w:sz="12" w:space="0" w:color="auto"/>
            </w:tcBorders>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Литературное чтение</w:t>
            </w:r>
          </w:p>
        </w:tc>
        <w:tc>
          <w:tcPr>
            <w:tcW w:w="1365" w:type="dxa"/>
            <w:tcBorders>
              <w:top w:val="single" w:sz="4" w:space="0" w:color="auto"/>
              <w:left w:val="single" w:sz="12" w:space="0" w:color="auto"/>
              <w:bottom w:val="single" w:sz="4" w:space="0" w:color="auto"/>
              <w:right w:val="single" w:sz="12" w:space="0" w:color="auto"/>
            </w:tcBorders>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базовый</w:t>
            </w:r>
          </w:p>
        </w:tc>
        <w:tc>
          <w:tcPr>
            <w:tcW w:w="1525" w:type="dxa"/>
            <w:tcBorders>
              <w:top w:val="single" w:sz="4" w:space="0" w:color="auto"/>
              <w:left w:val="single" w:sz="4" w:space="0" w:color="auto"/>
              <w:bottom w:val="single" w:sz="4" w:space="0" w:color="auto"/>
              <w:right w:val="single" w:sz="12"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1808" w:type="dxa"/>
            <w:tcBorders>
              <w:top w:val="single" w:sz="4" w:space="0" w:color="auto"/>
              <w:left w:val="single" w:sz="12" w:space="0" w:color="auto"/>
              <w:bottom w:val="single" w:sz="4" w:space="0" w:color="auto"/>
              <w:right w:val="single" w:sz="12"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2129" w:type="dxa"/>
            <w:tcBorders>
              <w:top w:val="single" w:sz="4" w:space="0" w:color="auto"/>
              <w:left w:val="single" w:sz="12"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136</w:t>
            </w:r>
          </w:p>
        </w:tc>
      </w:tr>
      <w:tr w:rsidR="00141D11" w:rsidRPr="00141D11" w:rsidTr="00141D11">
        <w:trPr>
          <w:cantSplit/>
        </w:trPr>
        <w:tc>
          <w:tcPr>
            <w:tcW w:w="2639" w:type="dxa"/>
            <w:tcBorders>
              <w:top w:val="single" w:sz="4" w:space="0" w:color="auto"/>
              <w:left w:val="single" w:sz="4" w:space="0" w:color="auto"/>
              <w:bottom w:val="single" w:sz="4" w:space="0" w:color="auto"/>
              <w:right w:val="single" w:sz="12" w:space="0" w:color="auto"/>
            </w:tcBorders>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Иностранный язык (англ/нем)</w:t>
            </w:r>
          </w:p>
        </w:tc>
        <w:tc>
          <w:tcPr>
            <w:tcW w:w="1365" w:type="dxa"/>
            <w:tcBorders>
              <w:top w:val="single" w:sz="4" w:space="0" w:color="auto"/>
              <w:left w:val="single" w:sz="12" w:space="0" w:color="auto"/>
              <w:bottom w:val="single" w:sz="4" w:space="0" w:color="auto"/>
              <w:right w:val="single" w:sz="12" w:space="0" w:color="auto"/>
            </w:tcBorders>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базовый</w:t>
            </w:r>
          </w:p>
        </w:tc>
        <w:tc>
          <w:tcPr>
            <w:tcW w:w="1525" w:type="dxa"/>
            <w:tcBorders>
              <w:top w:val="single" w:sz="4" w:space="0" w:color="auto"/>
              <w:left w:val="single" w:sz="4" w:space="0" w:color="auto"/>
              <w:bottom w:val="single" w:sz="4" w:space="0" w:color="auto"/>
              <w:right w:val="single" w:sz="12"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68/68</w:t>
            </w:r>
          </w:p>
        </w:tc>
        <w:tc>
          <w:tcPr>
            <w:tcW w:w="1808" w:type="dxa"/>
            <w:tcBorders>
              <w:top w:val="single" w:sz="4" w:space="0" w:color="auto"/>
              <w:left w:val="single" w:sz="12" w:space="0" w:color="auto"/>
              <w:bottom w:val="single" w:sz="4" w:space="0" w:color="auto"/>
              <w:right w:val="single" w:sz="12"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2129" w:type="dxa"/>
            <w:tcBorders>
              <w:top w:val="single" w:sz="4" w:space="0" w:color="auto"/>
              <w:left w:val="single" w:sz="12"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204</w:t>
            </w:r>
          </w:p>
        </w:tc>
      </w:tr>
      <w:tr w:rsidR="00141D11" w:rsidRPr="00141D11" w:rsidTr="00141D11">
        <w:trPr>
          <w:cantSplit/>
        </w:trPr>
        <w:tc>
          <w:tcPr>
            <w:tcW w:w="2639" w:type="dxa"/>
            <w:tcBorders>
              <w:top w:val="single" w:sz="4" w:space="0" w:color="auto"/>
              <w:left w:val="single" w:sz="4" w:space="0" w:color="auto"/>
              <w:bottom w:val="single" w:sz="4" w:space="0" w:color="auto"/>
              <w:right w:val="single" w:sz="12" w:space="0" w:color="auto"/>
            </w:tcBorders>
          </w:tcPr>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Основы религиозной культуры и светской этики</w:t>
            </w:r>
          </w:p>
        </w:tc>
        <w:tc>
          <w:tcPr>
            <w:tcW w:w="1365" w:type="dxa"/>
            <w:tcBorders>
              <w:top w:val="single" w:sz="4" w:space="0" w:color="auto"/>
              <w:left w:val="single" w:sz="12" w:space="0" w:color="auto"/>
              <w:bottom w:val="single" w:sz="4" w:space="0" w:color="auto"/>
              <w:right w:val="single" w:sz="12"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базовый</w:t>
            </w:r>
          </w:p>
        </w:tc>
        <w:tc>
          <w:tcPr>
            <w:tcW w:w="1525" w:type="dxa"/>
            <w:tcBorders>
              <w:top w:val="single" w:sz="4" w:space="0" w:color="auto"/>
              <w:left w:val="single" w:sz="4" w:space="0" w:color="auto"/>
              <w:bottom w:val="single" w:sz="4" w:space="0" w:color="auto"/>
              <w:right w:val="single" w:sz="12"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1808" w:type="dxa"/>
            <w:tcBorders>
              <w:top w:val="single" w:sz="4" w:space="0" w:color="auto"/>
              <w:left w:val="single" w:sz="12" w:space="0" w:color="auto"/>
              <w:bottom w:val="single" w:sz="4" w:space="0" w:color="auto"/>
              <w:right w:val="single" w:sz="12"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2129" w:type="dxa"/>
            <w:tcBorders>
              <w:top w:val="single" w:sz="4" w:space="0" w:color="auto"/>
              <w:left w:val="single" w:sz="12"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r>
      <w:tr w:rsidR="00141D11" w:rsidRPr="00141D11" w:rsidTr="00141D11">
        <w:tc>
          <w:tcPr>
            <w:tcW w:w="2639" w:type="dxa"/>
            <w:tcBorders>
              <w:top w:val="single" w:sz="12" w:space="0" w:color="auto"/>
              <w:left w:val="single" w:sz="4" w:space="0" w:color="auto"/>
              <w:bottom w:val="single" w:sz="4" w:space="0" w:color="auto"/>
              <w:right w:val="single" w:sz="12" w:space="0" w:color="auto"/>
            </w:tcBorders>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Математика</w:t>
            </w:r>
          </w:p>
        </w:tc>
        <w:tc>
          <w:tcPr>
            <w:tcW w:w="1365" w:type="dxa"/>
            <w:tcBorders>
              <w:top w:val="single" w:sz="12" w:space="0" w:color="auto"/>
              <w:left w:val="single" w:sz="12" w:space="0" w:color="auto"/>
              <w:bottom w:val="single" w:sz="4" w:space="0" w:color="auto"/>
              <w:right w:val="single" w:sz="12"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базовый</w:t>
            </w:r>
          </w:p>
        </w:tc>
        <w:tc>
          <w:tcPr>
            <w:tcW w:w="1525" w:type="dxa"/>
            <w:tcBorders>
              <w:top w:val="single" w:sz="12" w:space="0" w:color="auto"/>
              <w:left w:val="single" w:sz="4" w:space="0" w:color="auto"/>
              <w:bottom w:val="single" w:sz="4" w:space="0" w:color="auto"/>
              <w:right w:val="single" w:sz="12"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136</w:t>
            </w:r>
          </w:p>
        </w:tc>
        <w:tc>
          <w:tcPr>
            <w:tcW w:w="1808" w:type="dxa"/>
            <w:tcBorders>
              <w:top w:val="single" w:sz="12" w:space="0" w:color="auto"/>
              <w:left w:val="single" w:sz="12" w:space="0" w:color="auto"/>
              <w:bottom w:val="single" w:sz="4" w:space="0" w:color="auto"/>
              <w:right w:val="single" w:sz="12"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136</w:t>
            </w:r>
          </w:p>
        </w:tc>
        <w:tc>
          <w:tcPr>
            <w:tcW w:w="2129" w:type="dxa"/>
            <w:tcBorders>
              <w:top w:val="single" w:sz="12" w:space="0" w:color="auto"/>
              <w:left w:val="single" w:sz="12"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272</w:t>
            </w:r>
          </w:p>
        </w:tc>
      </w:tr>
      <w:tr w:rsidR="00141D11" w:rsidRPr="00141D11" w:rsidTr="00141D11">
        <w:trPr>
          <w:cantSplit/>
        </w:trPr>
        <w:tc>
          <w:tcPr>
            <w:tcW w:w="2639" w:type="dxa"/>
            <w:tcBorders>
              <w:top w:val="single" w:sz="12" w:space="0" w:color="auto"/>
              <w:left w:val="single" w:sz="4" w:space="0" w:color="auto"/>
              <w:bottom w:val="single" w:sz="12" w:space="0" w:color="auto"/>
              <w:right w:val="single" w:sz="12" w:space="0" w:color="auto"/>
            </w:tcBorders>
          </w:tcPr>
          <w:p w:rsidR="00141D11" w:rsidRPr="00141D11" w:rsidRDefault="00141D11" w:rsidP="00AE4236">
            <w:pPr>
              <w:ind w:left="-21"/>
              <w:jc w:val="both"/>
              <w:rPr>
                <w:rFonts w:ascii="Times New Roman" w:hAnsi="Times New Roman" w:cs="Times New Roman"/>
                <w:sz w:val="26"/>
                <w:szCs w:val="26"/>
              </w:rPr>
            </w:pPr>
            <w:r w:rsidRPr="00141D11">
              <w:rPr>
                <w:rFonts w:ascii="Times New Roman" w:hAnsi="Times New Roman" w:cs="Times New Roman"/>
                <w:sz w:val="26"/>
                <w:szCs w:val="26"/>
              </w:rPr>
              <w:t>Окружающий мир</w:t>
            </w:r>
          </w:p>
        </w:tc>
        <w:tc>
          <w:tcPr>
            <w:tcW w:w="1365" w:type="dxa"/>
            <w:tcBorders>
              <w:top w:val="single" w:sz="12" w:space="0" w:color="auto"/>
              <w:left w:val="single" w:sz="12" w:space="0" w:color="auto"/>
              <w:bottom w:val="single" w:sz="12" w:space="0" w:color="auto"/>
              <w:right w:val="single" w:sz="12" w:space="0" w:color="auto"/>
            </w:tcBorders>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базовый</w:t>
            </w:r>
          </w:p>
        </w:tc>
        <w:tc>
          <w:tcPr>
            <w:tcW w:w="1525" w:type="dxa"/>
            <w:tcBorders>
              <w:top w:val="single" w:sz="12" w:space="0" w:color="auto"/>
              <w:left w:val="single" w:sz="4" w:space="0" w:color="auto"/>
              <w:bottom w:val="single" w:sz="12" w:space="0" w:color="auto"/>
              <w:right w:val="single" w:sz="12"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1808" w:type="dxa"/>
            <w:tcBorders>
              <w:top w:val="single" w:sz="12" w:space="0" w:color="auto"/>
              <w:left w:val="single" w:sz="12" w:space="0" w:color="auto"/>
              <w:bottom w:val="single" w:sz="12" w:space="0" w:color="auto"/>
              <w:right w:val="single" w:sz="12"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2129" w:type="dxa"/>
            <w:tcBorders>
              <w:top w:val="single" w:sz="12" w:space="0" w:color="auto"/>
              <w:left w:val="single" w:sz="12"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136</w:t>
            </w:r>
          </w:p>
        </w:tc>
      </w:tr>
      <w:tr w:rsidR="00141D11" w:rsidRPr="00141D11" w:rsidTr="00141D11">
        <w:trPr>
          <w:cantSplit/>
        </w:trPr>
        <w:tc>
          <w:tcPr>
            <w:tcW w:w="2639" w:type="dxa"/>
            <w:tcBorders>
              <w:top w:val="single" w:sz="12" w:space="0" w:color="auto"/>
              <w:left w:val="single" w:sz="4" w:space="0" w:color="auto"/>
              <w:bottom w:val="single" w:sz="4" w:space="0" w:color="auto"/>
              <w:right w:val="single" w:sz="12" w:space="0" w:color="auto"/>
            </w:tcBorders>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 xml:space="preserve">Изобразительное искусство </w:t>
            </w:r>
          </w:p>
        </w:tc>
        <w:tc>
          <w:tcPr>
            <w:tcW w:w="1365" w:type="dxa"/>
            <w:tcBorders>
              <w:top w:val="single" w:sz="12" w:space="0" w:color="auto"/>
              <w:left w:val="single" w:sz="12" w:space="0" w:color="auto"/>
              <w:bottom w:val="single" w:sz="4" w:space="0" w:color="auto"/>
              <w:right w:val="single" w:sz="12" w:space="0" w:color="auto"/>
            </w:tcBorders>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 xml:space="preserve">  базовый</w:t>
            </w:r>
          </w:p>
        </w:tc>
        <w:tc>
          <w:tcPr>
            <w:tcW w:w="1525" w:type="dxa"/>
            <w:tcBorders>
              <w:top w:val="single" w:sz="12" w:space="0" w:color="auto"/>
              <w:left w:val="single" w:sz="4" w:space="0" w:color="auto"/>
              <w:bottom w:val="single" w:sz="4" w:space="0" w:color="auto"/>
              <w:right w:val="single" w:sz="12" w:space="0" w:color="auto"/>
            </w:tcBorders>
          </w:tcPr>
          <w:p w:rsidR="00141D11" w:rsidRPr="00141D11" w:rsidRDefault="00141D11" w:rsidP="00AE4236">
            <w:pPr>
              <w:jc w:val="center"/>
              <w:rPr>
                <w:rFonts w:ascii="Times New Roman" w:hAnsi="Times New Roman" w:cs="Times New Roman"/>
                <w:sz w:val="26"/>
                <w:szCs w:val="26"/>
              </w:rPr>
            </w:pPr>
          </w:p>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1808" w:type="dxa"/>
            <w:tcBorders>
              <w:top w:val="single" w:sz="12" w:space="0" w:color="auto"/>
              <w:left w:val="single" w:sz="12" w:space="0" w:color="auto"/>
              <w:bottom w:val="single" w:sz="4" w:space="0" w:color="auto"/>
              <w:right w:val="single" w:sz="12" w:space="0" w:color="auto"/>
            </w:tcBorders>
          </w:tcPr>
          <w:p w:rsidR="00141D11" w:rsidRPr="00141D11" w:rsidRDefault="00141D11" w:rsidP="00AE4236">
            <w:pPr>
              <w:jc w:val="center"/>
              <w:rPr>
                <w:rFonts w:ascii="Times New Roman" w:hAnsi="Times New Roman" w:cs="Times New Roman"/>
                <w:sz w:val="26"/>
                <w:szCs w:val="26"/>
              </w:rPr>
            </w:pPr>
          </w:p>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2129" w:type="dxa"/>
            <w:tcBorders>
              <w:top w:val="single" w:sz="12" w:space="0" w:color="auto"/>
              <w:left w:val="single" w:sz="12"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r>
      <w:tr w:rsidR="00141D11" w:rsidRPr="00141D11" w:rsidTr="00141D11">
        <w:trPr>
          <w:cantSplit/>
          <w:trHeight w:val="70"/>
        </w:trPr>
        <w:tc>
          <w:tcPr>
            <w:tcW w:w="2639" w:type="dxa"/>
            <w:tcBorders>
              <w:top w:val="single" w:sz="4" w:space="0" w:color="auto"/>
              <w:left w:val="single" w:sz="4" w:space="0" w:color="auto"/>
              <w:bottom w:val="single" w:sz="12" w:space="0" w:color="auto"/>
              <w:right w:val="single" w:sz="12" w:space="0" w:color="auto"/>
            </w:tcBorders>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Музыка</w:t>
            </w:r>
          </w:p>
        </w:tc>
        <w:tc>
          <w:tcPr>
            <w:tcW w:w="1365" w:type="dxa"/>
            <w:tcBorders>
              <w:top w:val="single" w:sz="4" w:space="0" w:color="auto"/>
              <w:left w:val="single" w:sz="12" w:space="0" w:color="auto"/>
              <w:bottom w:val="single" w:sz="12" w:space="0" w:color="auto"/>
              <w:right w:val="single" w:sz="12"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базовый</w:t>
            </w:r>
          </w:p>
        </w:tc>
        <w:tc>
          <w:tcPr>
            <w:tcW w:w="1525" w:type="dxa"/>
            <w:tcBorders>
              <w:top w:val="single" w:sz="4" w:space="0" w:color="auto"/>
              <w:left w:val="single" w:sz="4" w:space="0" w:color="auto"/>
              <w:bottom w:val="single" w:sz="12" w:space="0" w:color="auto"/>
              <w:right w:val="single" w:sz="12"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1808" w:type="dxa"/>
            <w:tcBorders>
              <w:top w:val="single" w:sz="4" w:space="0" w:color="auto"/>
              <w:left w:val="single" w:sz="12" w:space="0" w:color="auto"/>
              <w:bottom w:val="single" w:sz="12" w:space="0" w:color="auto"/>
              <w:right w:val="single" w:sz="12"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2129" w:type="dxa"/>
            <w:tcBorders>
              <w:top w:val="single" w:sz="4" w:space="0" w:color="auto"/>
              <w:left w:val="single" w:sz="12"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r>
      <w:tr w:rsidR="00141D11" w:rsidRPr="00141D11" w:rsidTr="00141D11">
        <w:tc>
          <w:tcPr>
            <w:tcW w:w="2639" w:type="dxa"/>
            <w:tcBorders>
              <w:top w:val="single" w:sz="12" w:space="0" w:color="auto"/>
              <w:left w:val="single" w:sz="4" w:space="0" w:color="auto"/>
              <w:bottom w:val="single" w:sz="12" w:space="0" w:color="auto"/>
              <w:right w:val="single" w:sz="12" w:space="0" w:color="auto"/>
            </w:tcBorders>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Физическая культура</w:t>
            </w:r>
          </w:p>
        </w:tc>
        <w:tc>
          <w:tcPr>
            <w:tcW w:w="1365" w:type="dxa"/>
            <w:tcBorders>
              <w:top w:val="single" w:sz="12" w:space="0" w:color="auto"/>
              <w:left w:val="single" w:sz="12" w:space="0" w:color="auto"/>
              <w:bottom w:val="single" w:sz="12" w:space="0" w:color="auto"/>
              <w:right w:val="single" w:sz="12" w:space="0" w:color="auto"/>
            </w:tcBorders>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 xml:space="preserve">  базовый</w:t>
            </w:r>
          </w:p>
        </w:tc>
        <w:tc>
          <w:tcPr>
            <w:tcW w:w="1525" w:type="dxa"/>
            <w:tcBorders>
              <w:top w:val="single" w:sz="12" w:space="0" w:color="auto"/>
              <w:left w:val="single" w:sz="4" w:space="0" w:color="auto"/>
              <w:bottom w:val="single" w:sz="12" w:space="0" w:color="auto"/>
              <w:right w:val="single" w:sz="12" w:space="0" w:color="auto"/>
            </w:tcBorders>
          </w:tcPr>
          <w:p w:rsidR="00141D11" w:rsidRPr="00141D11" w:rsidRDefault="00141D11" w:rsidP="00AE4236">
            <w:pPr>
              <w:jc w:val="center"/>
              <w:rPr>
                <w:rFonts w:ascii="Times New Roman" w:hAnsi="Times New Roman" w:cs="Times New Roman"/>
                <w:sz w:val="26"/>
                <w:szCs w:val="26"/>
              </w:rPr>
            </w:pPr>
          </w:p>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102</w:t>
            </w:r>
          </w:p>
        </w:tc>
        <w:tc>
          <w:tcPr>
            <w:tcW w:w="1808" w:type="dxa"/>
            <w:tcBorders>
              <w:top w:val="single" w:sz="12" w:space="0" w:color="auto"/>
              <w:left w:val="single" w:sz="12" w:space="0" w:color="auto"/>
              <w:bottom w:val="single" w:sz="12" w:space="0" w:color="auto"/>
              <w:right w:val="single" w:sz="12" w:space="0" w:color="auto"/>
            </w:tcBorders>
          </w:tcPr>
          <w:p w:rsidR="00141D11" w:rsidRPr="00141D11" w:rsidRDefault="00141D11" w:rsidP="00AE4236">
            <w:pPr>
              <w:jc w:val="center"/>
              <w:rPr>
                <w:rFonts w:ascii="Times New Roman" w:hAnsi="Times New Roman" w:cs="Times New Roman"/>
                <w:sz w:val="26"/>
                <w:szCs w:val="26"/>
              </w:rPr>
            </w:pPr>
          </w:p>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102</w:t>
            </w:r>
          </w:p>
        </w:tc>
        <w:tc>
          <w:tcPr>
            <w:tcW w:w="2129" w:type="dxa"/>
            <w:tcBorders>
              <w:top w:val="single" w:sz="12" w:space="0" w:color="auto"/>
              <w:left w:val="single" w:sz="12"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204</w:t>
            </w:r>
          </w:p>
        </w:tc>
      </w:tr>
      <w:tr w:rsidR="00141D11" w:rsidRPr="00141D11" w:rsidTr="00141D11">
        <w:tc>
          <w:tcPr>
            <w:tcW w:w="2639" w:type="dxa"/>
            <w:tcBorders>
              <w:top w:val="single" w:sz="12" w:space="0" w:color="auto"/>
              <w:left w:val="single" w:sz="4" w:space="0" w:color="auto"/>
              <w:bottom w:val="single" w:sz="12" w:space="0" w:color="auto"/>
              <w:right w:val="single" w:sz="12" w:space="0" w:color="auto"/>
            </w:tcBorders>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Технология</w:t>
            </w:r>
          </w:p>
        </w:tc>
        <w:tc>
          <w:tcPr>
            <w:tcW w:w="1365" w:type="dxa"/>
            <w:tcBorders>
              <w:top w:val="single" w:sz="12" w:space="0" w:color="auto"/>
              <w:left w:val="single" w:sz="12" w:space="0" w:color="auto"/>
              <w:bottom w:val="single" w:sz="12" w:space="0" w:color="auto"/>
              <w:right w:val="single" w:sz="12"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базовый</w:t>
            </w:r>
          </w:p>
        </w:tc>
        <w:tc>
          <w:tcPr>
            <w:tcW w:w="1525" w:type="dxa"/>
            <w:tcBorders>
              <w:top w:val="single" w:sz="12" w:space="0" w:color="auto"/>
              <w:left w:val="single" w:sz="4" w:space="0" w:color="auto"/>
              <w:bottom w:val="single" w:sz="12" w:space="0" w:color="auto"/>
              <w:right w:val="single" w:sz="12"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1808" w:type="dxa"/>
            <w:tcBorders>
              <w:top w:val="single" w:sz="12" w:space="0" w:color="auto"/>
              <w:left w:val="single" w:sz="12" w:space="0" w:color="auto"/>
              <w:bottom w:val="single" w:sz="12" w:space="0" w:color="auto"/>
              <w:right w:val="single" w:sz="12"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2129" w:type="dxa"/>
            <w:tcBorders>
              <w:top w:val="single" w:sz="12" w:space="0" w:color="auto"/>
              <w:left w:val="single" w:sz="12"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136</w:t>
            </w:r>
          </w:p>
        </w:tc>
      </w:tr>
      <w:tr w:rsidR="00141D11" w:rsidRPr="00141D11" w:rsidTr="00141D11">
        <w:trPr>
          <w:cantSplit/>
        </w:trPr>
        <w:tc>
          <w:tcPr>
            <w:tcW w:w="2639" w:type="dxa"/>
            <w:tcBorders>
              <w:top w:val="single" w:sz="12" w:space="0" w:color="auto"/>
              <w:left w:val="single" w:sz="4" w:space="0" w:color="auto"/>
              <w:bottom w:val="single" w:sz="12" w:space="0" w:color="auto"/>
              <w:right w:val="single" w:sz="12" w:space="0" w:color="auto"/>
            </w:tcBorders>
          </w:tcPr>
          <w:p w:rsidR="00141D11" w:rsidRPr="00141D11" w:rsidRDefault="00141D11" w:rsidP="00AE4236">
            <w:pPr>
              <w:rPr>
                <w:rFonts w:ascii="Times New Roman" w:hAnsi="Times New Roman" w:cs="Times New Roman"/>
                <w:b/>
                <w:sz w:val="26"/>
                <w:szCs w:val="26"/>
                <w:lang w:val="ru-RU"/>
              </w:rPr>
            </w:pPr>
            <w:r w:rsidRPr="00141D11">
              <w:rPr>
                <w:rFonts w:ascii="Times New Roman" w:hAnsi="Times New Roman" w:cs="Times New Roman"/>
                <w:b/>
                <w:sz w:val="26"/>
                <w:szCs w:val="26"/>
                <w:lang w:val="ru-RU"/>
              </w:rPr>
              <w:t xml:space="preserve">Минимальный объем годовой  аудиторной учебной нагрузки </w:t>
            </w:r>
          </w:p>
        </w:tc>
        <w:tc>
          <w:tcPr>
            <w:tcW w:w="1365" w:type="dxa"/>
            <w:tcBorders>
              <w:top w:val="single" w:sz="12" w:space="0" w:color="auto"/>
              <w:left w:val="single" w:sz="12" w:space="0" w:color="auto"/>
              <w:bottom w:val="single" w:sz="12" w:space="0" w:color="auto"/>
              <w:right w:val="single" w:sz="12" w:space="0" w:color="auto"/>
            </w:tcBorders>
          </w:tcPr>
          <w:p w:rsidR="00141D11" w:rsidRPr="00141D11" w:rsidRDefault="00141D11" w:rsidP="00AE4236">
            <w:pPr>
              <w:jc w:val="center"/>
              <w:rPr>
                <w:rFonts w:ascii="Times New Roman" w:hAnsi="Times New Roman" w:cs="Times New Roman"/>
                <w:sz w:val="26"/>
                <w:szCs w:val="26"/>
                <w:lang w:val="ru-RU"/>
              </w:rPr>
            </w:pPr>
          </w:p>
        </w:tc>
        <w:tc>
          <w:tcPr>
            <w:tcW w:w="1525" w:type="dxa"/>
            <w:tcBorders>
              <w:top w:val="single" w:sz="12" w:space="0" w:color="auto"/>
              <w:left w:val="single" w:sz="4" w:space="0" w:color="auto"/>
              <w:bottom w:val="single" w:sz="12" w:space="0" w:color="auto"/>
              <w:right w:val="single" w:sz="12" w:space="0" w:color="auto"/>
            </w:tcBorders>
          </w:tcPr>
          <w:p w:rsidR="00141D11" w:rsidRPr="00141D11" w:rsidRDefault="00141D11" w:rsidP="00AE4236">
            <w:pPr>
              <w:jc w:val="center"/>
              <w:rPr>
                <w:rFonts w:ascii="Times New Roman" w:hAnsi="Times New Roman" w:cs="Times New Roman"/>
                <w:sz w:val="26"/>
                <w:szCs w:val="26"/>
                <w:lang w:val="ru-RU"/>
              </w:rPr>
            </w:pPr>
          </w:p>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782</w:t>
            </w:r>
          </w:p>
        </w:tc>
        <w:tc>
          <w:tcPr>
            <w:tcW w:w="1808" w:type="dxa"/>
            <w:tcBorders>
              <w:top w:val="single" w:sz="12" w:space="0" w:color="auto"/>
              <w:left w:val="single" w:sz="12" w:space="0" w:color="auto"/>
              <w:bottom w:val="single" w:sz="12" w:space="0" w:color="auto"/>
              <w:right w:val="single" w:sz="12" w:space="0" w:color="auto"/>
            </w:tcBorders>
          </w:tcPr>
          <w:p w:rsidR="00141D11" w:rsidRPr="00141D11" w:rsidRDefault="00141D11" w:rsidP="00AE4236">
            <w:pPr>
              <w:jc w:val="center"/>
              <w:rPr>
                <w:rFonts w:ascii="Times New Roman" w:hAnsi="Times New Roman" w:cs="Times New Roman"/>
                <w:sz w:val="26"/>
                <w:szCs w:val="26"/>
              </w:rPr>
            </w:pPr>
          </w:p>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782</w:t>
            </w:r>
          </w:p>
        </w:tc>
        <w:tc>
          <w:tcPr>
            <w:tcW w:w="2129" w:type="dxa"/>
            <w:tcBorders>
              <w:top w:val="single" w:sz="12" w:space="0" w:color="auto"/>
              <w:left w:val="single" w:sz="12" w:space="0" w:color="auto"/>
              <w:bottom w:val="single" w:sz="12" w:space="0" w:color="auto"/>
              <w:right w:val="single" w:sz="4" w:space="0" w:color="auto"/>
            </w:tcBorders>
          </w:tcPr>
          <w:p w:rsidR="00141D11" w:rsidRPr="00141D11" w:rsidRDefault="00141D11" w:rsidP="00AE4236">
            <w:pPr>
              <w:rPr>
                <w:rFonts w:ascii="Times New Roman" w:hAnsi="Times New Roman" w:cs="Times New Roman"/>
                <w:sz w:val="26"/>
                <w:szCs w:val="26"/>
              </w:rPr>
            </w:pPr>
          </w:p>
        </w:tc>
      </w:tr>
      <w:tr w:rsidR="00141D11" w:rsidRPr="00141D11" w:rsidTr="00141D11">
        <w:trPr>
          <w:cantSplit/>
        </w:trPr>
        <w:tc>
          <w:tcPr>
            <w:tcW w:w="2639" w:type="dxa"/>
            <w:tcBorders>
              <w:top w:val="single" w:sz="12" w:space="0" w:color="auto"/>
              <w:left w:val="single" w:sz="4" w:space="0" w:color="auto"/>
              <w:bottom w:val="single" w:sz="12" w:space="0" w:color="auto"/>
              <w:right w:val="single" w:sz="12" w:space="0" w:color="auto"/>
            </w:tcBorders>
          </w:tcPr>
          <w:p w:rsidR="00141D11" w:rsidRPr="00141D11" w:rsidRDefault="00141D11" w:rsidP="00AE4236">
            <w:pPr>
              <w:rPr>
                <w:rFonts w:ascii="Times New Roman" w:hAnsi="Times New Roman" w:cs="Times New Roman"/>
                <w:b/>
                <w:sz w:val="26"/>
                <w:szCs w:val="26"/>
                <w:lang w:val="ru-RU"/>
              </w:rPr>
            </w:pPr>
            <w:r w:rsidRPr="00141D11">
              <w:rPr>
                <w:rFonts w:ascii="Times New Roman" w:hAnsi="Times New Roman" w:cs="Times New Roman"/>
                <w:b/>
                <w:sz w:val="26"/>
                <w:szCs w:val="26"/>
                <w:lang w:val="ru-RU"/>
              </w:rPr>
              <w:t>Предельно допустимая годовая аудиторной  учебная нагрузка при   5-дневной учебной неделе</w:t>
            </w:r>
          </w:p>
        </w:tc>
        <w:tc>
          <w:tcPr>
            <w:tcW w:w="1365" w:type="dxa"/>
            <w:tcBorders>
              <w:top w:val="single" w:sz="12" w:space="0" w:color="auto"/>
              <w:left w:val="single" w:sz="12" w:space="0" w:color="auto"/>
              <w:bottom w:val="single" w:sz="12" w:space="0" w:color="auto"/>
              <w:right w:val="single" w:sz="12" w:space="0" w:color="auto"/>
            </w:tcBorders>
          </w:tcPr>
          <w:p w:rsidR="00141D11" w:rsidRPr="00141D11" w:rsidRDefault="00141D11" w:rsidP="00AE4236">
            <w:pPr>
              <w:jc w:val="center"/>
              <w:rPr>
                <w:rFonts w:ascii="Times New Roman" w:hAnsi="Times New Roman" w:cs="Times New Roman"/>
                <w:sz w:val="26"/>
                <w:szCs w:val="26"/>
                <w:lang w:val="ru-RU"/>
              </w:rPr>
            </w:pPr>
          </w:p>
        </w:tc>
        <w:tc>
          <w:tcPr>
            <w:tcW w:w="1525" w:type="dxa"/>
            <w:tcBorders>
              <w:top w:val="single" w:sz="12" w:space="0" w:color="auto"/>
              <w:left w:val="single" w:sz="4" w:space="0" w:color="auto"/>
              <w:bottom w:val="single" w:sz="12" w:space="0" w:color="auto"/>
              <w:right w:val="single" w:sz="12" w:space="0" w:color="auto"/>
            </w:tcBorders>
          </w:tcPr>
          <w:p w:rsidR="00141D11" w:rsidRPr="00141D11" w:rsidRDefault="00141D11" w:rsidP="00AE4236">
            <w:pPr>
              <w:jc w:val="center"/>
              <w:rPr>
                <w:rFonts w:ascii="Times New Roman" w:hAnsi="Times New Roman" w:cs="Times New Roman"/>
                <w:sz w:val="26"/>
                <w:szCs w:val="26"/>
                <w:lang w:val="ru-RU"/>
              </w:rPr>
            </w:pPr>
          </w:p>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782</w:t>
            </w:r>
          </w:p>
        </w:tc>
        <w:tc>
          <w:tcPr>
            <w:tcW w:w="1808" w:type="dxa"/>
            <w:tcBorders>
              <w:top w:val="single" w:sz="12" w:space="0" w:color="auto"/>
              <w:left w:val="single" w:sz="12" w:space="0" w:color="auto"/>
              <w:bottom w:val="single" w:sz="12" w:space="0" w:color="auto"/>
              <w:right w:val="single" w:sz="12" w:space="0" w:color="auto"/>
            </w:tcBorders>
          </w:tcPr>
          <w:p w:rsidR="00141D11" w:rsidRPr="00141D11" w:rsidRDefault="00141D11" w:rsidP="00AE4236">
            <w:pPr>
              <w:jc w:val="center"/>
              <w:rPr>
                <w:rFonts w:ascii="Times New Roman" w:hAnsi="Times New Roman" w:cs="Times New Roman"/>
                <w:sz w:val="26"/>
                <w:szCs w:val="26"/>
              </w:rPr>
            </w:pPr>
          </w:p>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782</w:t>
            </w:r>
          </w:p>
        </w:tc>
        <w:tc>
          <w:tcPr>
            <w:tcW w:w="2129" w:type="dxa"/>
            <w:tcBorders>
              <w:top w:val="single" w:sz="12" w:space="0" w:color="auto"/>
              <w:left w:val="single" w:sz="12"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r>
      <w:tr w:rsidR="00141D11" w:rsidRPr="00141D11" w:rsidTr="00141D11">
        <w:trPr>
          <w:cantSplit/>
        </w:trPr>
        <w:tc>
          <w:tcPr>
            <w:tcW w:w="2639" w:type="dxa"/>
            <w:tcBorders>
              <w:top w:val="single" w:sz="12" w:space="0" w:color="auto"/>
              <w:left w:val="single" w:sz="4" w:space="0" w:color="auto"/>
              <w:bottom w:val="single" w:sz="4" w:space="0" w:color="auto"/>
              <w:right w:val="single" w:sz="12" w:space="0" w:color="auto"/>
            </w:tcBorders>
          </w:tcPr>
          <w:p w:rsidR="00141D11" w:rsidRPr="00141D11" w:rsidRDefault="00141D11" w:rsidP="00AE4236">
            <w:pPr>
              <w:rPr>
                <w:rFonts w:ascii="Times New Roman" w:hAnsi="Times New Roman" w:cs="Times New Roman"/>
                <w:b/>
                <w:sz w:val="26"/>
                <w:szCs w:val="26"/>
              </w:rPr>
            </w:pPr>
            <w:r w:rsidRPr="00141D11">
              <w:rPr>
                <w:rFonts w:ascii="Times New Roman" w:hAnsi="Times New Roman" w:cs="Times New Roman"/>
                <w:b/>
                <w:sz w:val="26"/>
                <w:szCs w:val="26"/>
              </w:rPr>
              <w:t>Общий объем учебной нагрузки</w:t>
            </w:r>
          </w:p>
        </w:tc>
        <w:tc>
          <w:tcPr>
            <w:tcW w:w="1365" w:type="dxa"/>
            <w:tcBorders>
              <w:top w:val="single" w:sz="12" w:space="0" w:color="auto"/>
              <w:left w:val="single" w:sz="12" w:space="0" w:color="auto"/>
              <w:bottom w:val="single" w:sz="4" w:space="0" w:color="auto"/>
              <w:right w:val="single" w:sz="12" w:space="0" w:color="auto"/>
            </w:tcBorders>
          </w:tcPr>
          <w:p w:rsidR="00141D11" w:rsidRPr="00141D11" w:rsidRDefault="00141D11" w:rsidP="00AE4236">
            <w:pPr>
              <w:jc w:val="center"/>
              <w:rPr>
                <w:rFonts w:ascii="Times New Roman" w:hAnsi="Times New Roman" w:cs="Times New Roman"/>
                <w:sz w:val="26"/>
                <w:szCs w:val="26"/>
              </w:rPr>
            </w:pPr>
          </w:p>
        </w:tc>
        <w:tc>
          <w:tcPr>
            <w:tcW w:w="1525" w:type="dxa"/>
            <w:tcBorders>
              <w:top w:val="single" w:sz="12" w:space="0" w:color="auto"/>
              <w:left w:val="single" w:sz="4" w:space="0" w:color="auto"/>
              <w:bottom w:val="single" w:sz="4" w:space="0" w:color="auto"/>
              <w:right w:val="single" w:sz="12" w:space="0" w:color="auto"/>
            </w:tcBorders>
          </w:tcPr>
          <w:p w:rsidR="00141D11" w:rsidRPr="00141D11" w:rsidRDefault="00141D11" w:rsidP="00AE4236">
            <w:pPr>
              <w:jc w:val="center"/>
              <w:rPr>
                <w:rFonts w:ascii="Times New Roman" w:hAnsi="Times New Roman" w:cs="Times New Roman"/>
                <w:sz w:val="26"/>
                <w:szCs w:val="26"/>
              </w:rPr>
            </w:pPr>
          </w:p>
        </w:tc>
        <w:tc>
          <w:tcPr>
            <w:tcW w:w="1808" w:type="dxa"/>
            <w:tcBorders>
              <w:top w:val="single" w:sz="12" w:space="0" w:color="auto"/>
              <w:left w:val="single" w:sz="12" w:space="0" w:color="auto"/>
              <w:bottom w:val="single" w:sz="4" w:space="0" w:color="auto"/>
              <w:right w:val="single" w:sz="12" w:space="0" w:color="auto"/>
            </w:tcBorders>
          </w:tcPr>
          <w:p w:rsidR="00141D11" w:rsidRPr="00141D11" w:rsidRDefault="00141D11" w:rsidP="00AE4236">
            <w:pPr>
              <w:jc w:val="center"/>
              <w:rPr>
                <w:rFonts w:ascii="Times New Roman" w:hAnsi="Times New Roman" w:cs="Times New Roman"/>
                <w:sz w:val="26"/>
                <w:szCs w:val="26"/>
              </w:rPr>
            </w:pPr>
          </w:p>
        </w:tc>
        <w:tc>
          <w:tcPr>
            <w:tcW w:w="2129" w:type="dxa"/>
            <w:tcBorders>
              <w:top w:val="single" w:sz="12" w:space="0" w:color="auto"/>
              <w:left w:val="single" w:sz="12"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1632</w:t>
            </w:r>
          </w:p>
        </w:tc>
      </w:tr>
    </w:tbl>
    <w:p w:rsidR="00141D11" w:rsidRPr="00141D11" w:rsidRDefault="00141D11" w:rsidP="00141D11">
      <w:pPr>
        <w:pStyle w:val="2"/>
        <w:rPr>
          <w:sz w:val="26"/>
          <w:szCs w:val="26"/>
        </w:rPr>
      </w:pPr>
    </w:p>
    <w:p w:rsidR="00141D11" w:rsidRPr="00141D11" w:rsidRDefault="00141D11" w:rsidP="00141D11">
      <w:pPr>
        <w:rPr>
          <w:rFonts w:ascii="Times New Roman" w:hAnsi="Times New Roman" w:cs="Times New Roman"/>
          <w:sz w:val="26"/>
          <w:szCs w:val="26"/>
        </w:rPr>
      </w:pPr>
    </w:p>
    <w:p w:rsidR="00141D11" w:rsidRPr="00141D11" w:rsidRDefault="00141D11">
      <w:pPr>
        <w:rPr>
          <w:rFonts w:ascii="Times New Roman" w:hAnsi="Times New Roman" w:cs="Times New Roman"/>
          <w:sz w:val="26"/>
          <w:szCs w:val="26"/>
          <w:lang w:val="ru-RU"/>
        </w:rPr>
      </w:pPr>
      <w:r w:rsidRPr="00141D11">
        <w:rPr>
          <w:rFonts w:ascii="Times New Roman" w:hAnsi="Times New Roman" w:cs="Times New Roman"/>
          <w:sz w:val="26"/>
          <w:szCs w:val="26"/>
          <w:lang w:val="ru-RU"/>
        </w:rPr>
        <w:br w:type="page"/>
      </w:r>
    </w:p>
    <w:p w:rsidR="00141D11" w:rsidRPr="00141D11" w:rsidRDefault="00141D11">
      <w:pPr>
        <w:rPr>
          <w:rFonts w:ascii="Times New Roman" w:hAnsi="Times New Roman" w:cs="Times New Roman"/>
          <w:sz w:val="26"/>
          <w:szCs w:val="26"/>
          <w:lang w:val="ru-RU"/>
        </w:rPr>
        <w:sectPr w:rsidR="00141D11" w:rsidRPr="00141D11" w:rsidSect="00141D11">
          <w:pgSz w:w="11906" w:h="16838"/>
          <w:pgMar w:top="709" w:right="707" w:bottom="709" w:left="709" w:header="0" w:footer="3" w:gutter="0"/>
          <w:cols w:space="720"/>
          <w:noEndnote/>
          <w:docGrid w:linePitch="360"/>
        </w:sectPr>
      </w:pPr>
    </w:p>
    <w:p w:rsidR="00141D11" w:rsidRPr="00141D11" w:rsidRDefault="00141D11" w:rsidP="00141D11">
      <w:pPr>
        <w:jc w:val="center"/>
        <w:rPr>
          <w:rFonts w:ascii="Times New Roman" w:hAnsi="Times New Roman" w:cs="Times New Roman"/>
          <w:b/>
          <w:sz w:val="26"/>
          <w:szCs w:val="26"/>
          <w:lang w:val="ru-RU"/>
        </w:rPr>
      </w:pPr>
      <w:r w:rsidRPr="00141D11">
        <w:rPr>
          <w:rFonts w:ascii="Times New Roman" w:hAnsi="Times New Roman" w:cs="Times New Roman"/>
          <w:b/>
          <w:sz w:val="26"/>
          <w:szCs w:val="26"/>
          <w:lang w:val="ru-RU"/>
        </w:rPr>
        <w:lastRenderedPageBreak/>
        <w:t xml:space="preserve">Учебный план </w:t>
      </w:r>
      <w:r w:rsidRPr="00141D11">
        <w:rPr>
          <w:rFonts w:ascii="Times New Roman" w:hAnsi="Times New Roman" w:cs="Times New Roman"/>
          <w:b/>
          <w:sz w:val="26"/>
          <w:szCs w:val="26"/>
        </w:rPr>
        <w:t>II</w:t>
      </w:r>
      <w:r w:rsidRPr="00141D11">
        <w:rPr>
          <w:rFonts w:ascii="Times New Roman" w:hAnsi="Times New Roman" w:cs="Times New Roman"/>
          <w:b/>
          <w:sz w:val="26"/>
          <w:szCs w:val="26"/>
          <w:lang w:val="ru-RU"/>
        </w:rPr>
        <w:t xml:space="preserve"> ступени – 5-9 классы</w:t>
      </w:r>
    </w:p>
    <w:p w:rsidR="00141D11" w:rsidRPr="00141D11" w:rsidRDefault="00141D11" w:rsidP="00141D11">
      <w:pPr>
        <w:jc w:val="center"/>
        <w:rPr>
          <w:rFonts w:ascii="Times New Roman" w:hAnsi="Times New Roman" w:cs="Times New Roman"/>
          <w:b/>
          <w:sz w:val="26"/>
          <w:szCs w:val="26"/>
          <w:lang w:val="ru-RU"/>
        </w:rPr>
      </w:pPr>
      <w:r w:rsidRPr="00141D11">
        <w:rPr>
          <w:rFonts w:ascii="Times New Roman" w:hAnsi="Times New Roman" w:cs="Times New Roman"/>
          <w:b/>
          <w:sz w:val="26"/>
          <w:szCs w:val="26"/>
          <w:lang w:val="ru-RU"/>
        </w:rPr>
        <w:t>(2013- 2014 учебный год), МОУ СОШ № 85</w:t>
      </w:r>
    </w:p>
    <w:p w:rsidR="00141D11" w:rsidRPr="00141D11" w:rsidRDefault="00141D11" w:rsidP="00141D11">
      <w:pPr>
        <w:jc w:val="center"/>
        <w:rPr>
          <w:rFonts w:ascii="Times New Roman" w:hAnsi="Times New Roman" w:cs="Times New Roman"/>
          <w:b/>
          <w:sz w:val="26"/>
          <w:szCs w:val="26"/>
          <w:lang w:val="ru-RU"/>
        </w:rPr>
      </w:pP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0"/>
        <w:gridCol w:w="181"/>
        <w:gridCol w:w="1837"/>
        <w:gridCol w:w="1559"/>
        <w:gridCol w:w="993"/>
        <w:gridCol w:w="993"/>
        <w:gridCol w:w="993"/>
        <w:gridCol w:w="992"/>
        <w:gridCol w:w="992"/>
        <w:gridCol w:w="992"/>
        <w:gridCol w:w="993"/>
        <w:gridCol w:w="992"/>
        <w:gridCol w:w="1134"/>
        <w:gridCol w:w="992"/>
        <w:gridCol w:w="1275"/>
      </w:tblGrid>
      <w:tr w:rsidR="00141D11" w:rsidRPr="00141D11" w:rsidTr="00AE4236">
        <w:tc>
          <w:tcPr>
            <w:tcW w:w="3118" w:type="dxa"/>
            <w:gridSpan w:val="3"/>
            <w:vMerge w:val="restart"/>
            <w:tcBorders>
              <w:top w:val="single" w:sz="4" w:space="0" w:color="auto"/>
              <w:left w:val="single" w:sz="4" w:space="0" w:color="auto"/>
              <w:bottom w:val="single" w:sz="12" w:space="0" w:color="auto"/>
              <w:right w:val="single" w:sz="4" w:space="0" w:color="auto"/>
            </w:tcBorders>
            <w:hideMark/>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Учебные предметы</w:t>
            </w:r>
          </w:p>
        </w:tc>
        <w:tc>
          <w:tcPr>
            <w:tcW w:w="1559" w:type="dxa"/>
            <w:vMerge w:val="restart"/>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Уровень программы</w:t>
            </w:r>
          </w:p>
        </w:tc>
        <w:tc>
          <w:tcPr>
            <w:tcW w:w="993" w:type="dxa"/>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p>
        </w:tc>
        <w:tc>
          <w:tcPr>
            <w:tcW w:w="9073" w:type="dxa"/>
            <w:gridSpan w:val="9"/>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b/>
                <w:sz w:val="26"/>
                <w:szCs w:val="26"/>
                <w:lang w:val="ru-RU"/>
              </w:rPr>
            </w:pPr>
            <w:r w:rsidRPr="00141D11">
              <w:rPr>
                <w:rFonts w:ascii="Times New Roman" w:hAnsi="Times New Roman" w:cs="Times New Roman"/>
                <w:b/>
                <w:sz w:val="26"/>
                <w:szCs w:val="26"/>
                <w:lang w:val="ru-RU"/>
              </w:rPr>
              <w:t>Классы/Количество часов в год</w:t>
            </w:r>
          </w:p>
        </w:tc>
        <w:tc>
          <w:tcPr>
            <w:tcW w:w="1275" w:type="dxa"/>
            <w:tcBorders>
              <w:top w:val="single" w:sz="4" w:space="0" w:color="auto"/>
              <w:left w:val="single" w:sz="4" w:space="0" w:color="auto"/>
              <w:right w:val="single" w:sz="4" w:space="0" w:color="auto"/>
            </w:tcBorders>
            <w:hideMark/>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Всего часов в год</w:t>
            </w:r>
          </w:p>
        </w:tc>
      </w:tr>
      <w:tr w:rsidR="00141D11" w:rsidRPr="00141D11" w:rsidTr="00AE4236">
        <w:tc>
          <w:tcPr>
            <w:tcW w:w="3118" w:type="dxa"/>
            <w:gridSpan w:val="3"/>
            <w:vMerge/>
            <w:tcBorders>
              <w:top w:val="single" w:sz="4" w:space="0" w:color="auto"/>
              <w:left w:val="single" w:sz="4" w:space="0" w:color="auto"/>
              <w:bottom w:val="single" w:sz="12" w:space="0" w:color="auto"/>
              <w:right w:val="single" w:sz="4" w:space="0" w:color="auto"/>
            </w:tcBorders>
            <w:vAlign w:val="center"/>
            <w:hideMark/>
          </w:tcPr>
          <w:p w:rsidR="00141D11" w:rsidRPr="00141D11" w:rsidRDefault="00141D11" w:rsidP="00AE4236">
            <w:pPr>
              <w:rPr>
                <w:rFonts w:ascii="Times New Roman" w:hAnsi="Times New Roman" w:cs="Times New Roman"/>
                <w:b/>
                <w:sz w:val="26"/>
                <w:szCs w:val="26"/>
              </w:rPr>
            </w:pPr>
          </w:p>
        </w:tc>
        <w:tc>
          <w:tcPr>
            <w:tcW w:w="1559" w:type="dxa"/>
            <w:vMerge/>
            <w:tcBorders>
              <w:left w:val="single" w:sz="4" w:space="0" w:color="auto"/>
              <w:bottom w:val="single" w:sz="12" w:space="0" w:color="auto"/>
              <w:right w:val="single" w:sz="4" w:space="0" w:color="auto"/>
            </w:tcBorders>
          </w:tcPr>
          <w:p w:rsidR="00141D11" w:rsidRPr="00141D11" w:rsidRDefault="00141D11" w:rsidP="00AE4236">
            <w:pPr>
              <w:pStyle w:val="2"/>
              <w:rPr>
                <w:rFonts w:eastAsiaTheme="minorEastAsia"/>
                <w:b/>
                <w:sz w:val="26"/>
                <w:szCs w:val="26"/>
              </w:rPr>
            </w:pPr>
          </w:p>
        </w:tc>
        <w:tc>
          <w:tcPr>
            <w:tcW w:w="993" w:type="dxa"/>
            <w:tcBorders>
              <w:top w:val="single" w:sz="4" w:space="0" w:color="auto"/>
              <w:left w:val="single" w:sz="4" w:space="0" w:color="auto"/>
              <w:bottom w:val="single" w:sz="12" w:space="0" w:color="auto"/>
              <w:right w:val="single" w:sz="4" w:space="0" w:color="auto"/>
            </w:tcBorders>
            <w:hideMark/>
          </w:tcPr>
          <w:p w:rsidR="00141D11" w:rsidRPr="00141D11" w:rsidRDefault="00141D11" w:rsidP="00AE4236">
            <w:pPr>
              <w:pStyle w:val="2"/>
              <w:rPr>
                <w:rFonts w:eastAsiaTheme="minorEastAsia"/>
                <w:b/>
                <w:sz w:val="26"/>
                <w:szCs w:val="26"/>
              </w:rPr>
            </w:pPr>
            <w:r w:rsidRPr="00141D11">
              <w:rPr>
                <w:rFonts w:eastAsiaTheme="minorEastAsia"/>
                <w:b/>
                <w:sz w:val="26"/>
                <w:szCs w:val="26"/>
                <w:lang w:val="en-US"/>
              </w:rPr>
              <w:t>V</w:t>
            </w:r>
            <w:r w:rsidRPr="00141D11">
              <w:rPr>
                <w:rFonts w:eastAsiaTheme="minorEastAsia"/>
                <w:b/>
                <w:sz w:val="26"/>
                <w:szCs w:val="26"/>
              </w:rPr>
              <w:t>А</w:t>
            </w:r>
          </w:p>
        </w:tc>
        <w:tc>
          <w:tcPr>
            <w:tcW w:w="993"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pStyle w:val="2"/>
              <w:rPr>
                <w:rFonts w:eastAsiaTheme="minorEastAsia"/>
                <w:b/>
                <w:sz w:val="26"/>
                <w:szCs w:val="26"/>
              </w:rPr>
            </w:pPr>
            <w:r w:rsidRPr="00141D11">
              <w:rPr>
                <w:rFonts w:eastAsiaTheme="minorEastAsia"/>
                <w:b/>
                <w:sz w:val="26"/>
                <w:szCs w:val="26"/>
                <w:lang w:val="en-US"/>
              </w:rPr>
              <w:t>V</w:t>
            </w:r>
            <w:r w:rsidRPr="00141D11">
              <w:rPr>
                <w:rFonts w:eastAsiaTheme="minorEastAsia"/>
                <w:b/>
                <w:sz w:val="26"/>
                <w:szCs w:val="26"/>
              </w:rPr>
              <w:t>Б</w:t>
            </w:r>
          </w:p>
        </w:tc>
        <w:tc>
          <w:tcPr>
            <w:tcW w:w="993" w:type="dxa"/>
            <w:tcBorders>
              <w:top w:val="single" w:sz="4" w:space="0" w:color="auto"/>
              <w:left w:val="single" w:sz="4" w:space="0" w:color="auto"/>
              <w:bottom w:val="single" w:sz="12" w:space="0" w:color="auto"/>
              <w:right w:val="single" w:sz="4" w:space="0" w:color="auto"/>
            </w:tcBorders>
            <w:hideMark/>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VI А</w:t>
            </w:r>
          </w:p>
        </w:tc>
        <w:tc>
          <w:tcPr>
            <w:tcW w:w="992" w:type="dxa"/>
            <w:tcBorders>
              <w:top w:val="single" w:sz="4" w:space="0" w:color="auto"/>
              <w:left w:val="single" w:sz="4" w:space="0" w:color="auto"/>
              <w:bottom w:val="single" w:sz="12" w:space="0" w:color="auto"/>
              <w:right w:val="single" w:sz="4" w:space="0" w:color="auto"/>
            </w:tcBorders>
            <w:hideMark/>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VI Б</w:t>
            </w:r>
          </w:p>
        </w:tc>
        <w:tc>
          <w:tcPr>
            <w:tcW w:w="992" w:type="dxa"/>
            <w:tcBorders>
              <w:top w:val="single" w:sz="4" w:space="0" w:color="auto"/>
              <w:left w:val="single" w:sz="4" w:space="0" w:color="auto"/>
              <w:bottom w:val="single" w:sz="12" w:space="0" w:color="auto"/>
              <w:right w:val="single" w:sz="4" w:space="0" w:color="auto"/>
            </w:tcBorders>
            <w:hideMark/>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VII А</w:t>
            </w:r>
          </w:p>
        </w:tc>
        <w:tc>
          <w:tcPr>
            <w:tcW w:w="992" w:type="dxa"/>
            <w:tcBorders>
              <w:top w:val="single" w:sz="4" w:space="0" w:color="auto"/>
              <w:left w:val="single" w:sz="4" w:space="0" w:color="auto"/>
              <w:bottom w:val="single" w:sz="12" w:space="0" w:color="auto"/>
              <w:right w:val="single" w:sz="4" w:space="0" w:color="auto"/>
            </w:tcBorders>
            <w:hideMark/>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VII Б</w:t>
            </w:r>
          </w:p>
        </w:tc>
        <w:tc>
          <w:tcPr>
            <w:tcW w:w="993" w:type="dxa"/>
            <w:tcBorders>
              <w:top w:val="single" w:sz="4" w:space="0" w:color="auto"/>
              <w:left w:val="single" w:sz="4" w:space="0" w:color="auto"/>
              <w:bottom w:val="single" w:sz="12" w:space="0" w:color="auto"/>
              <w:right w:val="single" w:sz="4" w:space="0" w:color="auto"/>
            </w:tcBorders>
            <w:hideMark/>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VIII А</w:t>
            </w:r>
          </w:p>
        </w:tc>
        <w:tc>
          <w:tcPr>
            <w:tcW w:w="992"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VIII Б</w:t>
            </w:r>
          </w:p>
        </w:tc>
        <w:tc>
          <w:tcPr>
            <w:tcW w:w="1134"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IX А</w:t>
            </w:r>
          </w:p>
        </w:tc>
        <w:tc>
          <w:tcPr>
            <w:tcW w:w="992"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IX Б</w:t>
            </w:r>
          </w:p>
        </w:tc>
        <w:tc>
          <w:tcPr>
            <w:tcW w:w="1275" w:type="dxa"/>
            <w:tcBorders>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p>
        </w:tc>
      </w:tr>
      <w:tr w:rsidR="00141D11" w:rsidRPr="00141D11" w:rsidTr="00AE4236">
        <w:tc>
          <w:tcPr>
            <w:tcW w:w="3118" w:type="dxa"/>
            <w:gridSpan w:val="3"/>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Русский язык</w:t>
            </w:r>
          </w:p>
        </w:tc>
        <w:tc>
          <w:tcPr>
            <w:tcW w:w="1559" w:type="dxa"/>
            <w:tcBorders>
              <w:top w:val="single" w:sz="12"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базовый</w:t>
            </w:r>
          </w:p>
        </w:tc>
        <w:tc>
          <w:tcPr>
            <w:tcW w:w="993"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204</w:t>
            </w:r>
          </w:p>
        </w:tc>
        <w:tc>
          <w:tcPr>
            <w:tcW w:w="993" w:type="dxa"/>
            <w:tcBorders>
              <w:top w:val="single" w:sz="12"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204</w:t>
            </w:r>
          </w:p>
        </w:tc>
        <w:tc>
          <w:tcPr>
            <w:tcW w:w="993"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204</w:t>
            </w:r>
          </w:p>
        </w:tc>
        <w:tc>
          <w:tcPr>
            <w:tcW w:w="992"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204</w:t>
            </w:r>
          </w:p>
        </w:tc>
        <w:tc>
          <w:tcPr>
            <w:tcW w:w="992"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136</w:t>
            </w:r>
          </w:p>
        </w:tc>
        <w:tc>
          <w:tcPr>
            <w:tcW w:w="992"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136</w:t>
            </w:r>
          </w:p>
        </w:tc>
        <w:tc>
          <w:tcPr>
            <w:tcW w:w="993"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102</w:t>
            </w:r>
          </w:p>
        </w:tc>
        <w:tc>
          <w:tcPr>
            <w:tcW w:w="992" w:type="dxa"/>
            <w:tcBorders>
              <w:top w:val="single" w:sz="12"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102</w:t>
            </w:r>
          </w:p>
        </w:tc>
        <w:tc>
          <w:tcPr>
            <w:tcW w:w="1134" w:type="dxa"/>
            <w:tcBorders>
              <w:top w:val="single" w:sz="12"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992" w:type="dxa"/>
            <w:tcBorders>
              <w:top w:val="single" w:sz="12"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1275"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1428</w:t>
            </w:r>
          </w:p>
        </w:tc>
      </w:tr>
      <w:tr w:rsidR="00141D11" w:rsidRPr="00141D11" w:rsidTr="00AE4236">
        <w:tc>
          <w:tcPr>
            <w:tcW w:w="3118" w:type="dxa"/>
            <w:gridSpan w:val="3"/>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Литература</w:t>
            </w:r>
          </w:p>
        </w:tc>
        <w:tc>
          <w:tcPr>
            <w:tcW w:w="1559"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базовый</w:t>
            </w:r>
          </w:p>
        </w:tc>
        <w:tc>
          <w:tcPr>
            <w:tcW w:w="993"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993"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992"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992"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992"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993"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1134"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102</w:t>
            </w: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102</w:t>
            </w:r>
          </w:p>
        </w:tc>
        <w:tc>
          <w:tcPr>
            <w:tcW w:w="1275"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748</w:t>
            </w:r>
          </w:p>
        </w:tc>
      </w:tr>
      <w:tr w:rsidR="00141D11" w:rsidRPr="00141D11" w:rsidTr="00AE4236">
        <w:tc>
          <w:tcPr>
            <w:tcW w:w="3118" w:type="dxa"/>
            <w:gridSpan w:val="3"/>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Риторика</w:t>
            </w:r>
          </w:p>
        </w:tc>
        <w:tc>
          <w:tcPr>
            <w:tcW w:w="1559"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базовый</w:t>
            </w:r>
          </w:p>
        </w:tc>
        <w:tc>
          <w:tcPr>
            <w:tcW w:w="993"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993"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992"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136</w:t>
            </w:r>
          </w:p>
        </w:tc>
      </w:tr>
      <w:tr w:rsidR="00141D11" w:rsidRPr="00141D11" w:rsidTr="00AE4236">
        <w:tc>
          <w:tcPr>
            <w:tcW w:w="3118" w:type="dxa"/>
            <w:gridSpan w:val="3"/>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 xml:space="preserve">Иностранный язык  (ан /нем ) </w:t>
            </w:r>
          </w:p>
        </w:tc>
        <w:tc>
          <w:tcPr>
            <w:tcW w:w="1559"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базовый</w:t>
            </w:r>
          </w:p>
        </w:tc>
        <w:tc>
          <w:tcPr>
            <w:tcW w:w="993"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102/102</w:t>
            </w: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102</w:t>
            </w:r>
          </w:p>
        </w:tc>
        <w:tc>
          <w:tcPr>
            <w:tcW w:w="993"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102/102</w:t>
            </w:r>
          </w:p>
        </w:tc>
        <w:tc>
          <w:tcPr>
            <w:tcW w:w="992"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102</w:t>
            </w:r>
          </w:p>
        </w:tc>
        <w:tc>
          <w:tcPr>
            <w:tcW w:w="993"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102/102</w:t>
            </w: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102</w:t>
            </w:r>
          </w:p>
        </w:tc>
        <w:tc>
          <w:tcPr>
            <w:tcW w:w="1134"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102</w:t>
            </w: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102/102</w:t>
            </w:r>
          </w:p>
        </w:tc>
        <w:tc>
          <w:tcPr>
            <w:tcW w:w="1275"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1224</w:t>
            </w:r>
          </w:p>
        </w:tc>
      </w:tr>
      <w:tr w:rsidR="00141D11" w:rsidRPr="00141D11" w:rsidTr="00AE4236">
        <w:tc>
          <w:tcPr>
            <w:tcW w:w="3118" w:type="dxa"/>
            <w:gridSpan w:val="3"/>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Иностранный язык (англ.)</w:t>
            </w:r>
          </w:p>
        </w:tc>
        <w:tc>
          <w:tcPr>
            <w:tcW w:w="1559"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102</w:t>
            </w:r>
          </w:p>
        </w:tc>
        <w:tc>
          <w:tcPr>
            <w:tcW w:w="992"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102</w:t>
            </w:r>
          </w:p>
        </w:tc>
        <w:tc>
          <w:tcPr>
            <w:tcW w:w="992"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204</w:t>
            </w:r>
          </w:p>
        </w:tc>
      </w:tr>
      <w:tr w:rsidR="00141D11" w:rsidRPr="00141D11" w:rsidTr="00AE4236">
        <w:tc>
          <w:tcPr>
            <w:tcW w:w="3118" w:type="dxa"/>
            <w:gridSpan w:val="3"/>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Математика</w:t>
            </w:r>
          </w:p>
        </w:tc>
        <w:tc>
          <w:tcPr>
            <w:tcW w:w="1559" w:type="dxa"/>
            <w:tcBorders>
              <w:top w:val="single" w:sz="12"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базовый</w:t>
            </w:r>
          </w:p>
        </w:tc>
        <w:tc>
          <w:tcPr>
            <w:tcW w:w="993"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170</w:t>
            </w:r>
          </w:p>
        </w:tc>
        <w:tc>
          <w:tcPr>
            <w:tcW w:w="993" w:type="dxa"/>
            <w:tcBorders>
              <w:top w:val="single" w:sz="12"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170</w:t>
            </w:r>
          </w:p>
        </w:tc>
        <w:tc>
          <w:tcPr>
            <w:tcW w:w="993"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170</w:t>
            </w:r>
          </w:p>
        </w:tc>
        <w:tc>
          <w:tcPr>
            <w:tcW w:w="992"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170</w:t>
            </w:r>
          </w:p>
        </w:tc>
        <w:tc>
          <w:tcPr>
            <w:tcW w:w="992" w:type="dxa"/>
            <w:tcBorders>
              <w:top w:val="single" w:sz="12"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2" w:type="dxa"/>
            <w:tcBorders>
              <w:top w:val="single" w:sz="12"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3" w:type="dxa"/>
            <w:tcBorders>
              <w:top w:val="single" w:sz="12"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2" w:type="dxa"/>
            <w:tcBorders>
              <w:top w:val="single" w:sz="12"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1134" w:type="dxa"/>
            <w:tcBorders>
              <w:top w:val="single" w:sz="12"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2" w:type="dxa"/>
            <w:tcBorders>
              <w:top w:val="single" w:sz="12"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1275"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680</w:t>
            </w:r>
          </w:p>
        </w:tc>
      </w:tr>
      <w:tr w:rsidR="00141D11" w:rsidRPr="00141D11" w:rsidTr="00AE4236">
        <w:tc>
          <w:tcPr>
            <w:tcW w:w="3118" w:type="dxa"/>
            <w:gridSpan w:val="3"/>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Алгебра</w:t>
            </w:r>
          </w:p>
        </w:tc>
        <w:tc>
          <w:tcPr>
            <w:tcW w:w="1559"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базовый</w:t>
            </w: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119</w:t>
            </w:r>
          </w:p>
        </w:tc>
        <w:tc>
          <w:tcPr>
            <w:tcW w:w="992"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119</w:t>
            </w:r>
          </w:p>
        </w:tc>
        <w:tc>
          <w:tcPr>
            <w:tcW w:w="993"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102</w:t>
            </w: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102</w:t>
            </w:r>
          </w:p>
        </w:tc>
        <w:tc>
          <w:tcPr>
            <w:tcW w:w="1134"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102</w:t>
            </w: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102</w:t>
            </w:r>
          </w:p>
        </w:tc>
        <w:tc>
          <w:tcPr>
            <w:tcW w:w="1275"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646</w:t>
            </w:r>
          </w:p>
        </w:tc>
      </w:tr>
      <w:tr w:rsidR="00141D11" w:rsidRPr="00141D11" w:rsidTr="00AE4236">
        <w:tc>
          <w:tcPr>
            <w:tcW w:w="3118" w:type="dxa"/>
            <w:gridSpan w:val="3"/>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Геометрия</w:t>
            </w:r>
          </w:p>
        </w:tc>
        <w:tc>
          <w:tcPr>
            <w:tcW w:w="1559"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базовый</w:t>
            </w: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51</w:t>
            </w:r>
          </w:p>
        </w:tc>
        <w:tc>
          <w:tcPr>
            <w:tcW w:w="992"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51</w:t>
            </w:r>
          </w:p>
        </w:tc>
        <w:tc>
          <w:tcPr>
            <w:tcW w:w="993"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1134"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1275"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374</w:t>
            </w:r>
          </w:p>
        </w:tc>
      </w:tr>
      <w:tr w:rsidR="00141D11" w:rsidRPr="00141D11" w:rsidTr="00AE4236">
        <w:tc>
          <w:tcPr>
            <w:tcW w:w="1281" w:type="dxa"/>
            <w:gridSpan w:val="2"/>
            <w:vMerge w:val="restart"/>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Информатика и ИКТ</w:t>
            </w:r>
          </w:p>
        </w:tc>
        <w:tc>
          <w:tcPr>
            <w:tcW w:w="1837"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rPr>
                <w:rFonts w:ascii="Times New Roman" w:hAnsi="Times New Roman" w:cs="Times New Roman"/>
                <w:i/>
                <w:sz w:val="26"/>
                <w:szCs w:val="26"/>
              </w:rPr>
            </w:pPr>
            <w:r w:rsidRPr="00141D11">
              <w:rPr>
                <w:rFonts w:ascii="Times New Roman" w:hAnsi="Times New Roman" w:cs="Times New Roman"/>
                <w:i/>
                <w:sz w:val="26"/>
                <w:szCs w:val="26"/>
              </w:rPr>
              <w:t xml:space="preserve">теория </w:t>
            </w:r>
          </w:p>
        </w:tc>
        <w:tc>
          <w:tcPr>
            <w:tcW w:w="1559"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Базовый</w:t>
            </w: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24</w:t>
            </w: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24</w:t>
            </w:r>
          </w:p>
        </w:tc>
        <w:tc>
          <w:tcPr>
            <w:tcW w:w="1134"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46</w:t>
            </w: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46</w:t>
            </w:r>
          </w:p>
        </w:tc>
        <w:tc>
          <w:tcPr>
            <w:tcW w:w="1275"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140</w:t>
            </w:r>
          </w:p>
        </w:tc>
      </w:tr>
      <w:tr w:rsidR="00141D11" w:rsidRPr="00141D11" w:rsidTr="00AE4236">
        <w:tc>
          <w:tcPr>
            <w:tcW w:w="1281" w:type="dxa"/>
            <w:gridSpan w:val="2"/>
            <w:vMerge/>
            <w:tcBorders>
              <w:top w:val="single" w:sz="4" w:space="0" w:color="auto"/>
              <w:left w:val="single" w:sz="4" w:space="0" w:color="auto"/>
              <w:bottom w:val="single" w:sz="4" w:space="0" w:color="auto"/>
              <w:right w:val="single" w:sz="4" w:space="0" w:color="auto"/>
            </w:tcBorders>
            <w:vAlign w:val="center"/>
            <w:hideMark/>
          </w:tcPr>
          <w:p w:rsidR="00141D11" w:rsidRPr="00141D11" w:rsidRDefault="00141D11" w:rsidP="00AE4236">
            <w:pPr>
              <w:rPr>
                <w:rFonts w:ascii="Times New Roman" w:hAnsi="Times New Roman" w:cs="Times New Roman"/>
                <w:sz w:val="26"/>
                <w:szCs w:val="26"/>
              </w:rPr>
            </w:pPr>
          </w:p>
        </w:tc>
        <w:tc>
          <w:tcPr>
            <w:tcW w:w="1837"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rPr>
                <w:rFonts w:ascii="Times New Roman" w:hAnsi="Times New Roman" w:cs="Times New Roman"/>
                <w:i/>
                <w:sz w:val="26"/>
                <w:szCs w:val="26"/>
              </w:rPr>
            </w:pPr>
            <w:r w:rsidRPr="00141D11">
              <w:rPr>
                <w:rFonts w:ascii="Times New Roman" w:hAnsi="Times New Roman" w:cs="Times New Roman"/>
                <w:i/>
                <w:sz w:val="26"/>
                <w:szCs w:val="26"/>
              </w:rPr>
              <w:t>практика</w:t>
            </w:r>
          </w:p>
        </w:tc>
        <w:tc>
          <w:tcPr>
            <w:tcW w:w="1559"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базовый</w:t>
            </w: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10</w:t>
            </w: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10</w:t>
            </w:r>
          </w:p>
        </w:tc>
        <w:tc>
          <w:tcPr>
            <w:tcW w:w="1134"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22</w:t>
            </w: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22</w:t>
            </w:r>
          </w:p>
        </w:tc>
        <w:tc>
          <w:tcPr>
            <w:tcW w:w="1275"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64</w:t>
            </w:r>
          </w:p>
        </w:tc>
      </w:tr>
      <w:tr w:rsidR="00141D11" w:rsidRPr="00141D11" w:rsidTr="00AE4236">
        <w:tc>
          <w:tcPr>
            <w:tcW w:w="3118" w:type="dxa"/>
            <w:gridSpan w:val="3"/>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История</w:t>
            </w:r>
          </w:p>
        </w:tc>
        <w:tc>
          <w:tcPr>
            <w:tcW w:w="1559" w:type="dxa"/>
            <w:tcBorders>
              <w:top w:val="single" w:sz="12"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базовый</w:t>
            </w:r>
          </w:p>
        </w:tc>
        <w:tc>
          <w:tcPr>
            <w:tcW w:w="993"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993" w:type="dxa"/>
            <w:tcBorders>
              <w:top w:val="single" w:sz="12"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993"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992"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992"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992"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993"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992" w:type="dxa"/>
            <w:tcBorders>
              <w:top w:val="single" w:sz="12"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1134" w:type="dxa"/>
            <w:tcBorders>
              <w:top w:val="single" w:sz="12"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2" w:type="dxa"/>
            <w:tcBorders>
              <w:top w:val="single" w:sz="12"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1275"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544</w:t>
            </w:r>
          </w:p>
        </w:tc>
      </w:tr>
      <w:tr w:rsidR="00141D11" w:rsidRPr="00141D11" w:rsidTr="00AE4236">
        <w:tc>
          <w:tcPr>
            <w:tcW w:w="3118" w:type="dxa"/>
            <w:gridSpan w:val="3"/>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История России</w:t>
            </w:r>
          </w:p>
        </w:tc>
        <w:tc>
          <w:tcPr>
            <w:tcW w:w="1559" w:type="dxa"/>
            <w:tcBorders>
              <w:top w:val="single" w:sz="12"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базовый</w:t>
            </w:r>
          </w:p>
        </w:tc>
        <w:tc>
          <w:tcPr>
            <w:tcW w:w="993"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p>
        </w:tc>
        <w:tc>
          <w:tcPr>
            <w:tcW w:w="993" w:type="dxa"/>
            <w:tcBorders>
              <w:top w:val="single" w:sz="12"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3"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p>
        </w:tc>
        <w:tc>
          <w:tcPr>
            <w:tcW w:w="992"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p>
        </w:tc>
        <w:tc>
          <w:tcPr>
            <w:tcW w:w="992"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p>
        </w:tc>
        <w:tc>
          <w:tcPr>
            <w:tcW w:w="992"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p>
        </w:tc>
        <w:tc>
          <w:tcPr>
            <w:tcW w:w="993"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p>
        </w:tc>
        <w:tc>
          <w:tcPr>
            <w:tcW w:w="992" w:type="dxa"/>
            <w:tcBorders>
              <w:top w:val="single" w:sz="12"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1134" w:type="dxa"/>
            <w:tcBorders>
              <w:top w:val="single" w:sz="12"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40</w:t>
            </w:r>
          </w:p>
        </w:tc>
        <w:tc>
          <w:tcPr>
            <w:tcW w:w="992" w:type="dxa"/>
            <w:tcBorders>
              <w:top w:val="single" w:sz="12"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40</w:t>
            </w:r>
          </w:p>
        </w:tc>
        <w:tc>
          <w:tcPr>
            <w:tcW w:w="1275"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80</w:t>
            </w:r>
          </w:p>
        </w:tc>
      </w:tr>
      <w:tr w:rsidR="00141D11" w:rsidRPr="00141D11" w:rsidTr="00AE4236">
        <w:tc>
          <w:tcPr>
            <w:tcW w:w="3118" w:type="dxa"/>
            <w:gridSpan w:val="3"/>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Всеобщая история</w:t>
            </w:r>
          </w:p>
        </w:tc>
        <w:tc>
          <w:tcPr>
            <w:tcW w:w="1559" w:type="dxa"/>
            <w:tcBorders>
              <w:top w:val="single" w:sz="12"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базовый</w:t>
            </w:r>
          </w:p>
        </w:tc>
        <w:tc>
          <w:tcPr>
            <w:tcW w:w="993"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p>
        </w:tc>
        <w:tc>
          <w:tcPr>
            <w:tcW w:w="993" w:type="dxa"/>
            <w:tcBorders>
              <w:top w:val="single" w:sz="12"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3"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p>
        </w:tc>
        <w:tc>
          <w:tcPr>
            <w:tcW w:w="992"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p>
        </w:tc>
        <w:tc>
          <w:tcPr>
            <w:tcW w:w="992"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p>
        </w:tc>
        <w:tc>
          <w:tcPr>
            <w:tcW w:w="992"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p>
        </w:tc>
        <w:tc>
          <w:tcPr>
            <w:tcW w:w="993"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p>
        </w:tc>
        <w:tc>
          <w:tcPr>
            <w:tcW w:w="992" w:type="dxa"/>
            <w:tcBorders>
              <w:top w:val="single" w:sz="12"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1134" w:type="dxa"/>
            <w:tcBorders>
              <w:top w:val="single" w:sz="12"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28</w:t>
            </w:r>
          </w:p>
        </w:tc>
        <w:tc>
          <w:tcPr>
            <w:tcW w:w="992" w:type="dxa"/>
            <w:tcBorders>
              <w:top w:val="single" w:sz="12"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28</w:t>
            </w:r>
          </w:p>
        </w:tc>
        <w:tc>
          <w:tcPr>
            <w:tcW w:w="1275"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56</w:t>
            </w:r>
          </w:p>
        </w:tc>
      </w:tr>
      <w:tr w:rsidR="00141D11" w:rsidRPr="00141D11" w:rsidTr="00AE4236">
        <w:tc>
          <w:tcPr>
            <w:tcW w:w="3118" w:type="dxa"/>
            <w:gridSpan w:val="3"/>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Обществознание</w:t>
            </w:r>
          </w:p>
        </w:tc>
        <w:tc>
          <w:tcPr>
            <w:tcW w:w="1559"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базовый</w:t>
            </w: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992"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992"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992"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993"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1134"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1275"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272</w:t>
            </w:r>
          </w:p>
        </w:tc>
      </w:tr>
      <w:tr w:rsidR="00141D11" w:rsidRPr="00141D11" w:rsidTr="00AE4236">
        <w:tc>
          <w:tcPr>
            <w:tcW w:w="3118" w:type="dxa"/>
            <w:gridSpan w:val="3"/>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География</w:t>
            </w:r>
          </w:p>
        </w:tc>
        <w:tc>
          <w:tcPr>
            <w:tcW w:w="1559"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базовый</w:t>
            </w: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992"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992"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992"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993"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1134"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1275"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476</w:t>
            </w:r>
          </w:p>
        </w:tc>
      </w:tr>
      <w:tr w:rsidR="00141D11" w:rsidRPr="00141D11" w:rsidTr="00AE4236">
        <w:tc>
          <w:tcPr>
            <w:tcW w:w="3118" w:type="dxa"/>
            <w:gridSpan w:val="3"/>
            <w:tcBorders>
              <w:top w:val="single" w:sz="4" w:space="0" w:color="auto"/>
              <w:left w:val="single" w:sz="4" w:space="0" w:color="auto"/>
              <w:bottom w:val="single" w:sz="12" w:space="0" w:color="auto"/>
              <w:right w:val="single" w:sz="4" w:space="0" w:color="auto"/>
            </w:tcBorders>
            <w:hideMark/>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Практикум по географии</w:t>
            </w:r>
          </w:p>
        </w:tc>
        <w:tc>
          <w:tcPr>
            <w:tcW w:w="1559"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3"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3"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3"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992"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992"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3"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1134"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1275" w:type="dxa"/>
            <w:tcBorders>
              <w:top w:val="single" w:sz="4" w:space="0" w:color="auto"/>
              <w:left w:val="single" w:sz="4" w:space="0" w:color="auto"/>
              <w:bottom w:val="single" w:sz="12"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r>
      <w:tr w:rsidR="00141D11" w:rsidRPr="00141D11" w:rsidTr="00AE4236">
        <w:tc>
          <w:tcPr>
            <w:tcW w:w="3118" w:type="dxa"/>
            <w:gridSpan w:val="3"/>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Биология</w:t>
            </w:r>
          </w:p>
        </w:tc>
        <w:tc>
          <w:tcPr>
            <w:tcW w:w="1559" w:type="dxa"/>
            <w:tcBorders>
              <w:top w:val="single" w:sz="12"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базовый</w:t>
            </w:r>
          </w:p>
        </w:tc>
        <w:tc>
          <w:tcPr>
            <w:tcW w:w="993" w:type="dxa"/>
            <w:tcBorders>
              <w:top w:val="single" w:sz="12"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3" w:type="dxa"/>
            <w:tcBorders>
              <w:top w:val="single" w:sz="12"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3"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992"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992"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992"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993"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992" w:type="dxa"/>
            <w:tcBorders>
              <w:top w:val="single" w:sz="12"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1134" w:type="dxa"/>
            <w:tcBorders>
              <w:top w:val="single" w:sz="12"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992" w:type="dxa"/>
            <w:tcBorders>
              <w:top w:val="single" w:sz="12"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1275"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476</w:t>
            </w:r>
          </w:p>
        </w:tc>
      </w:tr>
      <w:tr w:rsidR="00141D11" w:rsidRPr="00141D11" w:rsidTr="00AE4236">
        <w:tc>
          <w:tcPr>
            <w:tcW w:w="1100" w:type="dxa"/>
            <w:vMerge w:val="restart"/>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Физика</w:t>
            </w:r>
          </w:p>
        </w:tc>
        <w:tc>
          <w:tcPr>
            <w:tcW w:w="2018" w:type="dxa"/>
            <w:gridSpan w:val="2"/>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rPr>
                <w:rFonts w:ascii="Times New Roman" w:hAnsi="Times New Roman" w:cs="Times New Roman"/>
                <w:i/>
                <w:sz w:val="26"/>
                <w:szCs w:val="26"/>
              </w:rPr>
            </w:pPr>
            <w:r w:rsidRPr="00141D11">
              <w:rPr>
                <w:rFonts w:ascii="Times New Roman" w:hAnsi="Times New Roman" w:cs="Times New Roman"/>
                <w:i/>
                <w:sz w:val="26"/>
                <w:szCs w:val="26"/>
              </w:rPr>
              <w:t xml:space="preserve">теория </w:t>
            </w:r>
          </w:p>
        </w:tc>
        <w:tc>
          <w:tcPr>
            <w:tcW w:w="1559"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базовый</w:t>
            </w: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61</w:t>
            </w:r>
          </w:p>
        </w:tc>
        <w:tc>
          <w:tcPr>
            <w:tcW w:w="992"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61</w:t>
            </w:r>
          </w:p>
        </w:tc>
        <w:tc>
          <w:tcPr>
            <w:tcW w:w="993"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60</w:t>
            </w: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60</w:t>
            </w:r>
          </w:p>
        </w:tc>
        <w:tc>
          <w:tcPr>
            <w:tcW w:w="1134"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60</w:t>
            </w: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60</w:t>
            </w:r>
          </w:p>
        </w:tc>
        <w:tc>
          <w:tcPr>
            <w:tcW w:w="1275"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362</w:t>
            </w:r>
          </w:p>
        </w:tc>
      </w:tr>
      <w:tr w:rsidR="00141D11" w:rsidRPr="00141D11" w:rsidTr="00AE4236">
        <w:tc>
          <w:tcPr>
            <w:tcW w:w="1100" w:type="dxa"/>
            <w:vMerge/>
            <w:tcBorders>
              <w:top w:val="single" w:sz="4" w:space="0" w:color="auto"/>
              <w:left w:val="single" w:sz="4" w:space="0" w:color="auto"/>
              <w:bottom w:val="single" w:sz="4" w:space="0" w:color="auto"/>
              <w:right w:val="single" w:sz="4" w:space="0" w:color="auto"/>
            </w:tcBorders>
            <w:vAlign w:val="center"/>
            <w:hideMark/>
          </w:tcPr>
          <w:p w:rsidR="00141D11" w:rsidRPr="00141D11" w:rsidRDefault="00141D11" w:rsidP="00AE4236">
            <w:pPr>
              <w:rPr>
                <w:rFonts w:ascii="Times New Roman" w:hAnsi="Times New Roman" w:cs="Times New Roman"/>
                <w:sz w:val="26"/>
                <w:szCs w:val="26"/>
              </w:rPr>
            </w:pPr>
          </w:p>
        </w:tc>
        <w:tc>
          <w:tcPr>
            <w:tcW w:w="2018" w:type="dxa"/>
            <w:gridSpan w:val="2"/>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rPr>
                <w:rFonts w:ascii="Times New Roman" w:hAnsi="Times New Roman" w:cs="Times New Roman"/>
                <w:i/>
                <w:sz w:val="26"/>
                <w:szCs w:val="26"/>
              </w:rPr>
            </w:pPr>
            <w:r w:rsidRPr="00141D11">
              <w:rPr>
                <w:rFonts w:ascii="Times New Roman" w:hAnsi="Times New Roman" w:cs="Times New Roman"/>
                <w:i/>
                <w:sz w:val="26"/>
                <w:szCs w:val="26"/>
              </w:rPr>
              <w:t>практика</w:t>
            </w:r>
          </w:p>
        </w:tc>
        <w:tc>
          <w:tcPr>
            <w:tcW w:w="1559"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базовый</w:t>
            </w: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7</w:t>
            </w:r>
          </w:p>
        </w:tc>
        <w:tc>
          <w:tcPr>
            <w:tcW w:w="992"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7</w:t>
            </w:r>
          </w:p>
        </w:tc>
        <w:tc>
          <w:tcPr>
            <w:tcW w:w="993"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8</w:t>
            </w: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8</w:t>
            </w:r>
          </w:p>
        </w:tc>
        <w:tc>
          <w:tcPr>
            <w:tcW w:w="1134"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8</w:t>
            </w: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8</w:t>
            </w:r>
          </w:p>
        </w:tc>
        <w:tc>
          <w:tcPr>
            <w:tcW w:w="1275"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46</w:t>
            </w:r>
          </w:p>
        </w:tc>
      </w:tr>
      <w:tr w:rsidR="00141D11" w:rsidRPr="00141D11" w:rsidTr="00AE4236">
        <w:tc>
          <w:tcPr>
            <w:tcW w:w="1100" w:type="dxa"/>
            <w:vMerge w:val="restart"/>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Химия</w:t>
            </w:r>
          </w:p>
        </w:tc>
        <w:tc>
          <w:tcPr>
            <w:tcW w:w="2018" w:type="dxa"/>
            <w:gridSpan w:val="2"/>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rPr>
                <w:rFonts w:ascii="Times New Roman" w:hAnsi="Times New Roman" w:cs="Times New Roman"/>
                <w:i/>
                <w:sz w:val="26"/>
                <w:szCs w:val="26"/>
              </w:rPr>
            </w:pPr>
            <w:r w:rsidRPr="00141D11">
              <w:rPr>
                <w:rFonts w:ascii="Times New Roman" w:hAnsi="Times New Roman" w:cs="Times New Roman"/>
                <w:i/>
                <w:sz w:val="26"/>
                <w:szCs w:val="26"/>
              </w:rPr>
              <w:t xml:space="preserve">теория </w:t>
            </w:r>
          </w:p>
        </w:tc>
        <w:tc>
          <w:tcPr>
            <w:tcW w:w="1559"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базовый</w:t>
            </w: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63</w:t>
            </w: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63</w:t>
            </w:r>
          </w:p>
        </w:tc>
        <w:tc>
          <w:tcPr>
            <w:tcW w:w="1134"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63</w:t>
            </w: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63</w:t>
            </w:r>
          </w:p>
        </w:tc>
        <w:tc>
          <w:tcPr>
            <w:tcW w:w="1275"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252</w:t>
            </w:r>
          </w:p>
        </w:tc>
      </w:tr>
      <w:tr w:rsidR="00141D11" w:rsidRPr="00141D11" w:rsidTr="00AE4236">
        <w:tc>
          <w:tcPr>
            <w:tcW w:w="1100" w:type="dxa"/>
            <w:vMerge/>
            <w:tcBorders>
              <w:top w:val="single" w:sz="4" w:space="0" w:color="auto"/>
              <w:left w:val="single" w:sz="4" w:space="0" w:color="auto"/>
              <w:bottom w:val="single" w:sz="4" w:space="0" w:color="auto"/>
              <w:right w:val="single" w:sz="4" w:space="0" w:color="auto"/>
            </w:tcBorders>
            <w:vAlign w:val="center"/>
            <w:hideMark/>
          </w:tcPr>
          <w:p w:rsidR="00141D11" w:rsidRPr="00141D11" w:rsidRDefault="00141D11" w:rsidP="00AE4236">
            <w:pPr>
              <w:rPr>
                <w:rFonts w:ascii="Times New Roman" w:hAnsi="Times New Roman" w:cs="Times New Roman"/>
                <w:sz w:val="26"/>
                <w:szCs w:val="26"/>
              </w:rPr>
            </w:pPr>
          </w:p>
        </w:tc>
        <w:tc>
          <w:tcPr>
            <w:tcW w:w="2018" w:type="dxa"/>
            <w:gridSpan w:val="2"/>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rPr>
                <w:rFonts w:ascii="Times New Roman" w:hAnsi="Times New Roman" w:cs="Times New Roman"/>
                <w:i/>
                <w:sz w:val="26"/>
                <w:szCs w:val="26"/>
              </w:rPr>
            </w:pPr>
            <w:r w:rsidRPr="00141D11">
              <w:rPr>
                <w:rFonts w:ascii="Times New Roman" w:hAnsi="Times New Roman" w:cs="Times New Roman"/>
                <w:i/>
                <w:sz w:val="26"/>
                <w:szCs w:val="26"/>
              </w:rPr>
              <w:t>практика</w:t>
            </w:r>
          </w:p>
        </w:tc>
        <w:tc>
          <w:tcPr>
            <w:tcW w:w="1559"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базовый</w:t>
            </w: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5</w:t>
            </w: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5</w:t>
            </w:r>
          </w:p>
        </w:tc>
        <w:tc>
          <w:tcPr>
            <w:tcW w:w="1134"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5</w:t>
            </w: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5</w:t>
            </w:r>
          </w:p>
        </w:tc>
        <w:tc>
          <w:tcPr>
            <w:tcW w:w="1275"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20</w:t>
            </w:r>
          </w:p>
        </w:tc>
      </w:tr>
      <w:tr w:rsidR="00141D11" w:rsidRPr="00141D11" w:rsidTr="00AE4236">
        <w:tc>
          <w:tcPr>
            <w:tcW w:w="3118" w:type="dxa"/>
            <w:gridSpan w:val="3"/>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Природоведение</w:t>
            </w:r>
          </w:p>
        </w:tc>
        <w:tc>
          <w:tcPr>
            <w:tcW w:w="1559"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базовый</w:t>
            </w:r>
          </w:p>
        </w:tc>
        <w:tc>
          <w:tcPr>
            <w:tcW w:w="993"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136</w:t>
            </w:r>
          </w:p>
        </w:tc>
      </w:tr>
      <w:tr w:rsidR="00141D11" w:rsidRPr="00141D11" w:rsidTr="00AE4236">
        <w:tc>
          <w:tcPr>
            <w:tcW w:w="3118" w:type="dxa"/>
            <w:gridSpan w:val="3"/>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 xml:space="preserve">Краеведение </w:t>
            </w:r>
          </w:p>
        </w:tc>
        <w:tc>
          <w:tcPr>
            <w:tcW w:w="1559"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992"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r>
    </w:tbl>
    <w:p w:rsidR="00141D11" w:rsidRPr="00141D11" w:rsidRDefault="00141D11" w:rsidP="00141D11">
      <w:pPr>
        <w:rPr>
          <w:rFonts w:ascii="Times New Roman" w:hAnsi="Times New Roman" w:cs="Times New Roman"/>
          <w:b/>
          <w:sz w:val="26"/>
          <w:szCs w:val="26"/>
        </w:rPr>
        <w:sectPr w:rsidR="00141D11" w:rsidRPr="00141D11" w:rsidSect="00860720">
          <w:pgSz w:w="16838" w:h="11906" w:orient="landscape"/>
          <w:pgMar w:top="426" w:right="680" w:bottom="680" w:left="680" w:header="709" w:footer="709" w:gutter="0"/>
          <w:cols w:space="720"/>
        </w:sect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5"/>
        <w:gridCol w:w="273"/>
        <w:gridCol w:w="1968"/>
        <w:gridCol w:w="1134"/>
        <w:gridCol w:w="851"/>
        <w:gridCol w:w="851"/>
        <w:gridCol w:w="981"/>
        <w:gridCol w:w="863"/>
        <w:gridCol w:w="851"/>
        <w:gridCol w:w="1080"/>
        <w:gridCol w:w="777"/>
        <w:gridCol w:w="1080"/>
        <w:gridCol w:w="798"/>
        <w:gridCol w:w="796"/>
        <w:gridCol w:w="1419"/>
      </w:tblGrid>
      <w:tr w:rsidR="00141D11" w:rsidRPr="00141D11" w:rsidTr="00AE4236">
        <w:tc>
          <w:tcPr>
            <w:tcW w:w="3936" w:type="dxa"/>
            <w:gridSpan w:val="3"/>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lastRenderedPageBreak/>
              <w:t>Учебные предметы</w:t>
            </w:r>
          </w:p>
        </w:tc>
        <w:tc>
          <w:tcPr>
            <w:tcW w:w="1134"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Уровень программы</w:t>
            </w:r>
          </w:p>
        </w:tc>
        <w:tc>
          <w:tcPr>
            <w:tcW w:w="851"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pStyle w:val="2"/>
              <w:rPr>
                <w:rFonts w:eastAsiaTheme="minorEastAsia"/>
                <w:b/>
                <w:sz w:val="26"/>
                <w:szCs w:val="26"/>
              </w:rPr>
            </w:pPr>
            <w:r w:rsidRPr="00141D11">
              <w:rPr>
                <w:rFonts w:eastAsiaTheme="minorEastAsia"/>
                <w:b/>
                <w:sz w:val="26"/>
                <w:szCs w:val="26"/>
                <w:lang w:val="en-US"/>
              </w:rPr>
              <w:t>V</w:t>
            </w:r>
            <w:r w:rsidRPr="00141D11">
              <w:rPr>
                <w:rFonts w:eastAsiaTheme="minorEastAsia"/>
                <w:b/>
                <w:sz w:val="26"/>
                <w:szCs w:val="26"/>
              </w:rPr>
              <w:t>А</w:t>
            </w:r>
          </w:p>
        </w:tc>
        <w:tc>
          <w:tcPr>
            <w:tcW w:w="851"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pStyle w:val="2"/>
              <w:rPr>
                <w:rFonts w:eastAsiaTheme="minorEastAsia"/>
                <w:b/>
                <w:sz w:val="26"/>
                <w:szCs w:val="26"/>
              </w:rPr>
            </w:pPr>
            <w:r w:rsidRPr="00141D11">
              <w:rPr>
                <w:rFonts w:eastAsiaTheme="minorEastAsia"/>
                <w:b/>
                <w:sz w:val="26"/>
                <w:szCs w:val="26"/>
                <w:lang w:val="en-US"/>
              </w:rPr>
              <w:t>V</w:t>
            </w:r>
            <w:r w:rsidRPr="00141D11">
              <w:rPr>
                <w:rFonts w:eastAsiaTheme="minorEastAsia"/>
                <w:b/>
                <w:sz w:val="26"/>
                <w:szCs w:val="26"/>
              </w:rPr>
              <w:t>Б</w:t>
            </w:r>
          </w:p>
        </w:tc>
        <w:tc>
          <w:tcPr>
            <w:tcW w:w="981"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VI А</w:t>
            </w:r>
          </w:p>
        </w:tc>
        <w:tc>
          <w:tcPr>
            <w:tcW w:w="863"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VI Б</w:t>
            </w:r>
          </w:p>
        </w:tc>
        <w:tc>
          <w:tcPr>
            <w:tcW w:w="851"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VII А</w:t>
            </w:r>
          </w:p>
        </w:tc>
        <w:tc>
          <w:tcPr>
            <w:tcW w:w="1080"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VII Б</w:t>
            </w:r>
          </w:p>
        </w:tc>
        <w:tc>
          <w:tcPr>
            <w:tcW w:w="777"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VIII А</w:t>
            </w:r>
          </w:p>
        </w:tc>
        <w:tc>
          <w:tcPr>
            <w:tcW w:w="1080"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VIII Б</w:t>
            </w:r>
          </w:p>
        </w:tc>
        <w:tc>
          <w:tcPr>
            <w:tcW w:w="798"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IX А</w:t>
            </w:r>
          </w:p>
        </w:tc>
        <w:tc>
          <w:tcPr>
            <w:tcW w:w="796"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IX Б</w:t>
            </w:r>
          </w:p>
        </w:tc>
        <w:tc>
          <w:tcPr>
            <w:tcW w:w="1419"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b/>
                <w:sz w:val="26"/>
                <w:szCs w:val="26"/>
              </w:rPr>
            </w:pPr>
          </w:p>
        </w:tc>
      </w:tr>
      <w:tr w:rsidR="00141D11" w:rsidRPr="00141D11" w:rsidTr="00AE4236">
        <w:tc>
          <w:tcPr>
            <w:tcW w:w="3936" w:type="dxa"/>
            <w:gridSpan w:val="3"/>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Музыка</w:t>
            </w:r>
          </w:p>
        </w:tc>
        <w:tc>
          <w:tcPr>
            <w:tcW w:w="1134"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pStyle w:val="2"/>
              <w:rPr>
                <w:rFonts w:eastAsiaTheme="minorEastAsia"/>
                <w:sz w:val="26"/>
                <w:szCs w:val="26"/>
              </w:rPr>
            </w:pPr>
            <w:r w:rsidRPr="00141D11">
              <w:rPr>
                <w:rFonts w:eastAsiaTheme="minorEastAsia"/>
                <w:sz w:val="26"/>
                <w:szCs w:val="26"/>
              </w:rPr>
              <w:t>базовый</w:t>
            </w:r>
          </w:p>
        </w:tc>
        <w:tc>
          <w:tcPr>
            <w:tcW w:w="851"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851"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981"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863"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851"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1080"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777"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17</w:t>
            </w:r>
          </w:p>
        </w:tc>
        <w:tc>
          <w:tcPr>
            <w:tcW w:w="1080"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17</w:t>
            </w:r>
          </w:p>
        </w:tc>
        <w:tc>
          <w:tcPr>
            <w:tcW w:w="798"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17</w:t>
            </w:r>
          </w:p>
        </w:tc>
        <w:tc>
          <w:tcPr>
            <w:tcW w:w="796"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17</w:t>
            </w:r>
          </w:p>
        </w:tc>
        <w:tc>
          <w:tcPr>
            <w:tcW w:w="1419"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272</w:t>
            </w:r>
          </w:p>
        </w:tc>
      </w:tr>
      <w:tr w:rsidR="00141D11" w:rsidRPr="00141D11" w:rsidTr="00AE4236">
        <w:trPr>
          <w:trHeight w:val="268"/>
        </w:trPr>
        <w:tc>
          <w:tcPr>
            <w:tcW w:w="3936" w:type="dxa"/>
            <w:gridSpan w:val="3"/>
            <w:tcBorders>
              <w:top w:val="single" w:sz="4" w:space="0" w:color="auto"/>
              <w:left w:val="single" w:sz="4" w:space="0" w:color="auto"/>
              <w:bottom w:val="single" w:sz="12" w:space="0" w:color="auto"/>
              <w:right w:val="single" w:sz="4" w:space="0" w:color="auto"/>
            </w:tcBorders>
            <w:hideMark/>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Изобразительное искусство</w:t>
            </w:r>
          </w:p>
        </w:tc>
        <w:tc>
          <w:tcPr>
            <w:tcW w:w="1134"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базовый</w:t>
            </w:r>
          </w:p>
        </w:tc>
        <w:tc>
          <w:tcPr>
            <w:tcW w:w="851"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851"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981"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863"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851"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1080"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777"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17</w:t>
            </w:r>
          </w:p>
        </w:tc>
        <w:tc>
          <w:tcPr>
            <w:tcW w:w="1080"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17</w:t>
            </w:r>
          </w:p>
        </w:tc>
        <w:tc>
          <w:tcPr>
            <w:tcW w:w="798"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17</w:t>
            </w:r>
          </w:p>
        </w:tc>
        <w:tc>
          <w:tcPr>
            <w:tcW w:w="796"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17</w:t>
            </w:r>
          </w:p>
        </w:tc>
        <w:tc>
          <w:tcPr>
            <w:tcW w:w="1419" w:type="dxa"/>
            <w:tcBorders>
              <w:top w:val="single" w:sz="4" w:space="0" w:color="auto"/>
              <w:left w:val="single" w:sz="4" w:space="0" w:color="auto"/>
              <w:bottom w:val="single" w:sz="12"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272</w:t>
            </w:r>
          </w:p>
        </w:tc>
      </w:tr>
      <w:tr w:rsidR="00141D11" w:rsidRPr="00141D11" w:rsidTr="00AE4236">
        <w:trPr>
          <w:trHeight w:val="297"/>
        </w:trPr>
        <w:tc>
          <w:tcPr>
            <w:tcW w:w="3936" w:type="dxa"/>
            <w:gridSpan w:val="3"/>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Физическая культура</w:t>
            </w:r>
          </w:p>
        </w:tc>
        <w:tc>
          <w:tcPr>
            <w:tcW w:w="1134" w:type="dxa"/>
            <w:tcBorders>
              <w:top w:val="single" w:sz="12"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базовый</w:t>
            </w:r>
          </w:p>
        </w:tc>
        <w:tc>
          <w:tcPr>
            <w:tcW w:w="851" w:type="dxa"/>
            <w:tcBorders>
              <w:top w:val="single" w:sz="12"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102</w:t>
            </w:r>
          </w:p>
        </w:tc>
        <w:tc>
          <w:tcPr>
            <w:tcW w:w="851"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102</w:t>
            </w:r>
          </w:p>
        </w:tc>
        <w:tc>
          <w:tcPr>
            <w:tcW w:w="981"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102</w:t>
            </w:r>
          </w:p>
        </w:tc>
        <w:tc>
          <w:tcPr>
            <w:tcW w:w="863"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102</w:t>
            </w:r>
          </w:p>
        </w:tc>
        <w:tc>
          <w:tcPr>
            <w:tcW w:w="851"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102</w:t>
            </w:r>
          </w:p>
        </w:tc>
        <w:tc>
          <w:tcPr>
            <w:tcW w:w="1080"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102</w:t>
            </w:r>
          </w:p>
        </w:tc>
        <w:tc>
          <w:tcPr>
            <w:tcW w:w="777"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102</w:t>
            </w:r>
          </w:p>
        </w:tc>
        <w:tc>
          <w:tcPr>
            <w:tcW w:w="1080" w:type="dxa"/>
            <w:tcBorders>
              <w:top w:val="single" w:sz="12"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102</w:t>
            </w:r>
          </w:p>
        </w:tc>
        <w:tc>
          <w:tcPr>
            <w:tcW w:w="798" w:type="dxa"/>
            <w:tcBorders>
              <w:top w:val="single" w:sz="12"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102</w:t>
            </w:r>
          </w:p>
        </w:tc>
        <w:tc>
          <w:tcPr>
            <w:tcW w:w="796" w:type="dxa"/>
            <w:tcBorders>
              <w:top w:val="single" w:sz="12"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102</w:t>
            </w:r>
          </w:p>
        </w:tc>
        <w:tc>
          <w:tcPr>
            <w:tcW w:w="1419"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1020</w:t>
            </w:r>
          </w:p>
        </w:tc>
      </w:tr>
      <w:tr w:rsidR="00141D11" w:rsidRPr="00141D11" w:rsidTr="00AE4236">
        <w:trPr>
          <w:trHeight w:val="353"/>
        </w:trPr>
        <w:tc>
          <w:tcPr>
            <w:tcW w:w="3936" w:type="dxa"/>
            <w:gridSpan w:val="3"/>
            <w:tcBorders>
              <w:top w:val="single" w:sz="4" w:space="0" w:color="auto"/>
              <w:left w:val="single" w:sz="4" w:space="0" w:color="auto"/>
              <w:bottom w:val="single" w:sz="12" w:space="0" w:color="auto"/>
              <w:right w:val="single" w:sz="4" w:space="0" w:color="auto"/>
            </w:tcBorders>
            <w:hideMark/>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ОБЖ</w:t>
            </w:r>
          </w:p>
        </w:tc>
        <w:tc>
          <w:tcPr>
            <w:tcW w:w="1134"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базовый</w:t>
            </w:r>
          </w:p>
        </w:tc>
        <w:tc>
          <w:tcPr>
            <w:tcW w:w="851"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851"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81"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863"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851"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1080"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777" w:type="dxa"/>
            <w:tcBorders>
              <w:top w:val="single" w:sz="4" w:space="0" w:color="auto"/>
              <w:left w:val="single" w:sz="4" w:space="0" w:color="auto"/>
              <w:bottom w:val="single" w:sz="12"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1080"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798"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796"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1419" w:type="dxa"/>
            <w:tcBorders>
              <w:top w:val="single" w:sz="4" w:space="0" w:color="auto"/>
              <w:left w:val="single" w:sz="4" w:space="0" w:color="auto"/>
              <w:bottom w:val="single" w:sz="12"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r>
      <w:tr w:rsidR="00141D11" w:rsidRPr="00141D11" w:rsidTr="00AE4236">
        <w:tc>
          <w:tcPr>
            <w:tcW w:w="3936" w:type="dxa"/>
            <w:gridSpan w:val="3"/>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Технология</w:t>
            </w:r>
          </w:p>
        </w:tc>
        <w:tc>
          <w:tcPr>
            <w:tcW w:w="1134" w:type="dxa"/>
            <w:tcBorders>
              <w:top w:val="single" w:sz="12"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базовый</w:t>
            </w:r>
          </w:p>
        </w:tc>
        <w:tc>
          <w:tcPr>
            <w:tcW w:w="851" w:type="dxa"/>
            <w:tcBorders>
              <w:top w:val="single" w:sz="12"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68/68</w:t>
            </w:r>
          </w:p>
        </w:tc>
        <w:tc>
          <w:tcPr>
            <w:tcW w:w="851"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68/68</w:t>
            </w:r>
          </w:p>
        </w:tc>
        <w:tc>
          <w:tcPr>
            <w:tcW w:w="981"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68/68</w:t>
            </w:r>
          </w:p>
        </w:tc>
        <w:tc>
          <w:tcPr>
            <w:tcW w:w="863"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68/68</w:t>
            </w:r>
          </w:p>
        </w:tc>
        <w:tc>
          <w:tcPr>
            <w:tcW w:w="851"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68/68</w:t>
            </w:r>
          </w:p>
        </w:tc>
        <w:tc>
          <w:tcPr>
            <w:tcW w:w="1080"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68/68</w:t>
            </w:r>
          </w:p>
        </w:tc>
        <w:tc>
          <w:tcPr>
            <w:tcW w:w="777"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34/34</w:t>
            </w:r>
          </w:p>
        </w:tc>
        <w:tc>
          <w:tcPr>
            <w:tcW w:w="1080" w:type="dxa"/>
            <w:tcBorders>
              <w:top w:val="single" w:sz="12"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34/34</w:t>
            </w:r>
          </w:p>
        </w:tc>
        <w:tc>
          <w:tcPr>
            <w:tcW w:w="798" w:type="dxa"/>
            <w:tcBorders>
              <w:top w:val="single" w:sz="12"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796" w:type="dxa"/>
            <w:tcBorders>
              <w:top w:val="single" w:sz="12"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1419" w:type="dxa"/>
            <w:tcBorders>
              <w:top w:val="single" w:sz="12"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1020</w:t>
            </w:r>
          </w:p>
        </w:tc>
      </w:tr>
      <w:tr w:rsidR="00141D11" w:rsidRPr="00141D11" w:rsidTr="00AE4236">
        <w:tc>
          <w:tcPr>
            <w:tcW w:w="3936" w:type="dxa"/>
            <w:gridSpan w:val="3"/>
            <w:tcBorders>
              <w:top w:val="single" w:sz="4" w:space="0" w:color="auto"/>
              <w:left w:val="single" w:sz="4" w:space="0" w:color="auto"/>
              <w:bottom w:val="single" w:sz="12" w:space="0" w:color="auto"/>
              <w:right w:val="single" w:sz="4" w:space="0" w:color="auto"/>
            </w:tcBorders>
            <w:hideMark/>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Твоя профессиональная карьера</w:t>
            </w:r>
          </w:p>
        </w:tc>
        <w:tc>
          <w:tcPr>
            <w:tcW w:w="1134"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851"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851"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81"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863"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851"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1080"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777" w:type="dxa"/>
            <w:tcBorders>
              <w:top w:val="single" w:sz="4" w:space="0" w:color="auto"/>
              <w:left w:val="single" w:sz="4" w:space="0" w:color="auto"/>
              <w:bottom w:val="single" w:sz="12"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1080"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798"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796"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1419" w:type="dxa"/>
            <w:tcBorders>
              <w:top w:val="single" w:sz="4" w:space="0" w:color="auto"/>
              <w:left w:val="single" w:sz="4" w:space="0" w:color="auto"/>
              <w:bottom w:val="single" w:sz="12"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r>
      <w:tr w:rsidR="00141D11" w:rsidRPr="00141D11" w:rsidTr="00AE4236">
        <w:tc>
          <w:tcPr>
            <w:tcW w:w="1695" w:type="dxa"/>
            <w:vMerge w:val="restart"/>
            <w:tcBorders>
              <w:top w:val="single" w:sz="4" w:space="0" w:color="auto"/>
              <w:left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p>
          <w:p w:rsidR="00141D11" w:rsidRPr="00141D11" w:rsidRDefault="00141D11" w:rsidP="00AE4236">
            <w:pPr>
              <w:jc w:val="center"/>
              <w:rPr>
                <w:rFonts w:ascii="Times New Roman" w:hAnsi="Times New Roman" w:cs="Times New Roman"/>
                <w:sz w:val="26"/>
                <w:szCs w:val="26"/>
              </w:rPr>
            </w:pPr>
          </w:p>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Предпрофиль</w:t>
            </w:r>
          </w:p>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ная подготовка</w:t>
            </w:r>
          </w:p>
        </w:tc>
        <w:tc>
          <w:tcPr>
            <w:tcW w:w="2241" w:type="dxa"/>
            <w:gridSpan w:val="2"/>
            <w:tcBorders>
              <w:top w:val="single" w:sz="4" w:space="0" w:color="auto"/>
              <w:left w:val="single" w:sz="4" w:space="0" w:color="auto"/>
              <w:bottom w:val="single" w:sz="12" w:space="0" w:color="auto"/>
              <w:right w:val="single" w:sz="4" w:space="0" w:color="auto"/>
            </w:tcBorders>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Информационная подготовка</w:t>
            </w:r>
          </w:p>
        </w:tc>
        <w:tc>
          <w:tcPr>
            <w:tcW w:w="1134"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851"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851"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81"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863"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851"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1080"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777" w:type="dxa"/>
            <w:tcBorders>
              <w:top w:val="single" w:sz="4" w:space="0" w:color="auto"/>
              <w:left w:val="single" w:sz="4" w:space="0" w:color="auto"/>
              <w:bottom w:val="single" w:sz="12"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p>
        </w:tc>
        <w:tc>
          <w:tcPr>
            <w:tcW w:w="1080"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798"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17</w:t>
            </w:r>
          </w:p>
        </w:tc>
        <w:tc>
          <w:tcPr>
            <w:tcW w:w="796"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17</w:t>
            </w:r>
          </w:p>
        </w:tc>
        <w:tc>
          <w:tcPr>
            <w:tcW w:w="1419" w:type="dxa"/>
            <w:tcBorders>
              <w:top w:val="single" w:sz="4" w:space="0" w:color="auto"/>
              <w:left w:val="single" w:sz="4" w:space="0" w:color="auto"/>
              <w:bottom w:val="single" w:sz="12"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r>
      <w:tr w:rsidR="00141D11" w:rsidRPr="00141D11" w:rsidTr="00AE4236">
        <w:tc>
          <w:tcPr>
            <w:tcW w:w="1695" w:type="dxa"/>
            <w:vMerge/>
            <w:tcBorders>
              <w:left w:val="single" w:sz="4" w:space="0" w:color="auto"/>
              <w:bottom w:val="single" w:sz="12" w:space="0" w:color="auto"/>
              <w:right w:val="single" w:sz="4" w:space="0" w:color="auto"/>
            </w:tcBorders>
            <w:hideMark/>
          </w:tcPr>
          <w:p w:rsidR="00141D11" w:rsidRPr="00141D11" w:rsidRDefault="00141D11" w:rsidP="00AE4236">
            <w:pPr>
              <w:rPr>
                <w:rFonts w:ascii="Times New Roman" w:hAnsi="Times New Roman" w:cs="Times New Roman"/>
                <w:sz w:val="26"/>
                <w:szCs w:val="26"/>
              </w:rPr>
            </w:pPr>
          </w:p>
        </w:tc>
        <w:tc>
          <w:tcPr>
            <w:tcW w:w="2241" w:type="dxa"/>
            <w:gridSpan w:val="2"/>
            <w:tcBorders>
              <w:top w:val="single" w:sz="4" w:space="0" w:color="auto"/>
              <w:left w:val="single" w:sz="4" w:space="0" w:color="auto"/>
              <w:bottom w:val="single" w:sz="12" w:space="0" w:color="auto"/>
              <w:right w:val="single" w:sz="4" w:space="0" w:color="auto"/>
            </w:tcBorders>
          </w:tcPr>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Профконсультационная работа, профориентацион ная работа</w:t>
            </w:r>
          </w:p>
        </w:tc>
        <w:tc>
          <w:tcPr>
            <w:tcW w:w="1134"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lang w:val="ru-RU"/>
              </w:rPr>
            </w:pPr>
          </w:p>
        </w:tc>
        <w:tc>
          <w:tcPr>
            <w:tcW w:w="851"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lang w:val="ru-RU"/>
              </w:rPr>
            </w:pPr>
          </w:p>
        </w:tc>
        <w:tc>
          <w:tcPr>
            <w:tcW w:w="851"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lang w:val="ru-RU"/>
              </w:rPr>
            </w:pPr>
          </w:p>
        </w:tc>
        <w:tc>
          <w:tcPr>
            <w:tcW w:w="981"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lang w:val="ru-RU"/>
              </w:rPr>
            </w:pPr>
          </w:p>
        </w:tc>
        <w:tc>
          <w:tcPr>
            <w:tcW w:w="863"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lang w:val="ru-RU"/>
              </w:rPr>
            </w:pPr>
          </w:p>
        </w:tc>
        <w:tc>
          <w:tcPr>
            <w:tcW w:w="851"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lang w:val="ru-RU"/>
              </w:rPr>
            </w:pPr>
          </w:p>
        </w:tc>
        <w:tc>
          <w:tcPr>
            <w:tcW w:w="1080"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lang w:val="ru-RU"/>
              </w:rPr>
            </w:pPr>
          </w:p>
        </w:tc>
        <w:tc>
          <w:tcPr>
            <w:tcW w:w="777" w:type="dxa"/>
            <w:tcBorders>
              <w:top w:val="single" w:sz="4" w:space="0" w:color="auto"/>
              <w:left w:val="single" w:sz="4" w:space="0" w:color="auto"/>
              <w:bottom w:val="single" w:sz="12"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lang w:val="ru-RU"/>
              </w:rPr>
            </w:pPr>
          </w:p>
        </w:tc>
        <w:tc>
          <w:tcPr>
            <w:tcW w:w="1080"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lang w:val="ru-RU"/>
              </w:rPr>
            </w:pPr>
          </w:p>
        </w:tc>
        <w:tc>
          <w:tcPr>
            <w:tcW w:w="798"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17</w:t>
            </w:r>
          </w:p>
        </w:tc>
        <w:tc>
          <w:tcPr>
            <w:tcW w:w="796"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17</w:t>
            </w:r>
          </w:p>
        </w:tc>
        <w:tc>
          <w:tcPr>
            <w:tcW w:w="1419" w:type="dxa"/>
            <w:tcBorders>
              <w:top w:val="single" w:sz="4" w:space="0" w:color="auto"/>
              <w:left w:val="single" w:sz="4" w:space="0" w:color="auto"/>
              <w:bottom w:val="single" w:sz="12"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r>
      <w:tr w:rsidR="00141D11" w:rsidRPr="00141D11" w:rsidTr="00AE4236">
        <w:tc>
          <w:tcPr>
            <w:tcW w:w="3936" w:type="dxa"/>
            <w:gridSpan w:val="3"/>
            <w:tcBorders>
              <w:top w:val="single" w:sz="4" w:space="0" w:color="auto"/>
              <w:left w:val="single" w:sz="4" w:space="0" w:color="auto"/>
              <w:bottom w:val="single" w:sz="12" w:space="0" w:color="auto"/>
              <w:right w:val="single" w:sz="4" w:space="0" w:color="auto"/>
            </w:tcBorders>
          </w:tcPr>
          <w:p w:rsidR="00141D11" w:rsidRPr="00141D11" w:rsidRDefault="00141D11" w:rsidP="00AE4236">
            <w:pPr>
              <w:rPr>
                <w:rFonts w:ascii="Times New Roman" w:hAnsi="Times New Roman" w:cs="Times New Roman"/>
                <w:b/>
                <w:sz w:val="26"/>
                <w:szCs w:val="26"/>
                <w:lang w:val="ru-RU"/>
              </w:rPr>
            </w:pPr>
            <w:r w:rsidRPr="00141D11">
              <w:rPr>
                <w:rFonts w:ascii="Times New Roman" w:hAnsi="Times New Roman" w:cs="Times New Roman"/>
                <w:b/>
                <w:sz w:val="26"/>
                <w:szCs w:val="26"/>
                <w:lang w:val="ru-RU"/>
              </w:rPr>
              <w:t xml:space="preserve">Минимальный объем годовой аудиторной учебной нагрузки </w:t>
            </w:r>
          </w:p>
        </w:tc>
        <w:tc>
          <w:tcPr>
            <w:tcW w:w="1134"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b/>
                <w:sz w:val="26"/>
                <w:szCs w:val="26"/>
                <w:lang w:val="ru-RU"/>
              </w:rPr>
            </w:pPr>
          </w:p>
        </w:tc>
        <w:tc>
          <w:tcPr>
            <w:tcW w:w="851"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952</w:t>
            </w:r>
          </w:p>
        </w:tc>
        <w:tc>
          <w:tcPr>
            <w:tcW w:w="851"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952</w:t>
            </w:r>
          </w:p>
        </w:tc>
        <w:tc>
          <w:tcPr>
            <w:tcW w:w="981"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1054</w:t>
            </w:r>
          </w:p>
        </w:tc>
        <w:tc>
          <w:tcPr>
            <w:tcW w:w="863"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1054</w:t>
            </w:r>
          </w:p>
        </w:tc>
        <w:tc>
          <w:tcPr>
            <w:tcW w:w="851"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1020</w:t>
            </w:r>
          </w:p>
        </w:tc>
        <w:tc>
          <w:tcPr>
            <w:tcW w:w="1080"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1020</w:t>
            </w:r>
          </w:p>
        </w:tc>
        <w:tc>
          <w:tcPr>
            <w:tcW w:w="777"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1088</w:t>
            </w:r>
          </w:p>
        </w:tc>
        <w:tc>
          <w:tcPr>
            <w:tcW w:w="1080"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rPr>
                <w:rFonts w:ascii="Times New Roman" w:eastAsia="Times New Roman" w:hAnsi="Times New Roman" w:cs="Times New Roman"/>
                <w:sz w:val="26"/>
                <w:szCs w:val="26"/>
              </w:rPr>
            </w:pPr>
            <w:r w:rsidRPr="00141D11">
              <w:rPr>
                <w:rFonts w:ascii="Times New Roman" w:eastAsia="Times New Roman" w:hAnsi="Times New Roman" w:cs="Times New Roman"/>
                <w:sz w:val="26"/>
                <w:szCs w:val="26"/>
              </w:rPr>
              <w:t>1088</w:t>
            </w:r>
          </w:p>
        </w:tc>
        <w:tc>
          <w:tcPr>
            <w:tcW w:w="798"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1088</w:t>
            </w:r>
          </w:p>
        </w:tc>
        <w:tc>
          <w:tcPr>
            <w:tcW w:w="796"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1088</w:t>
            </w:r>
          </w:p>
        </w:tc>
        <w:tc>
          <w:tcPr>
            <w:tcW w:w="1419" w:type="dxa"/>
            <w:tcBorders>
              <w:top w:val="single" w:sz="4"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r>
      <w:tr w:rsidR="00141D11" w:rsidRPr="00141D11" w:rsidTr="00AE4236">
        <w:tc>
          <w:tcPr>
            <w:tcW w:w="3936" w:type="dxa"/>
            <w:gridSpan w:val="3"/>
            <w:tcBorders>
              <w:top w:val="single" w:sz="12" w:space="0" w:color="auto"/>
              <w:left w:val="single" w:sz="4" w:space="0" w:color="auto"/>
              <w:bottom w:val="single" w:sz="12" w:space="0" w:color="auto"/>
              <w:right w:val="single" w:sz="4" w:space="0" w:color="auto"/>
            </w:tcBorders>
          </w:tcPr>
          <w:p w:rsidR="00141D11" w:rsidRPr="00141D11" w:rsidRDefault="00141D11" w:rsidP="00AE4236">
            <w:pPr>
              <w:rPr>
                <w:rFonts w:ascii="Times New Roman" w:hAnsi="Times New Roman" w:cs="Times New Roman"/>
                <w:b/>
                <w:sz w:val="26"/>
                <w:szCs w:val="26"/>
                <w:lang w:val="ru-RU"/>
              </w:rPr>
            </w:pPr>
            <w:r w:rsidRPr="00141D11">
              <w:rPr>
                <w:rFonts w:ascii="Times New Roman" w:hAnsi="Times New Roman" w:cs="Times New Roman"/>
                <w:b/>
                <w:sz w:val="26"/>
                <w:szCs w:val="26"/>
                <w:lang w:val="ru-RU"/>
              </w:rPr>
              <w:t>Компонент образовательного учреждения (6 – дневная неделя):</w:t>
            </w:r>
          </w:p>
        </w:tc>
        <w:tc>
          <w:tcPr>
            <w:tcW w:w="1134" w:type="dxa"/>
            <w:tcBorders>
              <w:top w:val="single" w:sz="12"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b/>
                <w:sz w:val="26"/>
                <w:szCs w:val="26"/>
                <w:lang w:val="ru-RU"/>
              </w:rPr>
            </w:pPr>
          </w:p>
        </w:tc>
        <w:tc>
          <w:tcPr>
            <w:tcW w:w="851" w:type="dxa"/>
            <w:tcBorders>
              <w:top w:val="single" w:sz="12"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136</w:t>
            </w:r>
          </w:p>
        </w:tc>
        <w:tc>
          <w:tcPr>
            <w:tcW w:w="851" w:type="dxa"/>
            <w:tcBorders>
              <w:top w:val="single" w:sz="12"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136</w:t>
            </w:r>
          </w:p>
        </w:tc>
        <w:tc>
          <w:tcPr>
            <w:tcW w:w="981" w:type="dxa"/>
            <w:tcBorders>
              <w:top w:val="single" w:sz="12"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68</w:t>
            </w:r>
          </w:p>
        </w:tc>
        <w:tc>
          <w:tcPr>
            <w:tcW w:w="863" w:type="dxa"/>
            <w:tcBorders>
              <w:top w:val="single" w:sz="12"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68</w:t>
            </w:r>
          </w:p>
        </w:tc>
        <w:tc>
          <w:tcPr>
            <w:tcW w:w="851" w:type="dxa"/>
            <w:tcBorders>
              <w:top w:val="single" w:sz="12"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170</w:t>
            </w:r>
          </w:p>
        </w:tc>
        <w:tc>
          <w:tcPr>
            <w:tcW w:w="1080" w:type="dxa"/>
            <w:tcBorders>
              <w:top w:val="single" w:sz="12"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170</w:t>
            </w:r>
          </w:p>
        </w:tc>
        <w:tc>
          <w:tcPr>
            <w:tcW w:w="777" w:type="dxa"/>
            <w:tcBorders>
              <w:top w:val="single" w:sz="12"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136</w:t>
            </w:r>
          </w:p>
        </w:tc>
        <w:tc>
          <w:tcPr>
            <w:tcW w:w="1080" w:type="dxa"/>
            <w:tcBorders>
              <w:top w:val="single" w:sz="12"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136</w:t>
            </w:r>
          </w:p>
        </w:tc>
        <w:tc>
          <w:tcPr>
            <w:tcW w:w="798" w:type="dxa"/>
            <w:tcBorders>
              <w:top w:val="single" w:sz="12"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136</w:t>
            </w:r>
          </w:p>
        </w:tc>
        <w:tc>
          <w:tcPr>
            <w:tcW w:w="796" w:type="dxa"/>
            <w:tcBorders>
              <w:top w:val="single" w:sz="12"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136</w:t>
            </w:r>
          </w:p>
        </w:tc>
        <w:tc>
          <w:tcPr>
            <w:tcW w:w="1419" w:type="dxa"/>
            <w:tcBorders>
              <w:top w:val="single" w:sz="12"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p>
        </w:tc>
      </w:tr>
      <w:tr w:rsidR="00141D11" w:rsidRPr="00141D11" w:rsidTr="00AE4236">
        <w:tc>
          <w:tcPr>
            <w:tcW w:w="1968" w:type="dxa"/>
            <w:gridSpan w:val="2"/>
            <w:tcBorders>
              <w:top w:val="single" w:sz="12" w:space="0" w:color="auto"/>
              <w:left w:val="single" w:sz="4" w:space="0" w:color="auto"/>
              <w:bottom w:val="single" w:sz="4" w:space="0" w:color="auto"/>
              <w:right w:val="single" w:sz="4" w:space="0" w:color="auto"/>
            </w:tcBorders>
            <w:vAlign w:val="center"/>
            <w:hideMark/>
          </w:tcPr>
          <w:p w:rsidR="00141D11" w:rsidRPr="00141D11" w:rsidRDefault="00141D11" w:rsidP="00AE4236">
            <w:pPr>
              <w:ind w:right="-91"/>
              <w:rPr>
                <w:rFonts w:ascii="Times New Roman" w:hAnsi="Times New Roman" w:cs="Times New Roman"/>
                <w:sz w:val="26"/>
                <w:szCs w:val="26"/>
              </w:rPr>
            </w:pPr>
            <w:r w:rsidRPr="00141D11">
              <w:rPr>
                <w:rFonts w:ascii="Times New Roman" w:hAnsi="Times New Roman" w:cs="Times New Roman"/>
                <w:sz w:val="26"/>
                <w:szCs w:val="26"/>
              </w:rPr>
              <w:t xml:space="preserve">Дополнительные учебные предметы </w:t>
            </w:r>
          </w:p>
        </w:tc>
        <w:tc>
          <w:tcPr>
            <w:tcW w:w="1968" w:type="dxa"/>
            <w:tcBorders>
              <w:top w:val="single" w:sz="12" w:space="0" w:color="auto"/>
              <w:left w:val="single" w:sz="4" w:space="0" w:color="auto"/>
              <w:bottom w:val="single" w:sz="4" w:space="0" w:color="auto"/>
              <w:right w:val="single" w:sz="4" w:space="0" w:color="auto"/>
            </w:tcBorders>
            <w:vAlign w:val="center"/>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Экология</w:t>
            </w:r>
          </w:p>
        </w:tc>
        <w:tc>
          <w:tcPr>
            <w:tcW w:w="1134" w:type="dxa"/>
            <w:tcBorders>
              <w:top w:val="single" w:sz="12" w:space="0" w:color="auto"/>
              <w:left w:val="single" w:sz="4" w:space="0" w:color="auto"/>
              <w:bottom w:val="single" w:sz="4" w:space="0" w:color="auto"/>
              <w:right w:val="single" w:sz="4" w:space="0" w:color="auto"/>
            </w:tcBorders>
            <w:vAlign w:val="center"/>
          </w:tcPr>
          <w:p w:rsidR="00141D11" w:rsidRPr="00141D11" w:rsidRDefault="00141D11" w:rsidP="00AE4236">
            <w:pPr>
              <w:jc w:val="center"/>
              <w:rPr>
                <w:rFonts w:ascii="Times New Roman" w:hAnsi="Times New Roman" w:cs="Times New Roman"/>
                <w:sz w:val="26"/>
                <w:szCs w:val="26"/>
              </w:rPr>
            </w:pPr>
          </w:p>
        </w:tc>
        <w:tc>
          <w:tcPr>
            <w:tcW w:w="851" w:type="dxa"/>
            <w:tcBorders>
              <w:top w:val="single" w:sz="12" w:space="0" w:color="auto"/>
              <w:left w:val="single" w:sz="4" w:space="0" w:color="auto"/>
              <w:bottom w:val="single" w:sz="4" w:space="0" w:color="auto"/>
              <w:right w:val="single" w:sz="4" w:space="0" w:color="auto"/>
            </w:tcBorders>
            <w:vAlign w:val="center"/>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851" w:type="dxa"/>
            <w:tcBorders>
              <w:top w:val="single" w:sz="12" w:space="0" w:color="auto"/>
              <w:left w:val="single" w:sz="4" w:space="0" w:color="auto"/>
              <w:bottom w:val="single" w:sz="4" w:space="0" w:color="auto"/>
              <w:right w:val="single" w:sz="4" w:space="0" w:color="auto"/>
            </w:tcBorders>
            <w:vAlign w:val="center"/>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981" w:type="dxa"/>
            <w:tcBorders>
              <w:top w:val="single" w:sz="12" w:space="0" w:color="auto"/>
              <w:left w:val="single" w:sz="4" w:space="0" w:color="auto"/>
              <w:bottom w:val="single" w:sz="4" w:space="0" w:color="auto"/>
              <w:right w:val="single" w:sz="4" w:space="0" w:color="auto"/>
            </w:tcBorders>
            <w:vAlign w:val="center"/>
          </w:tcPr>
          <w:p w:rsidR="00141D11" w:rsidRPr="00141D11" w:rsidRDefault="00141D11" w:rsidP="00AE4236">
            <w:pPr>
              <w:jc w:val="center"/>
              <w:rPr>
                <w:rFonts w:ascii="Times New Roman" w:hAnsi="Times New Roman" w:cs="Times New Roman"/>
                <w:sz w:val="26"/>
                <w:szCs w:val="26"/>
              </w:rPr>
            </w:pPr>
          </w:p>
        </w:tc>
        <w:tc>
          <w:tcPr>
            <w:tcW w:w="863" w:type="dxa"/>
            <w:tcBorders>
              <w:top w:val="single" w:sz="12" w:space="0" w:color="auto"/>
              <w:left w:val="single" w:sz="4" w:space="0" w:color="auto"/>
              <w:bottom w:val="single" w:sz="4" w:space="0" w:color="auto"/>
              <w:right w:val="single" w:sz="4" w:space="0" w:color="auto"/>
            </w:tcBorders>
            <w:vAlign w:val="center"/>
          </w:tcPr>
          <w:p w:rsidR="00141D11" w:rsidRPr="00141D11" w:rsidRDefault="00141D11" w:rsidP="00AE4236">
            <w:pPr>
              <w:jc w:val="center"/>
              <w:rPr>
                <w:rFonts w:ascii="Times New Roman" w:hAnsi="Times New Roman" w:cs="Times New Roman"/>
                <w:sz w:val="26"/>
                <w:szCs w:val="26"/>
              </w:rPr>
            </w:pPr>
          </w:p>
        </w:tc>
        <w:tc>
          <w:tcPr>
            <w:tcW w:w="851" w:type="dxa"/>
            <w:tcBorders>
              <w:top w:val="single" w:sz="12" w:space="0" w:color="auto"/>
              <w:left w:val="single" w:sz="4" w:space="0" w:color="auto"/>
              <w:bottom w:val="single" w:sz="4" w:space="0" w:color="auto"/>
              <w:right w:val="single" w:sz="4" w:space="0" w:color="auto"/>
            </w:tcBorders>
            <w:vAlign w:val="center"/>
          </w:tcPr>
          <w:p w:rsidR="00141D11" w:rsidRPr="00141D11" w:rsidRDefault="00141D11" w:rsidP="00AE4236">
            <w:pPr>
              <w:jc w:val="center"/>
              <w:rPr>
                <w:rFonts w:ascii="Times New Roman" w:hAnsi="Times New Roman" w:cs="Times New Roman"/>
                <w:sz w:val="26"/>
                <w:szCs w:val="26"/>
              </w:rPr>
            </w:pPr>
          </w:p>
        </w:tc>
        <w:tc>
          <w:tcPr>
            <w:tcW w:w="1080" w:type="dxa"/>
            <w:tcBorders>
              <w:top w:val="single" w:sz="12" w:space="0" w:color="auto"/>
              <w:left w:val="single" w:sz="4" w:space="0" w:color="auto"/>
              <w:bottom w:val="single" w:sz="4" w:space="0" w:color="auto"/>
              <w:right w:val="single" w:sz="4" w:space="0" w:color="auto"/>
            </w:tcBorders>
            <w:vAlign w:val="center"/>
          </w:tcPr>
          <w:p w:rsidR="00141D11" w:rsidRPr="00141D11" w:rsidRDefault="00141D11" w:rsidP="00AE4236">
            <w:pPr>
              <w:jc w:val="center"/>
              <w:rPr>
                <w:rFonts w:ascii="Times New Roman" w:hAnsi="Times New Roman" w:cs="Times New Roman"/>
                <w:sz w:val="26"/>
                <w:szCs w:val="26"/>
              </w:rPr>
            </w:pPr>
          </w:p>
        </w:tc>
        <w:tc>
          <w:tcPr>
            <w:tcW w:w="777" w:type="dxa"/>
            <w:tcBorders>
              <w:top w:val="single" w:sz="12" w:space="0" w:color="auto"/>
              <w:left w:val="single" w:sz="4" w:space="0" w:color="auto"/>
              <w:bottom w:val="single" w:sz="4" w:space="0" w:color="auto"/>
              <w:right w:val="single" w:sz="4" w:space="0" w:color="auto"/>
            </w:tcBorders>
            <w:vAlign w:val="center"/>
          </w:tcPr>
          <w:p w:rsidR="00141D11" w:rsidRPr="00141D11" w:rsidRDefault="00141D11" w:rsidP="00AE4236">
            <w:pPr>
              <w:jc w:val="center"/>
              <w:rPr>
                <w:rFonts w:ascii="Times New Roman" w:hAnsi="Times New Roman" w:cs="Times New Roman"/>
                <w:sz w:val="26"/>
                <w:szCs w:val="26"/>
              </w:rPr>
            </w:pPr>
          </w:p>
        </w:tc>
        <w:tc>
          <w:tcPr>
            <w:tcW w:w="1080" w:type="dxa"/>
            <w:tcBorders>
              <w:top w:val="single" w:sz="12"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798" w:type="dxa"/>
            <w:tcBorders>
              <w:top w:val="single" w:sz="12"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796"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1419" w:type="dxa"/>
            <w:tcBorders>
              <w:top w:val="single" w:sz="12" w:space="0" w:color="auto"/>
              <w:left w:val="single" w:sz="4" w:space="0" w:color="auto"/>
              <w:bottom w:val="single" w:sz="4" w:space="0" w:color="auto"/>
              <w:right w:val="single" w:sz="4" w:space="0" w:color="auto"/>
            </w:tcBorders>
            <w:vAlign w:val="center"/>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r>
      <w:tr w:rsidR="00141D11" w:rsidRPr="00141D11" w:rsidTr="00AE4236">
        <w:trPr>
          <w:trHeight w:val="345"/>
        </w:trPr>
        <w:tc>
          <w:tcPr>
            <w:tcW w:w="1968" w:type="dxa"/>
            <w:gridSpan w:val="2"/>
            <w:vMerge w:val="restart"/>
            <w:tcBorders>
              <w:top w:val="single" w:sz="4" w:space="0" w:color="auto"/>
              <w:left w:val="single" w:sz="4" w:space="0" w:color="auto"/>
              <w:right w:val="single" w:sz="4" w:space="0" w:color="auto"/>
            </w:tcBorders>
            <w:vAlign w:val="center"/>
            <w:hideMark/>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b/>
                <w:sz w:val="26"/>
                <w:szCs w:val="26"/>
              </w:rPr>
              <w:t>Индивидуально-групповые занятия</w:t>
            </w:r>
          </w:p>
        </w:tc>
        <w:tc>
          <w:tcPr>
            <w:tcW w:w="1968"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По русскому языку</w:t>
            </w:r>
          </w:p>
        </w:tc>
        <w:tc>
          <w:tcPr>
            <w:tcW w:w="1134"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851"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981"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86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851"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1080"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777"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1080"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798"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796"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1419" w:type="dxa"/>
            <w:tcBorders>
              <w:top w:val="single" w:sz="4" w:space="0" w:color="auto"/>
              <w:left w:val="single" w:sz="4" w:space="0" w:color="auto"/>
              <w:bottom w:val="single" w:sz="12"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476</w:t>
            </w:r>
          </w:p>
        </w:tc>
      </w:tr>
      <w:tr w:rsidR="00141D11" w:rsidRPr="00141D11" w:rsidTr="00AE4236">
        <w:trPr>
          <w:trHeight w:val="245"/>
        </w:trPr>
        <w:tc>
          <w:tcPr>
            <w:tcW w:w="1968" w:type="dxa"/>
            <w:gridSpan w:val="2"/>
            <w:vMerge/>
            <w:tcBorders>
              <w:left w:val="single" w:sz="4" w:space="0" w:color="auto"/>
              <w:right w:val="single" w:sz="4" w:space="0" w:color="auto"/>
            </w:tcBorders>
            <w:vAlign w:val="center"/>
            <w:hideMark/>
          </w:tcPr>
          <w:p w:rsidR="00141D11" w:rsidRPr="00141D11" w:rsidRDefault="00141D11" w:rsidP="00AE4236">
            <w:pPr>
              <w:rPr>
                <w:rFonts w:ascii="Times New Roman" w:hAnsi="Times New Roman" w:cs="Times New Roman"/>
                <w:sz w:val="26"/>
                <w:szCs w:val="26"/>
              </w:rPr>
            </w:pPr>
          </w:p>
        </w:tc>
        <w:tc>
          <w:tcPr>
            <w:tcW w:w="1968" w:type="dxa"/>
            <w:tcBorders>
              <w:top w:val="single" w:sz="4" w:space="0" w:color="auto"/>
              <w:left w:val="single" w:sz="4" w:space="0" w:color="auto"/>
              <w:right w:val="single" w:sz="4" w:space="0" w:color="auto"/>
            </w:tcBorders>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по математике</w:t>
            </w:r>
          </w:p>
        </w:tc>
        <w:tc>
          <w:tcPr>
            <w:tcW w:w="1134" w:type="dxa"/>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851" w:type="dxa"/>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851" w:type="dxa"/>
            <w:tcBorders>
              <w:top w:val="single" w:sz="4" w:space="0" w:color="auto"/>
              <w:left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981" w:type="dxa"/>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863" w:type="dxa"/>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851" w:type="dxa"/>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p w:rsidR="00141D11" w:rsidRPr="00141D11" w:rsidRDefault="00141D11" w:rsidP="00AE4236">
            <w:pPr>
              <w:jc w:val="center"/>
              <w:rPr>
                <w:rFonts w:ascii="Times New Roman" w:hAnsi="Times New Roman" w:cs="Times New Roman"/>
                <w:sz w:val="26"/>
                <w:szCs w:val="26"/>
              </w:rPr>
            </w:pPr>
          </w:p>
        </w:tc>
        <w:tc>
          <w:tcPr>
            <w:tcW w:w="1080" w:type="dxa"/>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777" w:type="dxa"/>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1080" w:type="dxa"/>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798" w:type="dxa"/>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796" w:type="dxa"/>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1419" w:type="dxa"/>
            <w:tcBorders>
              <w:top w:val="single" w:sz="12" w:space="0" w:color="auto"/>
              <w:left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612</w:t>
            </w:r>
          </w:p>
        </w:tc>
      </w:tr>
      <w:tr w:rsidR="00141D11" w:rsidRPr="00141D11" w:rsidTr="00AE4236">
        <w:trPr>
          <w:trHeight w:val="321"/>
        </w:trPr>
        <w:tc>
          <w:tcPr>
            <w:tcW w:w="1968" w:type="dxa"/>
            <w:gridSpan w:val="2"/>
            <w:vMerge/>
            <w:tcBorders>
              <w:left w:val="single" w:sz="4" w:space="0" w:color="auto"/>
              <w:right w:val="single" w:sz="4" w:space="0" w:color="auto"/>
            </w:tcBorders>
            <w:vAlign w:val="center"/>
            <w:hideMark/>
          </w:tcPr>
          <w:p w:rsidR="00141D11" w:rsidRPr="00141D11" w:rsidRDefault="00141D11" w:rsidP="00AE4236">
            <w:pPr>
              <w:rPr>
                <w:rFonts w:ascii="Times New Roman" w:hAnsi="Times New Roman" w:cs="Times New Roman"/>
                <w:sz w:val="26"/>
                <w:szCs w:val="26"/>
              </w:rPr>
            </w:pPr>
          </w:p>
        </w:tc>
        <w:tc>
          <w:tcPr>
            <w:tcW w:w="1968" w:type="dxa"/>
            <w:tcBorders>
              <w:top w:val="single" w:sz="4" w:space="0" w:color="auto"/>
              <w:left w:val="single" w:sz="4" w:space="0" w:color="auto"/>
              <w:right w:val="single" w:sz="4" w:space="0" w:color="auto"/>
            </w:tcBorders>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по литературе</w:t>
            </w:r>
          </w:p>
          <w:p w:rsidR="00141D11" w:rsidRPr="00141D11" w:rsidRDefault="00141D11" w:rsidP="00AE4236">
            <w:pPr>
              <w:rPr>
                <w:rFonts w:ascii="Times New Roman" w:hAnsi="Times New Roman" w:cs="Times New Roman"/>
                <w:sz w:val="26"/>
                <w:szCs w:val="26"/>
              </w:rPr>
            </w:pPr>
          </w:p>
        </w:tc>
        <w:tc>
          <w:tcPr>
            <w:tcW w:w="1134" w:type="dxa"/>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851" w:type="dxa"/>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851" w:type="dxa"/>
            <w:tcBorders>
              <w:top w:val="single" w:sz="4" w:space="0" w:color="auto"/>
              <w:left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p>
        </w:tc>
        <w:tc>
          <w:tcPr>
            <w:tcW w:w="981" w:type="dxa"/>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863" w:type="dxa"/>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851" w:type="dxa"/>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1080" w:type="dxa"/>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777" w:type="dxa"/>
            <w:tcBorders>
              <w:top w:val="single" w:sz="4" w:space="0" w:color="auto"/>
              <w:left w:val="single" w:sz="4" w:space="0" w:color="auto"/>
              <w:right w:val="single" w:sz="4" w:space="0" w:color="auto"/>
            </w:tcBorders>
          </w:tcPr>
          <w:p w:rsidR="00141D11" w:rsidRPr="00141D11" w:rsidRDefault="00141D11" w:rsidP="00AE4236">
            <w:pPr>
              <w:rPr>
                <w:rFonts w:ascii="Times New Roman" w:hAnsi="Times New Roman" w:cs="Times New Roman"/>
                <w:sz w:val="26"/>
                <w:szCs w:val="26"/>
              </w:rPr>
            </w:pPr>
          </w:p>
        </w:tc>
        <w:tc>
          <w:tcPr>
            <w:tcW w:w="1080" w:type="dxa"/>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798" w:type="dxa"/>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796" w:type="dxa"/>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1419" w:type="dxa"/>
            <w:tcBorders>
              <w:top w:val="single" w:sz="12" w:space="0" w:color="auto"/>
              <w:left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r>
      <w:tr w:rsidR="00141D11" w:rsidRPr="00141D11" w:rsidTr="00AE4236">
        <w:trPr>
          <w:trHeight w:val="321"/>
        </w:trPr>
        <w:tc>
          <w:tcPr>
            <w:tcW w:w="1968" w:type="dxa"/>
            <w:gridSpan w:val="2"/>
            <w:tcBorders>
              <w:left w:val="single" w:sz="4" w:space="0" w:color="auto"/>
              <w:right w:val="single" w:sz="4" w:space="0" w:color="auto"/>
            </w:tcBorders>
            <w:vAlign w:val="center"/>
            <w:hideMark/>
          </w:tcPr>
          <w:p w:rsidR="00141D11" w:rsidRPr="00141D11" w:rsidRDefault="00141D11" w:rsidP="00AE4236">
            <w:pPr>
              <w:rPr>
                <w:rFonts w:ascii="Times New Roman" w:hAnsi="Times New Roman" w:cs="Times New Roman"/>
                <w:sz w:val="26"/>
                <w:szCs w:val="26"/>
              </w:rPr>
            </w:pPr>
          </w:p>
        </w:tc>
        <w:tc>
          <w:tcPr>
            <w:tcW w:w="1968" w:type="dxa"/>
            <w:tcBorders>
              <w:top w:val="single" w:sz="4" w:space="0" w:color="auto"/>
              <w:left w:val="single" w:sz="4" w:space="0" w:color="auto"/>
              <w:right w:val="single" w:sz="4" w:space="0" w:color="auto"/>
            </w:tcBorders>
          </w:tcPr>
          <w:p w:rsidR="00141D11" w:rsidRPr="00141D11" w:rsidRDefault="00141D11" w:rsidP="00AE4236">
            <w:pPr>
              <w:rPr>
                <w:rFonts w:ascii="Times New Roman" w:hAnsi="Times New Roman" w:cs="Times New Roman"/>
                <w:sz w:val="26"/>
                <w:szCs w:val="26"/>
              </w:rPr>
            </w:pPr>
          </w:p>
        </w:tc>
        <w:tc>
          <w:tcPr>
            <w:tcW w:w="1134" w:type="dxa"/>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851" w:type="dxa"/>
            <w:tcBorders>
              <w:top w:val="single" w:sz="4" w:space="0" w:color="auto"/>
              <w:left w:val="single" w:sz="4" w:space="0" w:color="auto"/>
              <w:right w:val="single" w:sz="4" w:space="0" w:color="auto"/>
            </w:tcBorders>
          </w:tcPr>
          <w:p w:rsidR="00141D11" w:rsidRPr="00141D11" w:rsidRDefault="00141D11" w:rsidP="00AE4236">
            <w:pPr>
              <w:pStyle w:val="2"/>
              <w:rPr>
                <w:rFonts w:eastAsiaTheme="minorEastAsia"/>
                <w:b/>
                <w:sz w:val="26"/>
                <w:szCs w:val="26"/>
                <w:lang w:val="en-US"/>
              </w:rPr>
            </w:pPr>
            <w:r w:rsidRPr="00141D11">
              <w:rPr>
                <w:rFonts w:eastAsiaTheme="minorEastAsia"/>
                <w:b/>
                <w:sz w:val="26"/>
                <w:szCs w:val="26"/>
                <w:lang w:val="en-US"/>
              </w:rPr>
              <w:t>V</w:t>
            </w:r>
            <w:r w:rsidRPr="00141D11">
              <w:rPr>
                <w:rFonts w:eastAsiaTheme="minorEastAsia"/>
                <w:b/>
                <w:sz w:val="26"/>
                <w:szCs w:val="26"/>
              </w:rPr>
              <w:t>А</w:t>
            </w:r>
          </w:p>
        </w:tc>
        <w:tc>
          <w:tcPr>
            <w:tcW w:w="851" w:type="dxa"/>
            <w:tcBorders>
              <w:top w:val="single" w:sz="4" w:space="0" w:color="auto"/>
              <w:left w:val="single" w:sz="4" w:space="0" w:color="auto"/>
              <w:right w:val="single" w:sz="4" w:space="0" w:color="auto"/>
            </w:tcBorders>
            <w:hideMark/>
          </w:tcPr>
          <w:p w:rsidR="00141D11" w:rsidRPr="00141D11" w:rsidRDefault="00141D11" w:rsidP="00AE4236">
            <w:pPr>
              <w:pStyle w:val="2"/>
              <w:rPr>
                <w:rFonts w:eastAsiaTheme="minorEastAsia"/>
                <w:b/>
                <w:sz w:val="26"/>
                <w:szCs w:val="26"/>
              </w:rPr>
            </w:pPr>
            <w:r w:rsidRPr="00141D11">
              <w:rPr>
                <w:rFonts w:eastAsiaTheme="minorEastAsia"/>
                <w:b/>
                <w:sz w:val="26"/>
                <w:szCs w:val="26"/>
                <w:lang w:val="en-US"/>
              </w:rPr>
              <w:t>V</w:t>
            </w:r>
            <w:r w:rsidRPr="00141D11">
              <w:rPr>
                <w:rFonts w:eastAsiaTheme="minorEastAsia"/>
                <w:b/>
                <w:sz w:val="26"/>
                <w:szCs w:val="26"/>
              </w:rPr>
              <w:t>Б</w:t>
            </w:r>
          </w:p>
        </w:tc>
        <w:tc>
          <w:tcPr>
            <w:tcW w:w="981" w:type="dxa"/>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VI А</w:t>
            </w:r>
          </w:p>
        </w:tc>
        <w:tc>
          <w:tcPr>
            <w:tcW w:w="863" w:type="dxa"/>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VI Б</w:t>
            </w:r>
          </w:p>
        </w:tc>
        <w:tc>
          <w:tcPr>
            <w:tcW w:w="851" w:type="dxa"/>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VII А</w:t>
            </w:r>
          </w:p>
        </w:tc>
        <w:tc>
          <w:tcPr>
            <w:tcW w:w="1080" w:type="dxa"/>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VII Б</w:t>
            </w:r>
          </w:p>
        </w:tc>
        <w:tc>
          <w:tcPr>
            <w:tcW w:w="777" w:type="dxa"/>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VIII А</w:t>
            </w:r>
          </w:p>
        </w:tc>
        <w:tc>
          <w:tcPr>
            <w:tcW w:w="1080" w:type="dxa"/>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VIII Б</w:t>
            </w:r>
          </w:p>
        </w:tc>
        <w:tc>
          <w:tcPr>
            <w:tcW w:w="798" w:type="dxa"/>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IX А</w:t>
            </w:r>
          </w:p>
        </w:tc>
        <w:tc>
          <w:tcPr>
            <w:tcW w:w="796" w:type="dxa"/>
            <w:tcBorders>
              <w:top w:val="single" w:sz="4" w:space="0" w:color="auto"/>
              <w:left w:val="single" w:sz="4"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IX Б</w:t>
            </w:r>
          </w:p>
        </w:tc>
        <w:tc>
          <w:tcPr>
            <w:tcW w:w="1419" w:type="dxa"/>
            <w:tcBorders>
              <w:top w:val="single" w:sz="12" w:space="0" w:color="auto"/>
              <w:left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p>
        </w:tc>
      </w:tr>
      <w:tr w:rsidR="00141D11" w:rsidRPr="00141D11" w:rsidTr="00AE4236">
        <w:tc>
          <w:tcPr>
            <w:tcW w:w="1968" w:type="dxa"/>
            <w:gridSpan w:val="2"/>
            <w:vMerge w:val="restart"/>
            <w:tcBorders>
              <w:top w:val="single" w:sz="4" w:space="0" w:color="auto"/>
              <w:left w:val="single" w:sz="4" w:space="0" w:color="auto"/>
              <w:right w:val="single" w:sz="4" w:space="0" w:color="auto"/>
            </w:tcBorders>
            <w:hideMark/>
          </w:tcPr>
          <w:p w:rsidR="00141D11" w:rsidRPr="00141D11" w:rsidRDefault="00141D11" w:rsidP="00AE4236">
            <w:pPr>
              <w:rPr>
                <w:rFonts w:ascii="Times New Roman" w:hAnsi="Times New Roman" w:cs="Times New Roman"/>
                <w:b/>
                <w:sz w:val="26"/>
                <w:szCs w:val="26"/>
              </w:rPr>
            </w:pPr>
            <w:r w:rsidRPr="00141D11">
              <w:rPr>
                <w:rFonts w:ascii="Times New Roman" w:hAnsi="Times New Roman" w:cs="Times New Roman"/>
                <w:sz w:val="26"/>
                <w:szCs w:val="26"/>
              </w:rPr>
              <w:lastRenderedPageBreak/>
              <w:t>Элективные курсы</w:t>
            </w:r>
          </w:p>
        </w:tc>
        <w:tc>
          <w:tcPr>
            <w:tcW w:w="1968"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Изоморфизм русского языка</w:t>
            </w:r>
          </w:p>
        </w:tc>
        <w:tc>
          <w:tcPr>
            <w:tcW w:w="1134"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pStyle w:val="2"/>
              <w:rPr>
                <w:rFonts w:eastAsiaTheme="minorEastAsia"/>
                <w:b/>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pStyle w:val="2"/>
              <w:rPr>
                <w:rFonts w:eastAsiaTheme="minorEastAsia"/>
                <w:b/>
                <w:sz w:val="26"/>
                <w:szCs w:val="26"/>
              </w:rPr>
            </w:pPr>
          </w:p>
        </w:tc>
        <w:tc>
          <w:tcPr>
            <w:tcW w:w="981"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p>
        </w:tc>
        <w:tc>
          <w:tcPr>
            <w:tcW w:w="863"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p>
        </w:tc>
        <w:tc>
          <w:tcPr>
            <w:tcW w:w="1080"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p>
        </w:tc>
        <w:tc>
          <w:tcPr>
            <w:tcW w:w="777"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p>
        </w:tc>
        <w:tc>
          <w:tcPr>
            <w:tcW w:w="1080"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p>
        </w:tc>
        <w:tc>
          <w:tcPr>
            <w:tcW w:w="798"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p>
        </w:tc>
        <w:tc>
          <w:tcPr>
            <w:tcW w:w="796"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17</w:t>
            </w:r>
          </w:p>
        </w:tc>
        <w:tc>
          <w:tcPr>
            <w:tcW w:w="1419"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17</w:t>
            </w:r>
          </w:p>
        </w:tc>
      </w:tr>
      <w:tr w:rsidR="00141D11" w:rsidRPr="00141D11" w:rsidTr="00AE4236">
        <w:tc>
          <w:tcPr>
            <w:tcW w:w="1968" w:type="dxa"/>
            <w:gridSpan w:val="2"/>
            <w:vMerge/>
            <w:tcBorders>
              <w:left w:val="single" w:sz="4" w:space="0" w:color="auto"/>
              <w:right w:val="single" w:sz="4" w:space="0" w:color="auto"/>
            </w:tcBorders>
            <w:vAlign w:val="center"/>
            <w:hideMark/>
          </w:tcPr>
          <w:p w:rsidR="00141D11" w:rsidRPr="00141D11" w:rsidRDefault="00141D11" w:rsidP="00AE4236">
            <w:pPr>
              <w:rPr>
                <w:rFonts w:ascii="Times New Roman" w:hAnsi="Times New Roman" w:cs="Times New Roman"/>
                <w:sz w:val="26"/>
                <w:szCs w:val="26"/>
              </w:rPr>
            </w:pPr>
          </w:p>
        </w:tc>
        <w:tc>
          <w:tcPr>
            <w:tcW w:w="1968"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 xml:space="preserve">Актуальные вопросы лексики и  фразеологии </w:t>
            </w:r>
          </w:p>
        </w:tc>
        <w:tc>
          <w:tcPr>
            <w:tcW w:w="1134"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lang w:val="ru-RU"/>
              </w:rPr>
            </w:pPr>
          </w:p>
        </w:tc>
        <w:tc>
          <w:tcPr>
            <w:tcW w:w="851"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lang w:val="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41D11" w:rsidRPr="00141D11" w:rsidRDefault="00141D11" w:rsidP="00AE4236">
            <w:pPr>
              <w:jc w:val="center"/>
              <w:rPr>
                <w:rFonts w:ascii="Times New Roman" w:hAnsi="Times New Roman" w:cs="Times New Roman"/>
                <w:sz w:val="26"/>
                <w:szCs w:val="26"/>
                <w:lang w:val="ru-RU"/>
              </w:rPr>
            </w:pPr>
          </w:p>
        </w:tc>
        <w:tc>
          <w:tcPr>
            <w:tcW w:w="981"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jc w:val="center"/>
              <w:rPr>
                <w:rFonts w:ascii="Times New Roman" w:hAnsi="Times New Roman" w:cs="Times New Roman"/>
                <w:sz w:val="26"/>
                <w:szCs w:val="26"/>
                <w:lang w:val="ru-RU"/>
              </w:rPr>
            </w:pPr>
          </w:p>
        </w:tc>
        <w:tc>
          <w:tcPr>
            <w:tcW w:w="863"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jc w:val="center"/>
              <w:rPr>
                <w:rFonts w:ascii="Times New Roman" w:hAnsi="Times New Roman" w:cs="Times New Roman"/>
                <w:sz w:val="26"/>
                <w:szCs w:val="26"/>
                <w:lang w:val="ru-RU"/>
              </w:rPr>
            </w:pPr>
          </w:p>
        </w:tc>
        <w:tc>
          <w:tcPr>
            <w:tcW w:w="851"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jc w:val="center"/>
              <w:rPr>
                <w:rFonts w:ascii="Times New Roman" w:hAnsi="Times New Roman" w:cs="Times New Roman"/>
                <w:sz w:val="26"/>
                <w:szCs w:val="26"/>
                <w:lang w:val="ru-RU"/>
              </w:rPr>
            </w:pPr>
          </w:p>
        </w:tc>
        <w:tc>
          <w:tcPr>
            <w:tcW w:w="1080"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jc w:val="center"/>
              <w:rPr>
                <w:rFonts w:ascii="Times New Roman" w:hAnsi="Times New Roman" w:cs="Times New Roman"/>
                <w:sz w:val="26"/>
                <w:szCs w:val="26"/>
                <w:lang w:val="ru-RU"/>
              </w:rPr>
            </w:pPr>
          </w:p>
        </w:tc>
        <w:tc>
          <w:tcPr>
            <w:tcW w:w="777"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jc w:val="center"/>
              <w:rPr>
                <w:rFonts w:ascii="Times New Roman" w:hAnsi="Times New Roman" w:cs="Times New Roman"/>
                <w:sz w:val="26"/>
                <w:szCs w:val="26"/>
                <w:lang w:val="ru-RU"/>
              </w:rPr>
            </w:pPr>
          </w:p>
        </w:tc>
        <w:tc>
          <w:tcPr>
            <w:tcW w:w="1080"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lang w:val="ru-RU"/>
              </w:rPr>
            </w:pPr>
          </w:p>
        </w:tc>
        <w:tc>
          <w:tcPr>
            <w:tcW w:w="798"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17</w:t>
            </w:r>
          </w:p>
        </w:tc>
        <w:tc>
          <w:tcPr>
            <w:tcW w:w="796"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p w:rsidR="00141D11" w:rsidRPr="00141D11" w:rsidRDefault="00141D11" w:rsidP="00AE4236">
            <w:pPr>
              <w:jc w:val="center"/>
              <w:rPr>
                <w:rFonts w:ascii="Times New Roman" w:hAnsi="Times New Roman" w:cs="Times New Roman"/>
                <w:sz w:val="26"/>
                <w:szCs w:val="26"/>
              </w:rPr>
            </w:pPr>
          </w:p>
        </w:tc>
        <w:tc>
          <w:tcPr>
            <w:tcW w:w="1419"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p>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17</w:t>
            </w:r>
          </w:p>
        </w:tc>
      </w:tr>
      <w:tr w:rsidR="00141D11" w:rsidRPr="00141D11" w:rsidTr="00AE4236">
        <w:tc>
          <w:tcPr>
            <w:tcW w:w="1968" w:type="dxa"/>
            <w:gridSpan w:val="2"/>
            <w:vMerge/>
            <w:tcBorders>
              <w:left w:val="single" w:sz="4" w:space="0" w:color="auto"/>
              <w:right w:val="single" w:sz="4" w:space="0" w:color="auto"/>
            </w:tcBorders>
            <w:vAlign w:val="center"/>
            <w:hideMark/>
          </w:tcPr>
          <w:p w:rsidR="00141D11" w:rsidRPr="00141D11" w:rsidRDefault="00141D11" w:rsidP="00AE4236">
            <w:pPr>
              <w:rPr>
                <w:rFonts w:ascii="Times New Roman" w:hAnsi="Times New Roman" w:cs="Times New Roman"/>
                <w:sz w:val="26"/>
                <w:szCs w:val="26"/>
              </w:rPr>
            </w:pPr>
          </w:p>
        </w:tc>
        <w:tc>
          <w:tcPr>
            <w:tcW w:w="1968"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 xml:space="preserve">Исследуем   и решаем  текстовые задачи школьного курса математики  </w:t>
            </w:r>
          </w:p>
        </w:tc>
        <w:tc>
          <w:tcPr>
            <w:tcW w:w="1134"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lang w:val="ru-RU"/>
              </w:rPr>
            </w:pPr>
          </w:p>
        </w:tc>
        <w:tc>
          <w:tcPr>
            <w:tcW w:w="851"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lang w:val="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41D11" w:rsidRPr="00141D11" w:rsidRDefault="00141D11" w:rsidP="00AE4236">
            <w:pPr>
              <w:jc w:val="center"/>
              <w:rPr>
                <w:rFonts w:ascii="Times New Roman" w:hAnsi="Times New Roman" w:cs="Times New Roman"/>
                <w:sz w:val="26"/>
                <w:szCs w:val="26"/>
                <w:lang w:val="ru-RU"/>
              </w:rPr>
            </w:pPr>
          </w:p>
        </w:tc>
        <w:tc>
          <w:tcPr>
            <w:tcW w:w="981"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jc w:val="center"/>
              <w:rPr>
                <w:rFonts w:ascii="Times New Roman" w:hAnsi="Times New Roman" w:cs="Times New Roman"/>
                <w:sz w:val="26"/>
                <w:szCs w:val="26"/>
                <w:lang w:val="ru-RU"/>
              </w:rPr>
            </w:pPr>
          </w:p>
        </w:tc>
        <w:tc>
          <w:tcPr>
            <w:tcW w:w="863"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jc w:val="center"/>
              <w:rPr>
                <w:rFonts w:ascii="Times New Roman" w:hAnsi="Times New Roman" w:cs="Times New Roman"/>
                <w:sz w:val="26"/>
                <w:szCs w:val="26"/>
                <w:lang w:val="ru-RU"/>
              </w:rPr>
            </w:pPr>
          </w:p>
        </w:tc>
        <w:tc>
          <w:tcPr>
            <w:tcW w:w="851"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jc w:val="center"/>
              <w:rPr>
                <w:rFonts w:ascii="Times New Roman" w:hAnsi="Times New Roman" w:cs="Times New Roman"/>
                <w:sz w:val="26"/>
                <w:szCs w:val="26"/>
                <w:lang w:val="ru-RU"/>
              </w:rPr>
            </w:pPr>
          </w:p>
        </w:tc>
        <w:tc>
          <w:tcPr>
            <w:tcW w:w="1080"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jc w:val="center"/>
              <w:rPr>
                <w:rFonts w:ascii="Times New Roman" w:hAnsi="Times New Roman" w:cs="Times New Roman"/>
                <w:sz w:val="26"/>
                <w:szCs w:val="26"/>
                <w:lang w:val="ru-RU"/>
              </w:rPr>
            </w:pPr>
          </w:p>
        </w:tc>
        <w:tc>
          <w:tcPr>
            <w:tcW w:w="777"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jc w:val="center"/>
              <w:rPr>
                <w:rFonts w:ascii="Times New Roman" w:hAnsi="Times New Roman" w:cs="Times New Roman"/>
                <w:sz w:val="26"/>
                <w:szCs w:val="26"/>
                <w:lang w:val="ru-RU"/>
              </w:rPr>
            </w:pPr>
          </w:p>
        </w:tc>
        <w:tc>
          <w:tcPr>
            <w:tcW w:w="1080"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lang w:val="ru-RU"/>
              </w:rPr>
            </w:pPr>
          </w:p>
        </w:tc>
        <w:tc>
          <w:tcPr>
            <w:tcW w:w="798"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lang w:val="ru-RU"/>
              </w:rPr>
            </w:pPr>
          </w:p>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17</w:t>
            </w:r>
          </w:p>
        </w:tc>
        <w:tc>
          <w:tcPr>
            <w:tcW w:w="796"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p w:rsidR="00141D11" w:rsidRPr="00141D11" w:rsidRDefault="00141D11" w:rsidP="00AE4236">
            <w:pPr>
              <w:jc w:val="center"/>
              <w:rPr>
                <w:rFonts w:ascii="Times New Roman" w:hAnsi="Times New Roman" w:cs="Times New Roman"/>
                <w:sz w:val="26"/>
                <w:szCs w:val="26"/>
              </w:rPr>
            </w:pPr>
          </w:p>
        </w:tc>
        <w:tc>
          <w:tcPr>
            <w:tcW w:w="1419"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p>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17</w:t>
            </w:r>
          </w:p>
        </w:tc>
      </w:tr>
      <w:tr w:rsidR="00141D11" w:rsidRPr="00141D11" w:rsidTr="00AE4236">
        <w:tc>
          <w:tcPr>
            <w:tcW w:w="1968" w:type="dxa"/>
            <w:gridSpan w:val="2"/>
            <w:vMerge/>
            <w:tcBorders>
              <w:left w:val="single" w:sz="4" w:space="0" w:color="auto"/>
              <w:right w:val="single" w:sz="4" w:space="0" w:color="auto"/>
            </w:tcBorders>
            <w:vAlign w:val="center"/>
            <w:hideMark/>
          </w:tcPr>
          <w:p w:rsidR="00141D11" w:rsidRPr="00141D11" w:rsidRDefault="00141D11" w:rsidP="00AE4236">
            <w:pPr>
              <w:rPr>
                <w:rFonts w:ascii="Times New Roman" w:hAnsi="Times New Roman" w:cs="Times New Roman"/>
                <w:sz w:val="26"/>
                <w:szCs w:val="26"/>
              </w:rPr>
            </w:pPr>
          </w:p>
        </w:tc>
        <w:tc>
          <w:tcPr>
            <w:tcW w:w="1968"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Математика в банковском деле</w:t>
            </w:r>
          </w:p>
        </w:tc>
        <w:tc>
          <w:tcPr>
            <w:tcW w:w="1134"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41D11" w:rsidRPr="00141D11" w:rsidRDefault="00141D11" w:rsidP="00AE4236">
            <w:pPr>
              <w:jc w:val="center"/>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jc w:val="center"/>
              <w:rPr>
                <w:rFonts w:ascii="Times New Roman" w:hAnsi="Times New Roman" w:cs="Times New Roman"/>
                <w:sz w:val="26"/>
                <w:szCs w:val="26"/>
              </w:rPr>
            </w:pPr>
          </w:p>
        </w:tc>
        <w:tc>
          <w:tcPr>
            <w:tcW w:w="863"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jc w:val="center"/>
              <w:rPr>
                <w:rFonts w:ascii="Times New Roman"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jc w:val="center"/>
              <w:rPr>
                <w:rFonts w:ascii="Times New Roman" w:hAnsi="Times New Roman" w:cs="Times New Roman"/>
                <w:sz w:val="26"/>
                <w:szCs w:val="26"/>
              </w:rPr>
            </w:pPr>
          </w:p>
        </w:tc>
        <w:tc>
          <w:tcPr>
            <w:tcW w:w="1080"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jc w:val="center"/>
              <w:rPr>
                <w:rFonts w:ascii="Times New Roman" w:hAnsi="Times New Roman" w:cs="Times New Roman"/>
                <w:sz w:val="26"/>
                <w:szCs w:val="26"/>
              </w:rPr>
            </w:pPr>
          </w:p>
        </w:tc>
        <w:tc>
          <w:tcPr>
            <w:tcW w:w="777" w:type="dxa"/>
            <w:tcBorders>
              <w:top w:val="single" w:sz="4" w:space="0" w:color="auto"/>
              <w:left w:val="single" w:sz="4" w:space="0" w:color="auto"/>
              <w:bottom w:val="single" w:sz="4" w:space="0" w:color="auto"/>
              <w:right w:val="single" w:sz="4" w:space="0" w:color="auto"/>
            </w:tcBorders>
            <w:vAlign w:val="center"/>
          </w:tcPr>
          <w:p w:rsidR="00141D11" w:rsidRPr="00141D11" w:rsidRDefault="00141D11" w:rsidP="00AE4236">
            <w:pPr>
              <w:jc w:val="center"/>
              <w:rPr>
                <w:rFonts w:ascii="Times New Roman" w:hAnsi="Times New Roman" w:cs="Times New Roman"/>
                <w:sz w:val="26"/>
                <w:szCs w:val="26"/>
              </w:rPr>
            </w:pPr>
          </w:p>
        </w:tc>
        <w:tc>
          <w:tcPr>
            <w:tcW w:w="1080"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798"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796" w:type="dxa"/>
            <w:tcBorders>
              <w:top w:val="single" w:sz="4" w:space="0" w:color="auto"/>
              <w:left w:val="single" w:sz="4" w:space="0" w:color="auto"/>
              <w:bottom w:val="single" w:sz="4"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17</w:t>
            </w:r>
          </w:p>
        </w:tc>
        <w:tc>
          <w:tcPr>
            <w:tcW w:w="1419" w:type="dxa"/>
            <w:tcBorders>
              <w:top w:val="single" w:sz="4" w:space="0" w:color="auto"/>
              <w:left w:val="single" w:sz="4" w:space="0" w:color="auto"/>
              <w:bottom w:val="single" w:sz="4"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17</w:t>
            </w:r>
          </w:p>
        </w:tc>
      </w:tr>
      <w:tr w:rsidR="00141D11" w:rsidRPr="00141D11" w:rsidTr="00AE4236">
        <w:tc>
          <w:tcPr>
            <w:tcW w:w="3936" w:type="dxa"/>
            <w:gridSpan w:val="3"/>
            <w:tcBorders>
              <w:top w:val="single" w:sz="12" w:space="0" w:color="auto"/>
              <w:left w:val="single" w:sz="4" w:space="0" w:color="auto"/>
              <w:bottom w:val="single" w:sz="12" w:space="0" w:color="auto"/>
              <w:right w:val="single" w:sz="4" w:space="0" w:color="auto"/>
            </w:tcBorders>
          </w:tcPr>
          <w:p w:rsidR="00141D11" w:rsidRPr="00141D11" w:rsidRDefault="00141D11" w:rsidP="00AE4236">
            <w:pPr>
              <w:rPr>
                <w:rFonts w:ascii="Times New Roman" w:hAnsi="Times New Roman" w:cs="Times New Roman"/>
                <w:b/>
                <w:sz w:val="26"/>
                <w:szCs w:val="26"/>
                <w:lang w:val="ru-RU"/>
              </w:rPr>
            </w:pPr>
            <w:r w:rsidRPr="00141D11">
              <w:rPr>
                <w:rFonts w:ascii="Times New Roman" w:hAnsi="Times New Roman" w:cs="Times New Roman"/>
                <w:b/>
                <w:sz w:val="26"/>
                <w:szCs w:val="26"/>
                <w:lang w:val="ru-RU"/>
              </w:rPr>
              <w:t>Предельно допустимая годовая учебная нагрузка при 6-дневной учебной неделе</w:t>
            </w:r>
          </w:p>
        </w:tc>
        <w:tc>
          <w:tcPr>
            <w:tcW w:w="1134" w:type="dxa"/>
            <w:tcBorders>
              <w:top w:val="single" w:sz="12"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eastAsia="Times New Roman" w:hAnsi="Times New Roman" w:cs="Times New Roman"/>
                <w:b/>
                <w:sz w:val="26"/>
                <w:szCs w:val="26"/>
                <w:lang w:val="ru-RU"/>
              </w:rPr>
            </w:pPr>
          </w:p>
        </w:tc>
        <w:tc>
          <w:tcPr>
            <w:tcW w:w="851" w:type="dxa"/>
            <w:tcBorders>
              <w:top w:val="single" w:sz="12"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1088</w:t>
            </w:r>
          </w:p>
        </w:tc>
        <w:tc>
          <w:tcPr>
            <w:tcW w:w="851" w:type="dxa"/>
            <w:tcBorders>
              <w:top w:val="single" w:sz="12"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1088</w:t>
            </w:r>
          </w:p>
        </w:tc>
        <w:tc>
          <w:tcPr>
            <w:tcW w:w="981" w:type="dxa"/>
            <w:tcBorders>
              <w:top w:val="single" w:sz="12"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1122</w:t>
            </w:r>
          </w:p>
        </w:tc>
        <w:tc>
          <w:tcPr>
            <w:tcW w:w="863" w:type="dxa"/>
            <w:tcBorders>
              <w:top w:val="single" w:sz="12"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1122</w:t>
            </w:r>
          </w:p>
        </w:tc>
        <w:tc>
          <w:tcPr>
            <w:tcW w:w="851" w:type="dxa"/>
            <w:tcBorders>
              <w:top w:val="single" w:sz="12"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1190</w:t>
            </w:r>
          </w:p>
        </w:tc>
        <w:tc>
          <w:tcPr>
            <w:tcW w:w="1080" w:type="dxa"/>
            <w:tcBorders>
              <w:top w:val="single" w:sz="12"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1190</w:t>
            </w:r>
          </w:p>
        </w:tc>
        <w:tc>
          <w:tcPr>
            <w:tcW w:w="777" w:type="dxa"/>
            <w:tcBorders>
              <w:top w:val="single" w:sz="12"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1224</w:t>
            </w:r>
          </w:p>
        </w:tc>
        <w:tc>
          <w:tcPr>
            <w:tcW w:w="1080" w:type="dxa"/>
            <w:tcBorders>
              <w:top w:val="single" w:sz="12"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eastAsia="Times New Roman" w:hAnsi="Times New Roman" w:cs="Times New Roman"/>
                <w:sz w:val="26"/>
                <w:szCs w:val="26"/>
              </w:rPr>
            </w:pPr>
            <w:r w:rsidRPr="00141D11">
              <w:rPr>
                <w:rFonts w:ascii="Times New Roman" w:eastAsia="Times New Roman" w:hAnsi="Times New Roman" w:cs="Times New Roman"/>
                <w:sz w:val="26"/>
                <w:szCs w:val="26"/>
              </w:rPr>
              <w:t>1224</w:t>
            </w:r>
          </w:p>
        </w:tc>
        <w:tc>
          <w:tcPr>
            <w:tcW w:w="798" w:type="dxa"/>
            <w:tcBorders>
              <w:top w:val="single" w:sz="12"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1224</w:t>
            </w:r>
          </w:p>
        </w:tc>
        <w:tc>
          <w:tcPr>
            <w:tcW w:w="796" w:type="dxa"/>
            <w:tcBorders>
              <w:top w:val="single" w:sz="12"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1224</w:t>
            </w:r>
          </w:p>
        </w:tc>
        <w:tc>
          <w:tcPr>
            <w:tcW w:w="1419" w:type="dxa"/>
            <w:tcBorders>
              <w:top w:val="single" w:sz="12"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r>
      <w:tr w:rsidR="00141D11" w:rsidRPr="00141D11" w:rsidTr="00AE4236">
        <w:tc>
          <w:tcPr>
            <w:tcW w:w="3936" w:type="dxa"/>
            <w:gridSpan w:val="3"/>
            <w:tcBorders>
              <w:top w:val="single" w:sz="12" w:space="0" w:color="auto"/>
              <w:left w:val="single" w:sz="4" w:space="0" w:color="auto"/>
              <w:bottom w:val="single" w:sz="12" w:space="0" w:color="auto"/>
              <w:right w:val="single" w:sz="4" w:space="0" w:color="auto"/>
            </w:tcBorders>
          </w:tcPr>
          <w:p w:rsidR="00141D11" w:rsidRPr="00141D11" w:rsidRDefault="00141D11" w:rsidP="00AE4236">
            <w:pPr>
              <w:rPr>
                <w:rFonts w:ascii="Times New Roman" w:hAnsi="Times New Roman" w:cs="Times New Roman"/>
                <w:b/>
                <w:sz w:val="26"/>
                <w:szCs w:val="26"/>
              </w:rPr>
            </w:pPr>
            <w:r w:rsidRPr="00141D11">
              <w:rPr>
                <w:rFonts w:ascii="Times New Roman" w:hAnsi="Times New Roman" w:cs="Times New Roman"/>
                <w:b/>
                <w:sz w:val="26"/>
                <w:szCs w:val="26"/>
              </w:rPr>
              <w:t>Общий объем учебной нагрузки</w:t>
            </w:r>
          </w:p>
        </w:tc>
        <w:tc>
          <w:tcPr>
            <w:tcW w:w="1134" w:type="dxa"/>
            <w:tcBorders>
              <w:top w:val="single" w:sz="12"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851" w:type="dxa"/>
            <w:tcBorders>
              <w:top w:val="single" w:sz="12"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851" w:type="dxa"/>
            <w:tcBorders>
              <w:top w:val="single" w:sz="12"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981" w:type="dxa"/>
            <w:tcBorders>
              <w:top w:val="single" w:sz="12"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863" w:type="dxa"/>
            <w:tcBorders>
              <w:top w:val="single" w:sz="12"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851" w:type="dxa"/>
            <w:tcBorders>
              <w:top w:val="single" w:sz="12"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1080" w:type="dxa"/>
            <w:tcBorders>
              <w:top w:val="single" w:sz="12"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777" w:type="dxa"/>
            <w:tcBorders>
              <w:top w:val="single" w:sz="12"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1080" w:type="dxa"/>
            <w:tcBorders>
              <w:top w:val="single" w:sz="12"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798" w:type="dxa"/>
            <w:tcBorders>
              <w:top w:val="single" w:sz="12"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796" w:type="dxa"/>
            <w:tcBorders>
              <w:top w:val="single" w:sz="12" w:space="0" w:color="auto"/>
              <w:left w:val="single" w:sz="4" w:space="0" w:color="auto"/>
              <w:bottom w:val="single" w:sz="12" w:space="0" w:color="auto"/>
              <w:right w:val="single" w:sz="4" w:space="0" w:color="auto"/>
            </w:tcBorders>
          </w:tcPr>
          <w:p w:rsidR="00141D11" w:rsidRPr="00141D11" w:rsidRDefault="00141D11" w:rsidP="00AE4236">
            <w:pPr>
              <w:jc w:val="center"/>
              <w:rPr>
                <w:rFonts w:ascii="Times New Roman" w:hAnsi="Times New Roman" w:cs="Times New Roman"/>
                <w:sz w:val="26"/>
                <w:szCs w:val="26"/>
              </w:rPr>
            </w:pPr>
          </w:p>
        </w:tc>
        <w:tc>
          <w:tcPr>
            <w:tcW w:w="1419" w:type="dxa"/>
            <w:tcBorders>
              <w:top w:val="single" w:sz="12" w:space="0" w:color="auto"/>
              <w:left w:val="single" w:sz="4" w:space="0" w:color="auto"/>
              <w:bottom w:val="single" w:sz="12" w:space="0" w:color="auto"/>
              <w:right w:val="single" w:sz="4" w:space="0" w:color="auto"/>
            </w:tcBorders>
            <w:hideMark/>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12580</w:t>
            </w:r>
          </w:p>
        </w:tc>
      </w:tr>
    </w:tbl>
    <w:p w:rsidR="00141D11" w:rsidRPr="00141D11" w:rsidRDefault="00141D11" w:rsidP="00141D11">
      <w:pPr>
        <w:rPr>
          <w:rFonts w:ascii="Times New Roman" w:hAnsi="Times New Roman" w:cs="Times New Roman"/>
          <w:sz w:val="26"/>
          <w:szCs w:val="26"/>
        </w:rPr>
      </w:pPr>
    </w:p>
    <w:p w:rsidR="00141D11" w:rsidRPr="00141D11" w:rsidRDefault="00141D11" w:rsidP="00141D11">
      <w:pPr>
        <w:rPr>
          <w:rFonts w:ascii="Times New Roman" w:hAnsi="Times New Roman" w:cs="Times New Roman"/>
          <w:sz w:val="26"/>
          <w:szCs w:val="26"/>
        </w:rPr>
      </w:pPr>
    </w:p>
    <w:p w:rsidR="00141D11" w:rsidRPr="00141D11" w:rsidRDefault="00141D11">
      <w:pPr>
        <w:rPr>
          <w:rFonts w:ascii="Times New Roman" w:hAnsi="Times New Roman" w:cs="Times New Roman"/>
          <w:sz w:val="26"/>
          <w:szCs w:val="26"/>
          <w:lang w:val="ru-RU"/>
        </w:rPr>
      </w:pPr>
      <w:r w:rsidRPr="00141D11">
        <w:rPr>
          <w:rFonts w:ascii="Times New Roman" w:hAnsi="Times New Roman" w:cs="Times New Roman"/>
          <w:sz w:val="26"/>
          <w:szCs w:val="26"/>
          <w:lang w:val="ru-RU"/>
        </w:rPr>
        <w:br w:type="page"/>
      </w:r>
    </w:p>
    <w:p w:rsidR="00141D11" w:rsidRPr="00141D11" w:rsidRDefault="00141D11" w:rsidP="00141D11">
      <w:pPr>
        <w:rPr>
          <w:rFonts w:ascii="Times New Roman" w:hAnsi="Times New Roman" w:cs="Times New Roman"/>
          <w:sz w:val="26"/>
          <w:szCs w:val="26"/>
          <w:lang w:val="ru-RU"/>
        </w:rPr>
        <w:sectPr w:rsidR="00141D11" w:rsidRPr="00141D11" w:rsidSect="00700DE5">
          <w:pgSz w:w="16838" w:h="11906" w:orient="landscape"/>
          <w:pgMar w:top="709" w:right="1134" w:bottom="709" w:left="1134" w:header="708" w:footer="708" w:gutter="0"/>
          <w:cols w:space="708"/>
          <w:docGrid w:linePitch="360"/>
        </w:sectPr>
      </w:pPr>
    </w:p>
    <w:p w:rsidR="00141D11" w:rsidRPr="00141D11" w:rsidRDefault="00141D11" w:rsidP="00141D11">
      <w:pPr>
        <w:jc w:val="center"/>
        <w:rPr>
          <w:rFonts w:ascii="Times New Roman" w:hAnsi="Times New Roman" w:cs="Times New Roman"/>
          <w:b/>
          <w:sz w:val="26"/>
          <w:szCs w:val="26"/>
          <w:lang w:val="ru-RU"/>
        </w:rPr>
      </w:pPr>
      <w:r w:rsidRPr="00141D11">
        <w:rPr>
          <w:rFonts w:ascii="Times New Roman" w:hAnsi="Times New Roman" w:cs="Times New Roman"/>
          <w:b/>
          <w:sz w:val="26"/>
          <w:szCs w:val="26"/>
          <w:lang w:val="ru-RU"/>
        </w:rPr>
        <w:lastRenderedPageBreak/>
        <w:t xml:space="preserve">Учебный план </w:t>
      </w:r>
      <w:r w:rsidRPr="00141D11">
        <w:rPr>
          <w:rFonts w:ascii="Times New Roman" w:hAnsi="Times New Roman" w:cs="Times New Roman"/>
          <w:b/>
          <w:sz w:val="26"/>
          <w:szCs w:val="26"/>
        </w:rPr>
        <w:t>III</w:t>
      </w:r>
      <w:r w:rsidRPr="00141D11">
        <w:rPr>
          <w:rFonts w:ascii="Times New Roman" w:hAnsi="Times New Roman" w:cs="Times New Roman"/>
          <w:b/>
          <w:sz w:val="26"/>
          <w:szCs w:val="26"/>
          <w:lang w:val="ru-RU"/>
        </w:rPr>
        <w:t xml:space="preserve"> ступени, 10-11  классы</w:t>
      </w:r>
    </w:p>
    <w:p w:rsidR="00141D11" w:rsidRPr="00141D11" w:rsidRDefault="00141D11" w:rsidP="00141D11">
      <w:pPr>
        <w:jc w:val="center"/>
        <w:rPr>
          <w:rFonts w:ascii="Times New Roman" w:hAnsi="Times New Roman" w:cs="Times New Roman"/>
          <w:b/>
          <w:sz w:val="26"/>
          <w:szCs w:val="26"/>
          <w:lang w:val="ru-RU"/>
        </w:rPr>
      </w:pPr>
      <w:r w:rsidRPr="00141D11">
        <w:rPr>
          <w:rFonts w:ascii="Times New Roman" w:hAnsi="Times New Roman" w:cs="Times New Roman"/>
          <w:b/>
          <w:sz w:val="26"/>
          <w:szCs w:val="26"/>
          <w:lang w:val="ru-RU"/>
        </w:rPr>
        <w:t>На 2013-2014 учебный год.</w:t>
      </w:r>
    </w:p>
    <w:p w:rsidR="00141D11" w:rsidRPr="00141D11" w:rsidRDefault="00141D11" w:rsidP="00141D11">
      <w:pPr>
        <w:jc w:val="center"/>
        <w:rPr>
          <w:rFonts w:ascii="Times New Roman" w:hAnsi="Times New Roman" w:cs="Times New Roman"/>
          <w:sz w:val="26"/>
          <w:szCs w:val="26"/>
          <w:lang w:val="ru-RU"/>
        </w:rPr>
      </w:pPr>
    </w:p>
    <w:tbl>
      <w:tblPr>
        <w:tblStyle w:val="ad"/>
        <w:tblW w:w="9180" w:type="dxa"/>
        <w:tblLayout w:type="fixed"/>
        <w:tblLook w:val="01E0"/>
      </w:tblPr>
      <w:tblGrid>
        <w:gridCol w:w="1384"/>
        <w:gridCol w:w="584"/>
        <w:gridCol w:w="1826"/>
        <w:gridCol w:w="1417"/>
        <w:gridCol w:w="1252"/>
        <w:gridCol w:w="1442"/>
        <w:gridCol w:w="1275"/>
      </w:tblGrid>
      <w:tr w:rsidR="00141D11" w:rsidRPr="00141D11" w:rsidTr="00AE4236">
        <w:tc>
          <w:tcPr>
            <w:tcW w:w="3794" w:type="dxa"/>
            <w:gridSpan w:val="3"/>
            <w:vMerge w:val="restart"/>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Учебные предметы</w:t>
            </w:r>
          </w:p>
        </w:tc>
        <w:tc>
          <w:tcPr>
            <w:tcW w:w="1417" w:type="dxa"/>
            <w:vMerge w:val="restart"/>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Уровень программы</w:t>
            </w:r>
          </w:p>
        </w:tc>
        <w:tc>
          <w:tcPr>
            <w:tcW w:w="2694" w:type="dxa"/>
            <w:gridSpan w:val="2"/>
          </w:tcPr>
          <w:p w:rsidR="00141D11" w:rsidRPr="00141D11" w:rsidRDefault="00141D11" w:rsidP="00AE4236">
            <w:pPr>
              <w:jc w:val="center"/>
              <w:rPr>
                <w:rFonts w:ascii="Times New Roman" w:hAnsi="Times New Roman" w:cs="Times New Roman"/>
                <w:b/>
                <w:sz w:val="26"/>
                <w:szCs w:val="26"/>
                <w:lang w:val="ru-RU"/>
              </w:rPr>
            </w:pPr>
            <w:r w:rsidRPr="00141D11">
              <w:rPr>
                <w:rFonts w:ascii="Times New Roman" w:hAnsi="Times New Roman" w:cs="Times New Roman"/>
                <w:b/>
                <w:sz w:val="26"/>
                <w:szCs w:val="26"/>
                <w:lang w:val="ru-RU"/>
              </w:rPr>
              <w:t>Классы/Количество часов в год</w:t>
            </w:r>
          </w:p>
        </w:tc>
        <w:tc>
          <w:tcPr>
            <w:tcW w:w="1275" w:type="dxa"/>
          </w:tcPr>
          <w:p w:rsidR="00141D11" w:rsidRPr="00141D11" w:rsidRDefault="00141D11" w:rsidP="00AE4236">
            <w:pPr>
              <w:jc w:val="center"/>
              <w:rPr>
                <w:rFonts w:ascii="Times New Roman" w:hAnsi="Times New Roman" w:cs="Times New Roman"/>
                <w:b/>
                <w:sz w:val="26"/>
                <w:szCs w:val="26"/>
                <w:lang w:val="ru-RU"/>
              </w:rPr>
            </w:pPr>
          </w:p>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Всего часов в год</w:t>
            </w:r>
          </w:p>
        </w:tc>
      </w:tr>
      <w:tr w:rsidR="00141D11" w:rsidRPr="00141D11" w:rsidTr="00AE4236">
        <w:trPr>
          <w:trHeight w:val="1150"/>
        </w:trPr>
        <w:tc>
          <w:tcPr>
            <w:tcW w:w="3794" w:type="dxa"/>
            <w:gridSpan w:val="3"/>
            <w:vMerge/>
            <w:tcBorders>
              <w:bottom w:val="single" w:sz="4" w:space="0" w:color="auto"/>
            </w:tcBorders>
          </w:tcPr>
          <w:p w:rsidR="00141D11" w:rsidRPr="00141D11" w:rsidRDefault="00141D11" w:rsidP="00AE4236">
            <w:pPr>
              <w:jc w:val="center"/>
              <w:rPr>
                <w:rFonts w:ascii="Times New Roman" w:hAnsi="Times New Roman" w:cs="Times New Roman"/>
                <w:b/>
                <w:sz w:val="26"/>
                <w:szCs w:val="26"/>
              </w:rPr>
            </w:pPr>
          </w:p>
        </w:tc>
        <w:tc>
          <w:tcPr>
            <w:tcW w:w="1417" w:type="dxa"/>
            <w:vMerge/>
            <w:tcBorders>
              <w:bottom w:val="single" w:sz="4" w:space="0" w:color="auto"/>
            </w:tcBorders>
          </w:tcPr>
          <w:p w:rsidR="00141D11" w:rsidRPr="00141D11" w:rsidRDefault="00141D11" w:rsidP="00AE4236">
            <w:pPr>
              <w:jc w:val="center"/>
              <w:rPr>
                <w:rFonts w:ascii="Times New Roman" w:hAnsi="Times New Roman" w:cs="Times New Roman"/>
                <w:b/>
                <w:sz w:val="26"/>
                <w:szCs w:val="26"/>
              </w:rPr>
            </w:pPr>
          </w:p>
        </w:tc>
        <w:tc>
          <w:tcPr>
            <w:tcW w:w="1252" w:type="dxa"/>
            <w:tcBorders>
              <w:bottom w:val="single" w:sz="4" w:space="0" w:color="auto"/>
            </w:tcBorders>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X А</w:t>
            </w:r>
          </w:p>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Филологический профиль</w:t>
            </w:r>
          </w:p>
        </w:tc>
        <w:tc>
          <w:tcPr>
            <w:tcW w:w="1442" w:type="dxa"/>
            <w:tcBorders>
              <w:bottom w:val="single" w:sz="4" w:space="0" w:color="auto"/>
            </w:tcBorders>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XI А</w:t>
            </w:r>
          </w:p>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 xml:space="preserve">Филологический профиль </w:t>
            </w:r>
          </w:p>
        </w:tc>
        <w:tc>
          <w:tcPr>
            <w:tcW w:w="1275" w:type="dxa"/>
            <w:tcBorders>
              <w:bottom w:val="single" w:sz="4" w:space="0" w:color="auto"/>
            </w:tcBorders>
          </w:tcPr>
          <w:p w:rsidR="00141D11" w:rsidRPr="00141D11" w:rsidRDefault="00141D11" w:rsidP="00AE4236">
            <w:pPr>
              <w:jc w:val="center"/>
              <w:rPr>
                <w:rFonts w:ascii="Times New Roman" w:hAnsi="Times New Roman" w:cs="Times New Roman"/>
                <w:sz w:val="26"/>
                <w:szCs w:val="26"/>
              </w:rPr>
            </w:pPr>
          </w:p>
        </w:tc>
      </w:tr>
      <w:tr w:rsidR="00141D11" w:rsidRPr="00141D11" w:rsidTr="00AE4236">
        <w:trPr>
          <w:trHeight w:val="64"/>
        </w:trPr>
        <w:tc>
          <w:tcPr>
            <w:tcW w:w="3794" w:type="dxa"/>
            <w:gridSpan w:val="3"/>
            <w:vMerge w:val="restart"/>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Русский язык</w:t>
            </w:r>
          </w:p>
        </w:tc>
        <w:tc>
          <w:tcPr>
            <w:tcW w:w="1417" w:type="dxa"/>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 xml:space="preserve">базовый </w:t>
            </w:r>
          </w:p>
        </w:tc>
        <w:tc>
          <w:tcPr>
            <w:tcW w:w="1252" w:type="dxa"/>
          </w:tcPr>
          <w:p w:rsidR="00141D11" w:rsidRPr="00141D11" w:rsidRDefault="00141D11" w:rsidP="00AE4236">
            <w:pPr>
              <w:rPr>
                <w:rFonts w:ascii="Times New Roman" w:hAnsi="Times New Roman" w:cs="Times New Roman"/>
                <w:sz w:val="26"/>
                <w:szCs w:val="26"/>
              </w:rPr>
            </w:pPr>
          </w:p>
        </w:tc>
        <w:tc>
          <w:tcPr>
            <w:tcW w:w="1442" w:type="dxa"/>
          </w:tcPr>
          <w:p w:rsidR="00141D11" w:rsidRPr="00141D11" w:rsidRDefault="00141D11" w:rsidP="00AE4236">
            <w:pPr>
              <w:jc w:val="center"/>
              <w:rPr>
                <w:rFonts w:ascii="Times New Roman" w:hAnsi="Times New Roman" w:cs="Times New Roman"/>
                <w:sz w:val="26"/>
                <w:szCs w:val="26"/>
              </w:rPr>
            </w:pPr>
          </w:p>
        </w:tc>
        <w:tc>
          <w:tcPr>
            <w:tcW w:w="1275" w:type="dxa"/>
          </w:tcPr>
          <w:p w:rsidR="00141D11" w:rsidRPr="00141D11" w:rsidRDefault="00141D11" w:rsidP="00AE4236">
            <w:pPr>
              <w:jc w:val="center"/>
              <w:rPr>
                <w:rFonts w:ascii="Times New Roman" w:hAnsi="Times New Roman" w:cs="Times New Roman"/>
                <w:sz w:val="26"/>
                <w:szCs w:val="26"/>
              </w:rPr>
            </w:pPr>
          </w:p>
        </w:tc>
      </w:tr>
      <w:tr w:rsidR="00141D11" w:rsidRPr="00141D11" w:rsidTr="00AE4236">
        <w:tc>
          <w:tcPr>
            <w:tcW w:w="3794" w:type="dxa"/>
            <w:gridSpan w:val="3"/>
            <w:vMerge/>
          </w:tcPr>
          <w:p w:rsidR="00141D11" w:rsidRPr="00141D11" w:rsidRDefault="00141D11" w:rsidP="00AE4236">
            <w:pPr>
              <w:rPr>
                <w:rFonts w:ascii="Times New Roman" w:hAnsi="Times New Roman" w:cs="Times New Roman"/>
                <w:sz w:val="26"/>
                <w:szCs w:val="26"/>
              </w:rPr>
            </w:pPr>
          </w:p>
        </w:tc>
        <w:tc>
          <w:tcPr>
            <w:tcW w:w="1417" w:type="dxa"/>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профильный</w:t>
            </w:r>
          </w:p>
        </w:tc>
        <w:tc>
          <w:tcPr>
            <w:tcW w:w="1252"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102</w:t>
            </w:r>
          </w:p>
        </w:tc>
        <w:tc>
          <w:tcPr>
            <w:tcW w:w="1442"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102</w:t>
            </w:r>
          </w:p>
        </w:tc>
        <w:tc>
          <w:tcPr>
            <w:tcW w:w="1275"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204</w:t>
            </w:r>
          </w:p>
        </w:tc>
      </w:tr>
      <w:tr w:rsidR="00141D11" w:rsidRPr="00141D11" w:rsidTr="00AE4236">
        <w:tc>
          <w:tcPr>
            <w:tcW w:w="3794" w:type="dxa"/>
            <w:gridSpan w:val="3"/>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 xml:space="preserve">Литература </w:t>
            </w:r>
          </w:p>
        </w:tc>
        <w:tc>
          <w:tcPr>
            <w:tcW w:w="1417" w:type="dxa"/>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базовый</w:t>
            </w:r>
          </w:p>
        </w:tc>
        <w:tc>
          <w:tcPr>
            <w:tcW w:w="1252"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102</w:t>
            </w:r>
          </w:p>
        </w:tc>
        <w:tc>
          <w:tcPr>
            <w:tcW w:w="1442"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102</w:t>
            </w:r>
          </w:p>
        </w:tc>
        <w:tc>
          <w:tcPr>
            <w:tcW w:w="1275"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204</w:t>
            </w:r>
          </w:p>
        </w:tc>
      </w:tr>
      <w:tr w:rsidR="00141D11" w:rsidRPr="00141D11" w:rsidTr="00AE4236">
        <w:tc>
          <w:tcPr>
            <w:tcW w:w="3794" w:type="dxa"/>
            <w:gridSpan w:val="3"/>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Иностранный язык (англ/нем)</w:t>
            </w:r>
          </w:p>
        </w:tc>
        <w:tc>
          <w:tcPr>
            <w:tcW w:w="1417" w:type="dxa"/>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 xml:space="preserve">базовый </w:t>
            </w:r>
          </w:p>
        </w:tc>
        <w:tc>
          <w:tcPr>
            <w:tcW w:w="1252"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102/102</w:t>
            </w:r>
          </w:p>
        </w:tc>
        <w:tc>
          <w:tcPr>
            <w:tcW w:w="1442"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102/102</w:t>
            </w:r>
          </w:p>
        </w:tc>
        <w:tc>
          <w:tcPr>
            <w:tcW w:w="1275"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408</w:t>
            </w:r>
          </w:p>
        </w:tc>
      </w:tr>
      <w:tr w:rsidR="00141D11" w:rsidRPr="00141D11" w:rsidTr="00AE4236">
        <w:trPr>
          <w:trHeight w:val="281"/>
        </w:trPr>
        <w:tc>
          <w:tcPr>
            <w:tcW w:w="3794" w:type="dxa"/>
            <w:gridSpan w:val="3"/>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Алгебра и начала анализа</w:t>
            </w:r>
          </w:p>
        </w:tc>
        <w:tc>
          <w:tcPr>
            <w:tcW w:w="1417" w:type="dxa"/>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базовый</w:t>
            </w:r>
          </w:p>
        </w:tc>
        <w:tc>
          <w:tcPr>
            <w:tcW w:w="1252"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85</w:t>
            </w:r>
          </w:p>
        </w:tc>
        <w:tc>
          <w:tcPr>
            <w:tcW w:w="1442"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85</w:t>
            </w:r>
          </w:p>
        </w:tc>
        <w:tc>
          <w:tcPr>
            <w:tcW w:w="1275"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170</w:t>
            </w:r>
          </w:p>
        </w:tc>
      </w:tr>
      <w:tr w:rsidR="00141D11" w:rsidRPr="00141D11" w:rsidTr="00AE4236">
        <w:trPr>
          <w:trHeight w:val="257"/>
        </w:trPr>
        <w:tc>
          <w:tcPr>
            <w:tcW w:w="3794" w:type="dxa"/>
            <w:gridSpan w:val="3"/>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Геометрия</w:t>
            </w:r>
          </w:p>
        </w:tc>
        <w:tc>
          <w:tcPr>
            <w:tcW w:w="1417" w:type="dxa"/>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базовый</w:t>
            </w:r>
          </w:p>
        </w:tc>
        <w:tc>
          <w:tcPr>
            <w:tcW w:w="1252"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51</w:t>
            </w:r>
          </w:p>
        </w:tc>
        <w:tc>
          <w:tcPr>
            <w:tcW w:w="1442"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51</w:t>
            </w:r>
          </w:p>
        </w:tc>
        <w:tc>
          <w:tcPr>
            <w:tcW w:w="1275"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102</w:t>
            </w:r>
          </w:p>
        </w:tc>
      </w:tr>
      <w:tr w:rsidR="00141D11" w:rsidRPr="00141D11" w:rsidTr="00AE4236">
        <w:tc>
          <w:tcPr>
            <w:tcW w:w="1968" w:type="dxa"/>
            <w:gridSpan w:val="2"/>
            <w:vMerge w:val="restart"/>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Информатика и ИКТ</w:t>
            </w:r>
          </w:p>
        </w:tc>
        <w:tc>
          <w:tcPr>
            <w:tcW w:w="1826" w:type="dxa"/>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теория</w:t>
            </w:r>
          </w:p>
        </w:tc>
        <w:tc>
          <w:tcPr>
            <w:tcW w:w="1417" w:type="dxa"/>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 xml:space="preserve">базовый </w:t>
            </w:r>
          </w:p>
        </w:tc>
        <w:tc>
          <w:tcPr>
            <w:tcW w:w="1252"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20</w:t>
            </w:r>
          </w:p>
        </w:tc>
        <w:tc>
          <w:tcPr>
            <w:tcW w:w="1442"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20</w:t>
            </w:r>
          </w:p>
        </w:tc>
        <w:tc>
          <w:tcPr>
            <w:tcW w:w="1275"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40</w:t>
            </w:r>
          </w:p>
        </w:tc>
      </w:tr>
      <w:tr w:rsidR="00141D11" w:rsidRPr="00141D11" w:rsidTr="00AE4236">
        <w:tc>
          <w:tcPr>
            <w:tcW w:w="1968" w:type="dxa"/>
            <w:gridSpan w:val="2"/>
            <w:vMerge/>
          </w:tcPr>
          <w:p w:rsidR="00141D11" w:rsidRPr="00141D11" w:rsidRDefault="00141D11" w:rsidP="00AE4236">
            <w:pPr>
              <w:rPr>
                <w:rFonts w:ascii="Times New Roman" w:hAnsi="Times New Roman" w:cs="Times New Roman"/>
                <w:sz w:val="26"/>
                <w:szCs w:val="26"/>
              </w:rPr>
            </w:pPr>
          </w:p>
        </w:tc>
        <w:tc>
          <w:tcPr>
            <w:tcW w:w="1826" w:type="dxa"/>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практика</w:t>
            </w:r>
          </w:p>
        </w:tc>
        <w:tc>
          <w:tcPr>
            <w:tcW w:w="1417" w:type="dxa"/>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 xml:space="preserve">базовый </w:t>
            </w:r>
          </w:p>
        </w:tc>
        <w:tc>
          <w:tcPr>
            <w:tcW w:w="1252"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14/14</w:t>
            </w:r>
          </w:p>
        </w:tc>
        <w:tc>
          <w:tcPr>
            <w:tcW w:w="1442"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14/14</w:t>
            </w:r>
          </w:p>
        </w:tc>
        <w:tc>
          <w:tcPr>
            <w:tcW w:w="1275"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56</w:t>
            </w:r>
          </w:p>
        </w:tc>
      </w:tr>
      <w:tr w:rsidR="00141D11" w:rsidRPr="00141D11" w:rsidTr="00AE4236">
        <w:tc>
          <w:tcPr>
            <w:tcW w:w="3794" w:type="dxa"/>
            <w:gridSpan w:val="3"/>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История  России</w:t>
            </w:r>
          </w:p>
        </w:tc>
        <w:tc>
          <w:tcPr>
            <w:tcW w:w="1417" w:type="dxa"/>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 xml:space="preserve">базовый </w:t>
            </w:r>
          </w:p>
        </w:tc>
        <w:tc>
          <w:tcPr>
            <w:tcW w:w="1252"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40</w:t>
            </w:r>
          </w:p>
        </w:tc>
        <w:tc>
          <w:tcPr>
            <w:tcW w:w="1442"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40</w:t>
            </w:r>
          </w:p>
        </w:tc>
        <w:tc>
          <w:tcPr>
            <w:tcW w:w="1275"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80</w:t>
            </w:r>
          </w:p>
        </w:tc>
      </w:tr>
      <w:tr w:rsidR="00141D11" w:rsidRPr="00141D11" w:rsidTr="00AE4236">
        <w:tc>
          <w:tcPr>
            <w:tcW w:w="3794" w:type="dxa"/>
            <w:gridSpan w:val="3"/>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Всеобщая история</w:t>
            </w:r>
          </w:p>
        </w:tc>
        <w:tc>
          <w:tcPr>
            <w:tcW w:w="1417" w:type="dxa"/>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 xml:space="preserve">базовый </w:t>
            </w:r>
          </w:p>
        </w:tc>
        <w:tc>
          <w:tcPr>
            <w:tcW w:w="1252"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28</w:t>
            </w:r>
          </w:p>
        </w:tc>
        <w:tc>
          <w:tcPr>
            <w:tcW w:w="1442"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28</w:t>
            </w:r>
          </w:p>
        </w:tc>
        <w:tc>
          <w:tcPr>
            <w:tcW w:w="1275"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56</w:t>
            </w:r>
          </w:p>
        </w:tc>
      </w:tr>
      <w:tr w:rsidR="00141D11" w:rsidRPr="00141D11" w:rsidTr="00AE4236">
        <w:tc>
          <w:tcPr>
            <w:tcW w:w="3794" w:type="dxa"/>
            <w:gridSpan w:val="3"/>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Обществознание</w:t>
            </w:r>
          </w:p>
        </w:tc>
        <w:tc>
          <w:tcPr>
            <w:tcW w:w="1417" w:type="dxa"/>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 xml:space="preserve">базовый </w:t>
            </w:r>
          </w:p>
        </w:tc>
        <w:tc>
          <w:tcPr>
            <w:tcW w:w="1252"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1442"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1275"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136</w:t>
            </w:r>
          </w:p>
        </w:tc>
      </w:tr>
      <w:tr w:rsidR="00141D11" w:rsidRPr="00141D11" w:rsidTr="00AE4236">
        <w:tc>
          <w:tcPr>
            <w:tcW w:w="3794" w:type="dxa"/>
            <w:gridSpan w:val="3"/>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География</w:t>
            </w:r>
          </w:p>
        </w:tc>
        <w:tc>
          <w:tcPr>
            <w:tcW w:w="1417" w:type="dxa"/>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 xml:space="preserve">базовый </w:t>
            </w:r>
          </w:p>
        </w:tc>
        <w:tc>
          <w:tcPr>
            <w:tcW w:w="1252"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1442"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1275"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r>
      <w:tr w:rsidR="00141D11" w:rsidRPr="00141D11" w:rsidTr="00AE4236">
        <w:tc>
          <w:tcPr>
            <w:tcW w:w="1968" w:type="dxa"/>
            <w:gridSpan w:val="2"/>
            <w:vMerge w:val="restart"/>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 xml:space="preserve">Физика </w:t>
            </w:r>
          </w:p>
        </w:tc>
        <w:tc>
          <w:tcPr>
            <w:tcW w:w="1826" w:type="dxa"/>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теория</w:t>
            </w:r>
          </w:p>
        </w:tc>
        <w:tc>
          <w:tcPr>
            <w:tcW w:w="1417" w:type="dxa"/>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 xml:space="preserve">базовый </w:t>
            </w:r>
          </w:p>
        </w:tc>
        <w:tc>
          <w:tcPr>
            <w:tcW w:w="1252"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60</w:t>
            </w:r>
          </w:p>
        </w:tc>
        <w:tc>
          <w:tcPr>
            <w:tcW w:w="1442"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64</w:t>
            </w:r>
          </w:p>
        </w:tc>
        <w:tc>
          <w:tcPr>
            <w:tcW w:w="1275"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124</w:t>
            </w:r>
          </w:p>
        </w:tc>
      </w:tr>
      <w:tr w:rsidR="00141D11" w:rsidRPr="00141D11" w:rsidTr="00AE4236">
        <w:tc>
          <w:tcPr>
            <w:tcW w:w="1968" w:type="dxa"/>
            <w:gridSpan w:val="2"/>
            <w:vMerge/>
          </w:tcPr>
          <w:p w:rsidR="00141D11" w:rsidRPr="00141D11" w:rsidRDefault="00141D11" w:rsidP="00AE4236">
            <w:pPr>
              <w:rPr>
                <w:rFonts w:ascii="Times New Roman" w:hAnsi="Times New Roman" w:cs="Times New Roman"/>
                <w:sz w:val="26"/>
                <w:szCs w:val="26"/>
              </w:rPr>
            </w:pPr>
          </w:p>
        </w:tc>
        <w:tc>
          <w:tcPr>
            <w:tcW w:w="1826" w:type="dxa"/>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практика</w:t>
            </w:r>
          </w:p>
        </w:tc>
        <w:tc>
          <w:tcPr>
            <w:tcW w:w="1417" w:type="dxa"/>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 xml:space="preserve">базовый </w:t>
            </w:r>
          </w:p>
        </w:tc>
        <w:tc>
          <w:tcPr>
            <w:tcW w:w="1252"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8/8</w:t>
            </w:r>
          </w:p>
        </w:tc>
        <w:tc>
          <w:tcPr>
            <w:tcW w:w="1442"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4/4</w:t>
            </w:r>
          </w:p>
        </w:tc>
        <w:tc>
          <w:tcPr>
            <w:tcW w:w="1275"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24</w:t>
            </w:r>
          </w:p>
        </w:tc>
      </w:tr>
      <w:tr w:rsidR="00141D11" w:rsidRPr="00141D11" w:rsidTr="00AE4236">
        <w:tc>
          <w:tcPr>
            <w:tcW w:w="1968" w:type="dxa"/>
            <w:gridSpan w:val="2"/>
            <w:vMerge w:val="restart"/>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Химия</w:t>
            </w:r>
          </w:p>
        </w:tc>
        <w:tc>
          <w:tcPr>
            <w:tcW w:w="1826" w:type="dxa"/>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теория</w:t>
            </w:r>
          </w:p>
        </w:tc>
        <w:tc>
          <w:tcPr>
            <w:tcW w:w="1417" w:type="dxa"/>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 xml:space="preserve">базовый </w:t>
            </w:r>
          </w:p>
        </w:tc>
        <w:tc>
          <w:tcPr>
            <w:tcW w:w="1252"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32</w:t>
            </w:r>
          </w:p>
        </w:tc>
        <w:tc>
          <w:tcPr>
            <w:tcW w:w="1442"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31</w:t>
            </w:r>
          </w:p>
        </w:tc>
        <w:tc>
          <w:tcPr>
            <w:tcW w:w="1275"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63</w:t>
            </w:r>
          </w:p>
        </w:tc>
      </w:tr>
      <w:tr w:rsidR="00141D11" w:rsidRPr="00141D11" w:rsidTr="00AE4236">
        <w:tc>
          <w:tcPr>
            <w:tcW w:w="1968" w:type="dxa"/>
            <w:gridSpan w:val="2"/>
            <w:vMerge/>
          </w:tcPr>
          <w:p w:rsidR="00141D11" w:rsidRPr="00141D11" w:rsidRDefault="00141D11" w:rsidP="00AE4236">
            <w:pPr>
              <w:rPr>
                <w:rFonts w:ascii="Times New Roman" w:hAnsi="Times New Roman" w:cs="Times New Roman"/>
                <w:sz w:val="26"/>
                <w:szCs w:val="26"/>
              </w:rPr>
            </w:pPr>
          </w:p>
        </w:tc>
        <w:tc>
          <w:tcPr>
            <w:tcW w:w="1826" w:type="dxa"/>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практика</w:t>
            </w:r>
          </w:p>
        </w:tc>
        <w:tc>
          <w:tcPr>
            <w:tcW w:w="1417" w:type="dxa"/>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 xml:space="preserve">базовый </w:t>
            </w:r>
          </w:p>
        </w:tc>
        <w:tc>
          <w:tcPr>
            <w:tcW w:w="1252"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2/2</w:t>
            </w:r>
          </w:p>
        </w:tc>
        <w:tc>
          <w:tcPr>
            <w:tcW w:w="1442"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3/3</w:t>
            </w:r>
          </w:p>
        </w:tc>
        <w:tc>
          <w:tcPr>
            <w:tcW w:w="1275"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10</w:t>
            </w:r>
          </w:p>
        </w:tc>
      </w:tr>
      <w:tr w:rsidR="00141D11" w:rsidRPr="00141D11" w:rsidTr="00AE4236">
        <w:tc>
          <w:tcPr>
            <w:tcW w:w="3794" w:type="dxa"/>
            <w:gridSpan w:val="3"/>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 xml:space="preserve">Биология </w:t>
            </w:r>
          </w:p>
        </w:tc>
        <w:tc>
          <w:tcPr>
            <w:tcW w:w="1417" w:type="dxa"/>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базовый</w:t>
            </w:r>
          </w:p>
        </w:tc>
        <w:tc>
          <w:tcPr>
            <w:tcW w:w="1252"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1442"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1275"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r>
      <w:tr w:rsidR="00141D11" w:rsidRPr="00141D11" w:rsidTr="00AE4236">
        <w:tc>
          <w:tcPr>
            <w:tcW w:w="3794" w:type="dxa"/>
            <w:gridSpan w:val="3"/>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Физическая культура</w:t>
            </w:r>
          </w:p>
        </w:tc>
        <w:tc>
          <w:tcPr>
            <w:tcW w:w="1417" w:type="dxa"/>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 xml:space="preserve">базовый </w:t>
            </w:r>
          </w:p>
        </w:tc>
        <w:tc>
          <w:tcPr>
            <w:tcW w:w="1252"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102/102</w:t>
            </w:r>
          </w:p>
        </w:tc>
        <w:tc>
          <w:tcPr>
            <w:tcW w:w="1442"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102/102</w:t>
            </w:r>
          </w:p>
        </w:tc>
        <w:tc>
          <w:tcPr>
            <w:tcW w:w="1275" w:type="dxa"/>
          </w:tcPr>
          <w:p w:rsidR="00141D11" w:rsidRPr="00141D11" w:rsidRDefault="00141D11" w:rsidP="00AE4236">
            <w:pPr>
              <w:jc w:val="center"/>
              <w:rPr>
                <w:rFonts w:ascii="Times New Roman" w:hAnsi="Times New Roman" w:cs="Times New Roman"/>
                <w:color w:val="000000" w:themeColor="text1"/>
                <w:sz w:val="26"/>
                <w:szCs w:val="26"/>
              </w:rPr>
            </w:pPr>
            <w:r w:rsidRPr="00141D11">
              <w:rPr>
                <w:rFonts w:ascii="Times New Roman" w:hAnsi="Times New Roman" w:cs="Times New Roman"/>
                <w:color w:val="000000" w:themeColor="text1"/>
                <w:sz w:val="26"/>
                <w:szCs w:val="26"/>
              </w:rPr>
              <w:t>408</w:t>
            </w:r>
          </w:p>
        </w:tc>
      </w:tr>
      <w:tr w:rsidR="00141D11" w:rsidRPr="00141D11" w:rsidTr="00AE4236">
        <w:tc>
          <w:tcPr>
            <w:tcW w:w="3794" w:type="dxa"/>
            <w:gridSpan w:val="3"/>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Основы безопасности жизнедеятельности/Медподготовка</w:t>
            </w:r>
          </w:p>
        </w:tc>
        <w:tc>
          <w:tcPr>
            <w:tcW w:w="1417" w:type="dxa"/>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 xml:space="preserve">базовый </w:t>
            </w:r>
          </w:p>
        </w:tc>
        <w:tc>
          <w:tcPr>
            <w:tcW w:w="1252"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1442"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9</w:t>
            </w:r>
          </w:p>
          <w:p w:rsidR="00141D11" w:rsidRPr="00141D11" w:rsidRDefault="00141D11" w:rsidP="00AE4236">
            <w:pPr>
              <w:jc w:val="center"/>
              <w:rPr>
                <w:rFonts w:ascii="Times New Roman" w:hAnsi="Times New Roman" w:cs="Times New Roman"/>
                <w:sz w:val="26"/>
                <w:szCs w:val="26"/>
              </w:rPr>
            </w:pPr>
          </w:p>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25/25</w:t>
            </w:r>
          </w:p>
        </w:tc>
        <w:tc>
          <w:tcPr>
            <w:tcW w:w="1275" w:type="dxa"/>
          </w:tcPr>
          <w:p w:rsidR="00141D11" w:rsidRPr="00141D11" w:rsidRDefault="00141D11" w:rsidP="00AE4236">
            <w:pPr>
              <w:jc w:val="center"/>
              <w:rPr>
                <w:rFonts w:ascii="Times New Roman" w:hAnsi="Times New Roman" w:cs="Times New Roman"/>
                <w:sz w:val="26"/>
                <w:szCs w:val="26"/>
              </w:rPr>
            </w:pPr>
          </w:p>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93</w:t>
            </w:r>
          </w:p>
          <w:p w:rsidR="00141D11" w:rsidRPr="00141D11" w:rsidRDefault="00141D11" w:rsidP="00AE4236">
            <w:pPr>
              <w:jc w:val="center"/>
              <w:rPr>
                <w:rFonts w:ascii="Times New Roman" w:hAnsi="Times New Roman" w:cs="Times New Roman"/>
                <w:sz w:val="26"/>
                <w:szCs w:val="26"/>
              </w:rPr>
            </w:pPr>
          </w:p>
        </w:tc>
      </w:tr>
      <w:tr w:rsidR="00141D11" w:rsidRPr="00141D11" w:rsidTr="00AE4236">
        <w:tc>
          <w:tcPr>
            <w:tcW w:w="3794" w:type="dxa"/>
            <w:gridSpan w:val="3"/>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Технология</w:t>
            </w:r>
          </w:p>
        </w:tc>
        <w:tc>
          <w:tcPr>
            <w:tcW w:w="1417" w:type="dxa"/>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 xml:space="preserve">базовый </w:t>
            </w:r>
          </w:p>
        </w:tc>
        <w:tc>
          <w:tcPr>
            <w:tcW w:w="1252"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34/34</w:t>
            </w:r>
          </w:p>
        </w:tc>
        <w:tc>
          <w:tcPr>
            <w:tcW w:w="1442"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34/34</w:t>
            </w:r>
          </w:p>
        </w:tc>
        <w:tc>
          <w:tcPr>
            <w:tcW w:w="1275" w:type="dxa"/>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136</w:t>
            </w:r>
          </w:p>
        </w:tc>
      </w:tr>
      <w:tr w:rsidR="00141D11" w:rsidRPr="00141D11" w:rsidTr="00AE4236">
        <w:tc>
          <w:tcPr>
            <w:tcW w:w="3794" w:type="dxa"/>
            <w:gridSpan w:val="3"/>
            <w:tcBorders>
              <w:bottom w:val="single" w:sz="12" w:space="0" w:color="auto"/>
            </w:tcBorders>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МХК</w:t>
            </w:r>
          </w:p>
        </w:tc>
        <w:tc>
          <w:tcPr>
            <w:tcW w:w="1417" w:type="dxa"/>
            <w:tcBorders>
              <w:bottom w:val="single" w:sz="12" w:space="0" w:color="auto"/>
            </w:tcBorders>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 xml:space="preserve">базовый </w:t>
            </w:r>
          </w:p>
        </w:tc>
        <w:tc>
          <w:tcPr>
            <w:tcW w:w="1252" w:type="dxa"/>
            <w:tcBorders>
              <w:bottom w:val="single" w:sz="12"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1442" w:type="dxa"/>
            <w:tcBorders>
              <w:bottom w:val="single" w:sz="12"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1275" w:type="dxa"/>
            <w:tcBorders>
              <w:bottom w:val="single" w:sz="12"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r>
      <w:tr w:rsidR="00141D11" w:rsidRPr="00141D11" w:rsidTr="00AE4236">
        <w:tc>
          <w:tcPr>
            <w:tcW w:w="3794" w:type="dxa"/>
            <w:gridSpan w:val="3"/>
            <w:tcBorders>
              <w:top w:val="single" w:sz="12" w:space="0" w:color="auto"/>
              <w:bottom w:val="single" w:sz="12" w:space="0" w:color="auto"/>
            </w:tcBorders>
          </w:tcPr>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b/>
                <w:sz w:val="26"/>
                <w:szCs w:val="26"/>
                <w:lang w:val="ru-RU"/>
              </w:rPr>
              <w:t xml:space="preserve">Минимальный объем годовой  аудиторной учебной нагрузки </w:t>
            </w:r>
          </w:p>
        </w:tc>
        <w:tc>
          <w:tcPr>
            <w:tcW w:w="1417" w:type="dxa"/>
            <w:tcBorders>
              <w:top w:val="single" w:sz="12" w:space="0" w:color="auto"/>
              <w:bottom w:val="single" w:sz="12" w:space="0" w:color="auto"/>
            </w:tcBorders>
          </w:tcPr>
          <w:p w:rsidR="00141D11" w:rsidRPr="00141D11" w:rsidRDefault="00141D11" w:rsidP="00AE4236">
            <w:pPr>
              <w:jc w:val="center"/>
              <w:rPr>
                <w:rFonts w:ascii="Times New Roman" w:hAnsi="Times New Roman" w:cs="Times New Roman"/>
                <w:sz w:val="26"/>
                <w:szCs w:val="26"/>
                <w:lang w:val="ru-RU"/>
              </w:rPr>
            </w:pPr>
          </w:p>
        </w:tc>
        <w:tc>
          <w:tcPr>
            <w:tcW w:w="1252" w:type="dxa"/>
            <w:tcBorders>
              <w:top w:val="single" w:sz="12" w:space="0" w:color="auto"/>
              <w:bottom w:val="single" w:sz="12"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986</w:t>
            </w:r>
          </w:p>
        </w:tc>
        <w:tc>
          <w:tcPr>
            <w:tcW w:w="1442" w:type="dxa"/>
            <w:tcBorders>
              <w:top w:val="single" w:sz="12" w:space="0" w:color="auto"/>
              <w:bottom w:val="single" w:sz="12"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986</w:t>
            </w:r>
          </w:p>
        </w:tc>
        <w:tc>
          <w:tcPr>
            <w:tcW w:w="1275" w:type="dxa"/>
            <w:tcBorders>
              <w:top w:val="single" w:sz="12" w:space="0" w:color="auto"/>
              <w:bottom w:val="single" w:sz="12" w:space="0" w:color="auto"/>
            </w:tcBorders>
          </w:tcPr>
          <w:p w:rsidR="00141D11" w:rsidRPr="00141D11" w:rsidRDefault="00141D11" w:rsidP="00AE4236">
            <w:pPr>
              <w:jc w:val="center"/>
              <w:rPr>
                <w:rFonts w:ascii="Times New Roman" w:hAnsi="Times New Roman" w:cs="Times New Roman"/>
                <w:sz w:val="26"/>
                <w:szCs w:val="26"/>
              </w:rPr>
            </w:pPr>
          </w:p>
        </w:tc>
      </w:tr>
      <w:tr w:rsidR="00141D11" w:rsidRPr="00141D11" w:rsidTr="00AE4236">
        <w:tc>
          <w:tcPr>
            <w:tcW w:w="3794" w:type="dxa"/>
            <w:gridSpan w:val="3"/>
            <w:tcBorders>
              <w:top w:val="single" w:sz="12" w:space="0" w:color="auto"/>
              <w:bottom w:val="single" w:sz="12" w:space="0" w:color="auto"/>
            </w:tcBorders>
          </w:tcPr>
          <w:p w:rsidR="00141D11" w:rsidRPr="00141D11" w:rsidRDefault="00141D11" w:rsidP="00AE4236">
            <w:pPr>
              <w:rPr>
                <w:rFonts w:ascii="Times New Roman" w:hAnsi="Times New Roman" w:cs="Times New Roman"/>
                <w:b/>
                <w:sz w:val="26"/>
                <w:szCs w:val="26"/>
                <w:lang w:val="ru-RU"/>
              </w:rPr>
            </w:pPr>
            <w:r w:rsidRPr="00141D11">
              <w:rPr>
                <w:rFonts w:ascii="Times New Roman" w:hAnsi="Times New Roman" w:cs="Times New Roman"/>
                <w:b/>
                <w:sz w:val="26"/>
                <w:szCs w:val="26"/>
                <w:lang w:val="ru-RU"/>
              </w:rPr>
              <w:t>Компонент образовательного учреждения при 6-ти дневной неделе</w:t>
            </w:r>
          </w:p>
        </w:tc>
        <w:tc>
          <w:tcPr>
            <w:tcW w:w="1417" w:type="dxa"/>
            <w:tcBorders>
              <w:top w:val="single" w:sz="12" w:space="0" w:color="auto"/>
              <w:bottom w:val="single" w:sz="12" w:space="0" w:color="auto"/>
            </w:tcBorders>
          </w:tcPr>
          <w:p w:rsidR="00141D11" w:rsidRPr="00141D11" w:rsidRDefault="00141D11" w:rsidP="00AE4236">
            <w:pPr>
              <w:jc w:val="center"/>
              <w:rPr>
                <w:rFonts w:ascii="Times New Roman" w:hAnsi="Times New Roman" w:cs="Times New Roman"/>
                <w:sz w:val="26"/>
                <w:szCs w:val="26"/>
                <w:lang w:val="ru-RU"/>
              </w:rPr>
            </w:pPr>
          </w:p>
        </w:tc>
        <w:tc>
          <w:tcPr>
            <w:tcW w:w="1252" w:type="dxa"/>
            <w:tcBorders>
              <w:top w:val="single" w:sz="12" w:space="0" w:color="auto"/>
              <w:bottom w:val="single" w:sz="12"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272</w:t>
            </w:r>
          </w:p>
        </w:tc>
        <w:tc>
          <w:tcPr>
            <w:tcW w:w="1442" w:type="dxa"/>
            <w:tcBorders>
              <w:top w:val="single" w:sz="12" w:space="0" w:color="auto"/>
              <w:bottom w:val="single" w:sz="12" w:space="0" w:color="auto"/>
            </w:tcBorders>
          </w:tcPr>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272</w:t>
            </w:r>
          </w:p>
        </w:tc>
        <w:tc>
          <w:tcPr>
            <w:tcW w:w="1275" w:type="dxa"/>
            <w:tcBorders>
              <w:top w:val="single" w:sz="12" w:space="0" w:color="auto"/>
              <w:bottom w:val="single" w:sz="12" w:space="0" w:color="auto"/>
            </w:tcBorders>
          </w:tcPr>
          <w:p w:rsidR="00141D11" w:rsidRPr="00141D11" w:rsidRDefault="00141D11" w:rsidP="00AE4236">
            <w:pPr>
              <w:rPr>
                <w:rFonts w:ascii="Times New Roman" w:hAnsi="Times New Roman" w:cs="Times New Roman"/>
                <w:sz w:val="26"/>
                <w:szCs w:val="26"/>
              </w:rPr>
            </w:pPr>
          </w:p>
        </w:tc>
      </w:tr>
      <w:tr w:rsidR="00141D11" w:rsidRPr="00141D11" w:rsidTr="00AE4236">
        <w:trPr>
          <w:trHeight w:val="1170"/>
        </w:trPr>
        <w:tc>
          <w:tcPr>
            <w:tcW w:w="1384" w:type="dxa"/>
            <w:tcBorders>
              <w:top w:val="nil"/>
              <w:left w:val="single" w:sz="4" w:space="0" w:color="auto"/>
              <w:bottom w:val="nil"/>
              <w:right w:val="single" w:sz="4" w:space="0" w:color="auto"/>
            </w:tcBorders>
          </w:tcPr>
          <w:p w:rsidR="00141D11" w:rsidRPr="00141D11" w:rsidRDefault="00141D11" w:rsidP="00AE4236">
            <w:pPr>
              <w:rPr>
                <w:rFonts w:ascii="Times New Roman" w:hAnsi="Times New Roman" w:cs="Times New Roman"/>
                <w:sz w:val="26"/>
                <w:szCs w:val="26"/>
                <w:lang w:val="ru-RU"/>
              </w:rPr>
            </w:pPr>
          </w:p>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Элективные курсы изучаемые в РЦ</w:t>
            </w:r>
          </w:p>
        </w:tc>
        <w:tc>
          <w:tcPr>
            <w:tcW w:w="2410" w:type="dxa"/>
            <w:gridSpan w:val="2"/>
            <w:vMerge w:val="restart"/>
            <w:tcBorders>
              <w:top w:val="single" w:sz="12" w:space="0" w:color="auto"/>
              <w:left w:val="single" w:sz="4" w:space="0" w:color="auto"/>
              <w:bottom w:val="single" w:sz="4" w:space="0" w:color="auto"/>
            </w:tcBorders>
          </w:tcPr>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Системы уравнений</w:t>
            </w:r>
          </w:p>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Ориентир в лабиринте закона</w:t>
            </w:r>
          </w:p>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 xml:space="preserve">Технология </w:t>
            </w:r>
            <w:r w:rsidRPr="00141D11">
              <w:rPr>
                <w:rFonts w:ascii="Times New Roman" w:hAnsi="Times New Roman" w:cs="Times New Roman"/>
                <w:sz w:val="26"/>
                <w:szCs w:val="26"/>
                <w:lang w:val="ru-RU"/>
              </w:rPr>
              <w:lastRenderedPageBreak/>
              <w:t>решения практических задач по основам правоведения</w:t>
            </w:r>
          </w:p>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Молекулярная биология</w:t>
            </w:r>
          </w:p>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Деловой английский</w:t>
            </w:r>
          </w:p>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Поп - культура</w:t>
            </w:r>
          </w:p>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 xml:space="preserve">Английский язык в информационных технологиях </w:t>
            </w:r>
          </w:p>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Решение задач по общей и неорганической  химии</w:t>
            </w:r>
          </w:p>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История в лицах: от Рюрика до Путина</w:t>
            </w:r>
          </w:p>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 xml:space="preserve">Текст как речевое произведение </w:t>
            </w:r>
          </w:p>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Основы рекламного дела</w:t>
            </w:r>
          </w:p>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Общение без слов</w:t>
            </w:r>
          </w:p>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«Ты и я»</w:t>
            </w:r>
          </w:p>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Основы фитодизайна</w:t>
            </w:r>
          </w:p>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 xml:space="preserve">Основы менеджмента </w:t>
            </w:r>
          </w:p>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Основы логики</w:t>
            </w:r>
          </w:p>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Основы сайтостроения</w:t>
            </w:r>
          </w:p>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Решение задач повышенного уровня по физике</w:t>
            </w:r>
          </w:p>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Нестандартные задачи по математике в школьном курсе</w:t>
            </w:r>
          </w:p>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 xml:space="preserve"> Психология делового общения</w:t>
            </w:r>
          </w:p>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Обществознание. Практикум подготовки к ЕГЭ</w:t>
            </w:r>
          </w:p>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Решение задач по химии</w:t>
            </w:r>
          </w:p>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 xml:space="preserve">Готовимся к ЕГЭ </w:t>
            </w:r>
            <w:r w:rsidRPr="00141D11">
              <w:rPr>
                <w:rFonts w:ascii="Times New Roman" w:hAnsi="Times New Roman" w:cs="Times New Roman"/>
                <w:sz w:val="26"/>
                <w:szCs w:val="26"/>
                <w:lang w:val="ru-RU"/>
              </w:rPr>
              <w:lastRenderedPageBreak/>
              <w:t>по физике</w:t>
            </w:r>
          </w:p>
        </w:tc>
        <w:tc>
          <w:tcPr>
            <w:tcW w:w="1417" w:type="dxa"/>
            <w:vMerge w:val="restart"/>
            <w:tcBorders>
              <w:top w:val="single" w:sz="12" w:space="0" w:color="auto"/>
              <w:bottom w:val="single" w:sz="4" w:space="0" w:color="auto"/>
            </w:tcBorders>
          </w:tcPr>
          <w:p w:rsidR="00141D11" w:rsidRPr="00141D11" w:rsidRDefault="00141D11" w:rsidP="00AE4236">
            <w:pPr>
              <w:jc w:val="center"/>
              <w:rPr>
                <w:rFonts w:ascii="Times New Roman" w:hAnsi="Times New Roman" w:cs="Times New Roman"/>
                <w:sz w:val="26"/>
                <w:szCs w:val="26"/>
                <w:lang w:val="ru-RU"/>
              </w:rPr>
            </w:pPr>
          </w:p>
        </w:tc>
        <w:tc>
          <w:tcPr>
            <w:tcW w:w="1252" w:type="dxa"/>
            <w:vMerge w:val="restart"/>
            <w:tcBorders>
              <w:top w:val="single" w:sz="12" w:space="0" w:color="auto"/>
              <w:bottom w:val="single" w:sz="4" w:space="0" w:color="auto"/>
            </w:tcBorders>
          </w:tcPr>
          <w:p w:rsidR="00141D11" w:rsidRPr="00141D11" w:rsidRDefault="00141D11" w:rsidP="00AE4236">
            <w:pPr>
              <w:jc w:val="center"/>
              <w:rPr>
                <w:rFonts w:ascii="Times New Roman" w:hAnsi="Times New Roman" w:cs="Times New Roman"/>
                <w:sz w:val="26"/>
                <w:szCs w:val="26"/>
                <w:lang w:val="ru-RU"/>
              </w:rPr>
            </w:pPr>
          </w:p>
          <w:p w:rsidR="00141D11" w:rsidRPr="00141D11" w:rsidRDefault="00141D11" w:rsidP="00AE4236">
            <w:pPr>
              <w:jc w:val="center"/>
              <w:rPr>
                <w:rFonts w:ascii="Times New Roman" w:hAnsi="Times New Roman" w:cs="Times New Roman"/>
                <w:sz w:val="26"/>
                <w:szCs w:val="26"/>
                <w:lang w:val="ru-RU"/>
              </w:rPr>
            </w:pPr>
          </w:p>
          <w:p w:rsidR="00141D11" w:rsidRPr="00141D11" w:rsidRDefault="00141D11" w:rsidP="00AE4236">
            <w:pPr>
              <w:jc w:val="center"/>
              <w:rPr>
                <w:rFonts w:ascii="Times New Roman" w:hAnsi="Times New Roman" w:cs="Times New Roman"/>
                <w:sz w:val="26"/>
                <w:szCs w:val="26"/>
                <w:lang w:val="ru-RU"/>
              </w:rPr>
            </w:pPr>
          </w:p>
          <w:p w:rsidR="00141D11" w:rsidRPr="00141D11" w:rsidRDefault="00141D11" w:rsidP="00AE4236">
            <w:pPr>
              <w:jc w:val="center"/>
              <w:rPr>
                <w:rFonts w:ascii="Times New Roman" w:hAnsi="Times New Roman" w:cs="Times New Roman"/>
                <w:sz w:val="26"/>
                <w:szCs w:val="26"/>
                <w:lang w:val="ru-RU"/>
              </w:rPr>
            </w:pPr>
          </w:p>
          <w:p w:rsidR="00141D11" w:rsidRPr="00141D11" w:rsidRDefault="00141D11" w:rsidP="00AE4236">
            <w:pPr>
              <w:jc w:val="center"/>
              <w:rPr>
                <w:rFonts w:ascii="Times New Roman" w:hAnsi="Times New Roman" w:cs="Times New Roman"/>
                <w:sz w:val="26"/>
                <w:szCs w:val="26"/>
                <w:lang w:val="ru-RU"/>
              </w:rPr>
            </w:pPr>
          </w:p>
          <w:p w:rsidR="00141D11" w:rsidRPr="00141D11" w:rsidRDefault="00141D11" w:rsidP="00AE4236">
            <w:pPr>
              <w:jc w:val="center"/>
              <w:rPr>
                <w:rFonts w:ascii="Times New Roman" w:hAnsi="Times New Roman" w:cs="Times New Roman"/>
                <w:sz w:val="26"/>
                <w:szCs w:val="26"/>
                <w:lang w:val="ru-RU"/>
              </w:rPr>
            </w:pPr>
          </w:p>
          <w:p w:rsidR="00141D11" w:rsidRPr="00141D11" w:rsidRDefault="00141D11" w:rsidP="00AE4236">
            <w:pPr>
              <w:jc w:val="center"/>
              <w:rPr>
                <w:rFonts w:ascii="Times New Roman" w:hAnsi="Times New Roman" w:cs="Times New Roman"/>
                <w:sz w:val="26"/>
                <w:szCs w:val="26"/>
                <w:lang w:val="ru-RU"/>
              </w:rPr>
            </w:pPr>
          </w:p>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1442" w:type="dxa"/>
            <w:vMerge w:val="restart"/>
            <w:tcBorders>
              <w:top w:val="single" w:sz="12" w:space="0" w:color="auto"/>
              <w:bottom w:val="single" w:sz="4" w:space="0" w:color="auto"/>
            </w:tcBorders>
          </w:tcPr>
          <w:p w:rsidR="00141D11" w:rsidRPr="00141D11" w:rsidRDefault="00141D11" w:rsidP="00AE4236">
            <w:pPr>
              <w:jc w:val="center"/>
              <w:rPr>
                <w:rFonts w:ascii="Times New Roman" w:hAnsi="Times New Roman" w:cs="Times New Roman"/>
                <w:sz w:val="26"/>
                <w:szCs w:val="26"/>
              </w:rPr>
            </w:pPr>
          </w:p>
          <w:p w:rsidR="00141D11" w:rsidRPr="00141D11" w:rsidRDefault="00141D11" w:rsidP="00AE4236">
            <w:pPr>
              <w:jc w:val="center"/>
              <w:rPr>
                <w:rFonts w:ascii="Times New Roman" w:hAnsi="Times New Roman" w:cs="Times New Roman"/>
                <w:sz w:val="26"/>
                <w:szCs w:val="26"/>
              </w:rPr>
            </w:pPr>
          </w:p>
          <w:p w:rsidR="00141D11" w:rsidRPr="00141D11" w:rsidRDefault="00141D11" w:rsidP="00AE4236">
            <w:pPr>
              <w:jc w:val="center"/>
              <w:rPr>
                <w:rFonts w:ascii="Times New Roman" w:hAnsi="Times New Roman" w:cs="Times New Roman"/>
                <w:sz w:val="26"/>
                <w:szCs w:val="26"/>
              </w:rPr>
            </w:pPr>
          </w:p>
          <w:p w:rsidR="00141D11" w:rsidRPr="00141D11" w:rsidRDefault="00141D11" w:rsidP="00AE4236">
            <w:pPr>
              <w:jc w:val="center"/>
              <w:rPr>
                <w:rFonts w:ascii="Times New Roman" w:hAnsi="Times New Roman" w:cs="Times New Roman"/>
                <w:sz w:val="26"/>
                <w:szCs w:val="26"/>
              </w:rPr>
            </w:pPr>
          </w:p>
          <w:p w:rsidR="00141D11" w:rsidRPr="00141D11" w:rsidRDefault="00141D11" w:rsidP="00AE4236">
            <w:pPr>
              <w:jc w:val="center"/>
              <w:rPr>
                <w:rFonts w:ascii="Times New Roman" w:hAnsi="Times New Roman" w:cs="Times New Roman"/>
                <w:sz w:val="26"/>
                <w:szCs w:val="26"/>
              </w:rPr>
            </w:pPr>
          </w:p>
          <w:p w:rsidR="00141D11" w:rsidRPr="00141D11" w:rsidRDefault="00141D11" w:rsidP="00AE4236">
            <w:pPr>
              <w:jc w:val="center"/>
              <w:rPr>
                <w:rFonts w:ascii="Times New Roman" w:hAnsi="Times New Roman" w:cs="Times New Roman"/>
                <w:sz w:val="26"/>
                <w:szCs w:val="26"/>
              </w:rPr>
            </w:pPr>
          </w:p>
          <w:p w:rsidR="00141D11" w:rsidRPr="00141D11" w:rsidRDefault="00141D11" w:rsidP="00AE4236">
            <w:pPr>
              <w:jc w:val="center"/>
              <w:rPr>
                <w:rFonts w:ascii="Times New Roman" w:hAnsi="Times New Roman" w:cs="Times New Roman"/>
                <w:sz w:val="26"/>
                <w:szCs w:val="26"/>
              </w:rPr>
            </w:pPr>
          </w:p>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68</w:t>
            </w:r>
          </w:p>
        </w:tc>
        <w:tc>
          <w:tcPr>
            <w:tcW w:w="1275" w:type="dxa"/>
            <w:vMerge w:val="restart"/>
            <w:tcBorders>
              <w:top w:val="single" w:sz="12" w:space="0" w:color="auto"/>
              <w:bottom w:val="single" w:sz="4" w:space="0" w:color="auto"/>
            </w:tcBorders>
          </w:tcPr>
          <w:p w:rsidR="00141D11" w:rsidRPr="00141D11" w:rsidRDefault="00141D11" w:rsidP="00AE4236">
            <w:pPr>
              <w:jc w:val="center"/>
              <w:rPr>
                <w:rFonts w:ascii="Times New Roman" w:hAnsi="Times New Roman" w:cs="Times New Roman"/>
                <w:sz w:val="26"/>
                <w:szCs w:val="26"/>
              </w:rPr>
            </w:pPr>
          </w:p>
          <w:p w:rsidR="00141D11" w:rsidRPr="00141D11" w:rsidRDefault="00141D11" w:rsidP="00AE4236">
            <w:pPr>
              <w:jc w:val="center"/>
              <w:rPr>
                <w:rFonts w:ascii="Times New Roman" w:hAnsi="Times New Roman" w:cs="Times New Roman"/>
                <w:sz w:val="26"/>
                <w:szCs w:val="26"/>
              </w:rPr>
            </w:pPr>
          </w:p>
          <w:p w:rsidR="00141D11" w:rsidRPr="00141D11" w:rsidRDefault="00141D11" w:rsidP="00AE4236">
            <w:pPr>
              <w:jc w:val="center"/>
              <w:rPr>
                <w:rFonts w:ascii="Times New Roman" w:hAnsi="Times New Roman" w:cs="Times New Roman"/>
                <w:sz w:val="26"/>
                <w:szCs w:val="26"/>
              </w:rPr>
            </w:pPr>
          </w:p>
          <w:p w:rsidR="00141D11" w:rsidRPr="00141D11" w:rsidRDefault="00141D11" w:rsidP="00AE4236">
            <w:pPr>
              <w:jc w:val="center"/>
              <w:rPr>
                <w:rFonts w:ascii="Times New Roman" w:hAnsi="Times New Roman" w:cs="Times New Roman"/>
                <w:sz w:val="26"/>
                <w:szCs w:val="26"/>
              </w:rPr>
            </w:pPr>
          </w:p>
          <w:p w:rsidR="00141D11" w:rsidRPr="00141D11" w:rsidRDefault="00141D11" w:rsidP="00AE4236">
            <w:pPr>
              <w:jc w:val="center"/>
              <w:rPr>
                <w:rFonts w:ascii="Times New Roman" w:hAnsi="Times New Roman" w:cs="Times New Roman"/>
                <w:sz w:val="26"/>
                <w:szCs w:val="26"/>
              </w:rPr>
            </w:pPr>
          </w:p>
          <w:p w:rsidR="00141D11" w:rsidRPr="00141D11" w:rsidRDefault="00141D11" w:rsidP="00AE4236">
            <w:pPr>
              <w:jc w:val="center"/>
              <w:rPr>
                <w:rFonts w:ascii="Times New Roman" w:hAnsi="Times New Roman" w:cs="Times New Roman"/>
                <w:sz w:val="26"/>
                <w:szCs w:val="26"/>
              </w:rPr>
            </w:pPr>
          </w:p>
          <w:p w:rsidR="00141D11" w:rsidRPr="00141D11" w:rsidRDefault="00141D11" w:rsidP="00AE4236">
            <w:pPr>
              <w:jc w:val="center"/>
              <w:rPr>
                <w:rFonts w:ascii="Times New Roman" w:hAnsi="Times New Roman" w:cs="Times New Roman"/>
                <w:sz w:val="26"/>
                <w:szCs w:val="26"/>
              </w:rPr>
            </w:pPr>
          </w:p>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136</w:t>
            </w:r>
          </w:p>
        </w:tc>
      </w:tr>
      <w:tr w:rsidR="00141D11" w:rsidRPr="00141D11" w:rsidTr="00AE4236">
        <w:trPr>
          <w:trHeight w:val="954"/>
        </w:trPr>
        <w:tc>
          <w:tcPr>
            <w:tcW w:w="1384" w:type="dxa"/>
            <w:tcBorders>
              <w:top w:val="nil"/>
              <w:left w:val="single" w:sz="4" w:space="0" w:color="auto"/>
              <w:bottom w:val="single" w:sz="4" w:space="0" w:color="auto"/>
              <w:right w:val="single" w:sz="4" w:space="0" w:color="auto"/>
            </w:tcBorders>
          </w:tcPr>
          <w:p w:rsidR="00141D11" w:rsidRPr="00141D11" w:rsidRDefault="00141D11" w:rsidP="00AE4236">
            <w:pPr>
              <w:rPr>
                <w:rFonts w:ascii="Times New Roman" w:hAnsi="Times New Roman" w:cs="Times New Roman"/>
                <w:sz w:val="26"/>
                <w:szCs w:val="26"/>
              </w:rPr>
            </w:pPr>
          </w:p>
        </w:tc>
        <w:tc>
          <w:tcPr>
            <w:tcW w:w="2410" w:type="dxa"/>
            <w:gridSpan w:val="2"/>
            <w:vMerge/>
            <w:tcBorders>
              <w:left w:val="single" w:sz="4" w:space="0" w:color="auto"/>
              <w:bottom w:val="single" w:sz="4" w:space="0" w:color="auto"/>
            </w:tcBorders>
          </w:tcPr>
          <w:p w:rsidR="00141D11" w:rsidRPr="00141D11" w:rsidRDefault="00141D11" w:rsidP="00AE4236">
            <w:pPr>
              <w:rPr>
                <w:rFonts w:ascii="Times New Roman" w:hAnsi="Times New Roman" w:cs="Times New Roman"/>
                <w:sz w:val="26"/>
                <w:szCs w:val="26"/>
              </w:rPr>
            </w:pPr>
          </w:p>
        </w:tc>
        <w:tc>
          <w:tcPr>
            <w:tcW w:w="1417" w:type="dxa"/>
            <w:vMerge/>
            <w:tcBorders>
              <w:bottom w:val="single" w:sz="4" w:space="0" w:color="auto"/>
            </w:tcBorders>
          </w:tcPr>
          <w:p w:rsidR="00141D11" w:rsidRPr="00141D11" w:rsidRDefault="00141D11" w:rsidP="00AE4236">
            <w:pPr>
              <w:jc w:val="center"/>
              <w:rPr>
                <w:rFonts w:ascii="Times New Roman" w:hAnsi="Times New Roman" w:cs="Times New Roman"/>
                <w:sz w:val="26"/>
                <w:szCs w:val="26"/>
              </w:rPr>
            </w:pPr>
          </w:p>
        </w:tc>
        <w:tc>
          <w:tcPr>
            <w:tcW w:w="1252" w:type="dxa"/>
            <w:vMerge/>
            <w:tcBorders>
              <w:bottom w:val="single" w:sz="4" w:space="0" w:color="auto"/>
            </w:tcBorders>
          </w:tcPr>
          <w:p w:rsidR="00141D11" w:rsidRPr="00141D11" w:rsidRDefault="00141D11" w:rsidP="00AE4236">
            <w:pPr>
              <w:jc w:val="center"/>
              <w:rPr>
                <w:rFonts w:ascii="Times New Roman" w:hAnsi="Times New Roman" w:cs="Times New Roman"/>
                <w:sz w:val="26"/>
                <w:szCs w:val="26"/>
              </w:rPr>
            </w:pPr>
          </w:p>
        </w:tc>
        <w:tc>
          <w:tcPr>
            <w:tcW w:w="1442" w:type="dxa"/>
            <w:vMerge/>
            <w:tcBorders>
              <w:bottom w:val="single" w:sz="4" w:space="0" w:color="auto"/>
            </w:tcBorders>
          </w:tcPr>
          <w:p w:rsidR="00141D11" w:rsidRPr="00141D11" w:rsidRDefault="00141D11" w:rsidP="00AE4236">
            <w:pPr>
              <w:jc w:val="center"/>
              <w:rPr>
                <w:rFonts w:ascii="Times New Roman" w:hAnsi="Times New Roman" w:cs="Times New Roman"/>
                <w:sz w:val="26"/>
                <w:szCs w:val="26"/>
              </w:rPr>
            </w:pPr>
          </w:p>
        </w:tc>
        <w:tc>
          <w:tcPr>
            <w:tcW w:w="1275" w:type="dxa"/>
            <w:vMerge/>
            <w:tcBorders>
              <w:bottom w:val="single" w:sz="4" w:space="0" w:color="auto"/>
            </w:tcBorders>
          </w:tcPr>
          <w:p w:rsidR="00141D11" w:rsidRPr="00141D11" w:rsidRDefault="00141D11" w:rsidP="00AE4236">
            <w:pPr>
              <w:jc w:val="center"/>
              <w:rPr>
                <w:rFonts w:ascii="Times New Roman" w:hAnsi="Times New Roman" w:cs="Times New Roman"/>
                <w:sz w:val="26"/>
                <w:szCs w:val="26"/>
              </w:rPr>
            </w:pPr>
          </w:p>
        </w:tc>
      </w:tr>
      <w:tr w:rsidR="00141D11" w:rsidRPr="00141D11" w:rsidTr="00AE4236">
        <w:tc>
          <w:tcPr>
            <w:tcW w:w="1384" w:type="dxa"/>
            <w:vMerge w:val="restart"/>
            <w:tcBorders>
              <w:top w:val="single" w:sz="4" w:space="0" w:color="auto"/>
            </w:tcBorders>
          </w:tcPr>
          <w:p w:rsidR="00141D11" w:rsidRPr="00141D11" w:rsidRDefault="00141D11" w:rsidP="00AE4236">
            <w:pPr>
              <w:rPr>
                <w:rFonts w:ascii="Times New Roman" w:hAnsi="Times New Roman" w:cs="Times New Roman"/>
                <w:sz w:val="26"/>
                <w:szCs w:val="26"/>
                <w:lang w:val="ru-RU"/>
              </w:rPr>
            </w:pPr>
          </w:p>
          <w:p w:rsidR="00141D11" w:rsidRPr="00141D11" w:rsidRDefault="00141D11" w:rsidP="00AE4236">
            <w:pPr>
              <w:rPr>
                <w:rFonts w:ascii="Times New Roman" w:hAnsi="Times New Roman" w:cs="Times New Roman"/>
                <w:sz w:val="26"/>
                <w:szCs w:val="26"/>
                <w:lang w:val="ru-RU"/>
              </w:rPr>
            </w:pPr>
          </w:p>
          <w:p w:rsidR="00141D11" w:rsidRPr="00141D11" w:rsidRDefault="00141D11" w:rsidP="00AE4236">
            <w:pPr>
              <w:rPr>
                <w:rFonts w:ascii="Times New Roman" w:hAnsi="Times New Roman" w:cs="Times New Roman"/>
                <w:sz w:val="26"/>
                <w:szCs w:val="26"/>
                <w:lang w:val="ru-RU"/>
              </w:rPr>
            </w:pPr>
          </w:p>
          <w:p w:rsidR="00141D11" w:rsidRPr="00141D11" w:rsidRDefault="00141D11" w:rsidP="00AE4236">
            <w:pPr>
              <w:rPr>
                <w:rFonts w:ascii="Times New Roman" w:hAnsi="Times New Roman" w:cs="Times New Roman"/>
                <w:sz w:val="26"/>
                <w:szCs w:val="26"/>
                <w:lang w:val="ru-RU"/>
              </w:rPr>
            </w:pPr>
          </w:p>
          <w:p w:rsidR="00141D11" w:rsidRPr="00141D11" w:rsidRDefault="00141D11" w:rsidP="00AE4236">
            <w:pPr>
              <w:rPr>
                <w:rFonts w:ascii="Times New Roman" w:hAnsi="Times New Roman" w:cs="Times New Roman"/>
                <w:sz w:val="26"/>
                <w:szCs w:val="26"/>
                <w:lang w:val="ru-RU"/>
              </w:rPr>
            </w:pPr>
          </w:p>
          <w:p w:rsidR="00141D11" w:rsidRPr="00141D11" w:rsidRDefault="00141D11" w:rsidP="00AE4236">
            <w:pPr>
              <w:rPr>
                <w:rFonts w:ascii="Times New Roman" w:hAnsi="Times New Roman" w:cs="Times New Roman"/>
                <w:sz w:val="26"/>
                <w:szCs w:val="26"/>
                <w:lang w:val="ru-RU"/>
              </w:rPr>
            </w:pPr>
          </w:p>
          <w:p w:rsidR="00141D11" w:rsidRPr="00141D11" w:rsidRDefault="00141D11" w:rsidP="00AE4236">
            <w:pPr>
              <w:rPr>
                <w:rFonts w:ascii="Times New Roman" w:hAnsi="Times New Roman" w:cs="Times New Roman"/>
                <w:sz w:val="26"/>
                <w:szCs w:val="26"/>
                <w:lang w:val="ru-RU"/>
              </w:rPr>
            </w:pPr>
          </w:p>
          <w:p w:rsidR="00141D11" w:rsidRPr="00141D11" w:rsidRDefault="00141D11" w:rsidP="00AE4236">
            <w:pPr>
              <w:rPr>
                <w:rFonts w:ascii="Times New Roman" w:hAnsi="Times New Roman" w:cs="Times New Roman"/>
                <w:sz w:val="26"/>
                <w:szCs w:val="26"/>
                <w:lang w:val="ru-RU"/>
              </w:rPr>
            </w:pPr>
          </w:p>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Элективный курсы изучаемые в школе</w:t>
            </w:r>
          </w:p>
        </w:tc>
        <w:tc>
          <w:tcPr>
            <w:tcW w:w="2410" w:type="dxa"/>
            <w:gridSpan w:val="2"/>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 xml:space="preserve">За страницами учебника: синтаксис </w:t>
            </w:r>
          </w:p>
        </w:tc>
        <w:tc>
          <w:tcPr>
            <w:tcW w:w="1417" w:type="dxa"/>
          </w:tcPr>
          <w:p w:rsidR="00141D11" w:rsidRPr="00141D11" w:rsidRDefault="00141D11" w:rsidP="00AE4236">
            <w:pPr>
              <w:ind w:left="283"/>
              <w:jc w:val="center"/>
              <w:rPr>
                <w:rFonts w:ascii="Times New Roman" w:hAnsi="Times New Roman" w:cs="Times New Roman"/>
                <w:sz w:val="26"/>
                <w:szCs w:val="26"/>
              </w:rPr>
            </w:pPr>
          </w:p>
        </w:tc>
        <w:tc>
          <w:tcPr>
            <w:tcW w:w="1252" w:type="dxa"/>
          </w:tcPr>
          <w:p w:rsidR="00141D11" w:rsidRPr="00141D11" w:rsidRDefault="00141D11" w:rsidP="00AE4236">
            <w:pPr>
              <w:ind w:left="283"/>
              <w:jc w:val="center"/>
              <w:rPr>
                <w:rFonts w:ascii="Times New Roman" w:hAnsi="Times New Roman" w:cs="Times New Roman"/>
                <w:sz w:val="26"/>
                <w:szCs w:val="26"/>
              </w:rPr>
            </w:pPr>
          </w:p>
        </w:tc>
        <w:tc>
          <w:tcPr>
            <w:tcW w:w="1442" w:type="dxa"/>
          </w:tcPr>
          <w:p w:rsidR="00141D11" w:rsidRPr="00141D11" w:rsidRDefault="00141D11" w:rsidP="00AE4236">
            <w:pPr>
              <w:ind w:left="283"/>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1275" w:type="dxa"/>
          </w:tcPr>
          <w:p w:rsidR="00141D11" w:rsidRPr="00141D11" w:rsidRDefault="00141D11" w:rsidP="00AE4236">
            <w:pPr>
              <w:ind w:left="283"/>
              <w:jc w:val="center"/>
              <w:rPr>
                <w:rFonts w:ascii="Times New Roman" w:hAnsi="Times New Roman" w:cs="Times New Roman"/>
                <w:sz w:val="26"/>
                <w:szCs w:val="26"/>
              </w:rPr>
            </w:pPr>
            <w:r w:rsidRPr="00141D11">
              <w:rPr>
                <w:rFonts w:ascii="Times New Roman" w:hAnsi="Times New Roman" w:cs="Times New Roman"/>
                <w:sz w:val="26"/>
                <w:szCs w:val="26"/>
              </w:rPr>
              <w:t>34</w:t>
            </w:r>
          </w:p>
        </w:tc>
      </w:tr>
      <w:tr w:rsidR="00141D11" w:rsidRPr="00141D11" w:rsidTr="00AE4236">
        <w:tc>
          <w:tcPr>
            <w:tcW w:w="1384" w:type="dxa"/>
            <w:vMerge/>
          </w:tcPr>
          <w:p w:rsidR="00141D11" w:rsidRPr="00141D11" w:rsidRDefault="00141D11" w:rsidP="00AE4236">
            <w:pPr>
              <w:rPr>
                <w:rFonts w:ascii="Times New Roman" w:hAnsi="Times New Roman" w:cs="Times New Roman"/>
                <w:sz w:val="26"/>
                <w:szCs w:val="26"/>
              </w:rPr>
            </w:pPr>
          </w:p>
        </w:tc>
        <w:tc>
          <w:tcPr>
            <w:tcW w:w="2410" w:type="dxa"/>
            <w:gridSpan w:val="2"/>
          </w:tcPr>
          <w:p w:rsidR="00141D11" w:rsidRPr="00141D11" w:rsidRDefault="00141D11" w:rsidP="00AE4236">
            <w:pPr>
              <w:pStyle w:val="a8"/>
              <w:ind w:left="0"/>
              <w:jc w:val="both"/>
              <w:rPr>
                <w:rFonts w:ascii="Times New Roman" w:hAnsi="Times New Roman" w:cs="Times New Roman"/>
                <w:sz w:val="26"/>
                <w:szCs w:val="26"/>
              </w:rPr>
            </w:pPr>
            <w:r w:rsidRPr="00141D11">
              <w:rPr>
                <w:rFonts w:ascii="Times New Roman" w:hAnsi="Times New Roman" w:cs="Times New Roman"/>
                <w:sz w:val="26"/>
                <w:szCs w:val="26"/>
              </w:rPr>
              <w:t>«Трудные вопросы орфографии»</w:t>
            </w:r>
          </w:p>
        </w:tc>
        <w:tc>
          <w:tcPr>
            <w:tcW w:w="1417" w:type="dxa"/>
          </w:tcPr>
          <w:p w:rsidR="00141D11" w:rsidRPr="00141D11" w:rsidRDefault="00141D11" w:rsidP="00AE4236">
            <w:pPr>
              <w:ind w:left="283"/>
              <w:jc w:val="center"/>
              <w:rPr>
                <w:rFonts w:ascii="Times New Roman" w:hAnsi="Times New Roman" w:cs="Times New Roman"/>
                <w:sz w:val="26"/>
                <w:szCs w:val="26"/>
              </w:rPr>
            </w:pPr>
          </w:p>
        </w:tc>
        <w:tc>
          <w:tcPr>
            <w:tcW w:w="1252" w:type="dxa"/>
          </w:tcPr>
          <w:p w:rsidR="00141D11" w:rsidRPr="00141D11" w:rsidRDefault="00141D11" w:rsidP="00AE4236">
            <w:pPr>
              <w:ind w:left="283"/>
              <w:jc w:val="center"/>
              <w:rPr>
                <w:rFonts w:ascii="Times New Roman" w:hAnsi="Times New Roman" w:cs="Times New Roman"/>
                <w:sz w:val="26"/>
                <w:szCs w:val="26"/>
              </w:rPr>
            </w:pPr>
            <w:r w:rsidRPr="00141D11">
              <w:rPr>
                <w:rFonts w:ascii="Times New Roman" w:hAnsi="Times New Roman" w:cs="Times New Roman"/>
                <w:sz w:val="26"/>
                <w:szCs w:val="26"/>
              </w:rPr>
              <w:t>17</w:t>
            </w:r>
          </w:p>
        </w:tc>
        <w:tc>
          <w:tcPr>
            <w:tcW w:w="1442" w:type="dxa"/>
          </w:tcPr>
          <w:p w:rsidR="00141D11" w:rsidRPr="00141D11" w:rsidRDefault="00141D11" w:rsidP="00AE4236">
            <w:pPr>
              <w:ind w:left="283"/>
              <w:jc w:val="center"/>
              <w:rPr>
                <w:rFonts w:ascii="Times New Roman" w:hAnsi="Times New Roman" w:cs="Times New Roman"/>
                <w:sz w:val="26"/>
                <w:szCs w:val="26"/>
              </w:rPr>
            </w:pPr>
          </w:p>
        </w:tc>
        <w:tc>
          <w:tcPr>
            <w:tcW w:w="1275" w:type="dxa"/>
          </w:tcPr>
          <w:p w:rsidR="00141D11" w:rsidRPr="00141D11" w:rsidRDefault="00141D11" w:rsidP="00AE4236">
            <w:pPr>
              <w:spacing w:line="276" w:lineRule="auto"/>
              <w:ind w:left="283"/>
              <w:jc w:val="center"/>
              <w:rPr>
                <w:rFonts w:ascii="Times New Roman" w:hAnsi="Times New Roman" w:cs="Times New Roman"/>
                <w:sz w:val="26"/>
                <w:szCs w:val="26"/>
              </w:rPr>
            </w:pPr>
            <w:r w:rsidRPr="00141D11">
              <w:rPr>
                <w:rFonts w:ascii="Times New Roman" w:hAnsi="Times New Roman" w:cs="Times New Roman"/>
                <w:sz w:val="26"/>
                <w:szCs w:val="26"/>
              </w:rPr>
              <w:t>17</w:t>
            </w:r>
          </w:p>
        </w:tc>
      </w:tr>
      <w:tr w:rsidR="00141D11" w:rsidRPr="00141D11" w:rsidTr="00AE4236">
        <w:tc>
          <w:tcPr>
            <w:tcW w:w="1384" w:type="dxa"/>
            <w:vMerge/>
          </w:tcPr>
          <w:p w:rsidR="00141D11" w:rsidRPr="00141D11" w:rsidRDefault="00141D11" w:rsidP="00AE4236">
            <w:pPr>
              <w:rPr>
                <w:rFonts w:ascii="Times New Roman" w:hAnsi="Times New Roman" w:cs="Times New Roman"/>
                <w:sz w:val="26"/>
                <w:szCs w:val="26"/>
              </w:rPr>
            </w:pPr>
          </w:p>
        </w:tc>
        <w:tc>
          <w:tcPr>
            <w:tcW w:w="2410" w:type="dxa"/>
            <w:gridSpan w:val="2"/>
          </w:tcPr>
          <w:p w:rsidR="00141D11" w:rsidRPr="00141D11" w:rsidRDefault="00141D11" w:rsidP="00AE4236">
            <w:pPr>
              <w:pStyle w:val="a8"/>
              <w:ind w:left="0"/>
              <w:jc w:val="both"/>
              <w:rPr>
                <w:rFonts w:ascii="Times New Roman" w:hAnsi="Times New Roman" w:cs="Times New Roman"/>
                <w:sz w:val="26"/>
                <w:szCs w:val="26"/>
              </w:rPr>
            </w:pPr>
            <w:r w:rsidRPr="00141D11">
              <w:rPr>
                <w:rFonts w:ascii="Times New Roman" w:hAnsi="Times New Roman" w:cs="Times New Roman"/>
                <w:sz w:val="26"/>
                <w:szCs w:val="26"/>
              </w:rPr>
              <w:t>«Трудные вопросы пунктуации»</w:t>
            </w:r>
          </w:p>
        </w:tc>
        <w:tc>
          <w:tcPr>
            <w:tcW w:w="1417" w:type="dxa"/>
          </w:tcPr>
          <w:p w:rsidR="00141D11" w:rsidRPr="00141D11" w:rsidRDefault="00141D11" w:rsidP="00AE4236">
            <w:pPr>
              <w:ind w:left="283"/>
              <w:jc w:val="center"/>
              <w:rPr>
                <w:rFonts w:ascii="Times New Roman" w:hAnsi="Times New Roman" w:cs="Times New Roman"/>
                <w:sz w:val="26"/>
                <w:szCs w:val="26"/>
              </w:rPr>
            </w:pPr>
          </w:p>
        </w:tc>
        <w:tc>
          <w:tcPr>
            <w:tcW w:w="1252" w:type="dxa"/>
          </w:tcPr>
          <w:p w:rsidR="00141D11" w:rsidRPr="00141D11" w:rsidRDefault="00141D11" w:rsidP="00AE4236">
            <w:pPr>
              <w:ind w:left="283"/>
              <w:jc w:val="center"/>
              <w:rPr>
                <w:rFonts w:ascii="Times New Roman" w:hAnsi="Times New Roman" w:cs="Times New Roman"/>
                <w:sz w:val="26"/>
                <w:szCs w:val="26"/>
              </w:rPr>
            </w:pPr>
            <w:r w:rsidRPr="00141D11">
              <w:rPr>
                <w:rFonts w:ascii="Times New Roman" w:hAnsi="Times New Roman" w:cs="Times New Roman"/>
                <w:sz w:val="26"/>
                <w:szCs w:val="26"/>
              </w:rPr>
              <w:t>17</w:t>
            </w:r>
          </w:p>
        </w:tc>
        <w:tc>
          <w:tcPr>
            <w:tcW w:w="1442" w:type="dxa"/>
          </w:tcPr>
          <w:p w:rsidR="00141D11" w:rsidRPr="00141D11" w:rsidRDefault="00141D11" w:rsidP="00AE4236">
            <w:pPr>
              <w:ind w:left="283"/>
              <w:jc w:val="center"/>
              <w:rPr>
                <w:rFonts w:ascii="Times New Roman" w:hAnsi="Times New Roman" w:cs="Times New Roman"/>
                <w:sz w:val="26"/>
                <w:szCs w:val="26"/>
              </w:rPr>
            </w:pPr>
          </w:p>
        </w:tc>
        <w:tc>
          <w:tcPr>
            <w:tcW w:w="1275" w:type="dxa"/>
          </w:tcPr>
          <w:p w:rsidR="00141D11" w:rsidRPr="00141D11" w:rsidRDefault="00141D11" w:rsidP="00AE4236">
            <w:pPr>
              <w:spacing w:line="276" w:lineRule="auto"/>
              <w:ind w:left="283"/>
              <w:jc w:val="center"/>
              <w:rPr>
                <w:rFonts w:ascii="Times New Roman" w:hAnsi="Times New Roman" w:cs="Times New Roman"/>
                <w:sz w:val="26"/>
                <w:szCs w:val="26"/>
              </w:rPr>
            </w:pPr>
            <w:r w:rsidRPr="00141D11">
              <w:rPr>
                <w:rFonts w:ascii="Times New Roman" w:hAnsi="Times New Roman" w:cs="Times New Roman"/>
                <w:sz w:val="26"/>
                <w:szCs w:val="26"/>
              </w:rPr>
              <w:t>17</w:t>
            </w:r>
          </w:p>
        </w:tc>
      </w:tr>
      <w:tr w:rsidR="00141D11" w:rsidRPr="00141D11" w:rsidTr="00AE4236">
        <w:tc>
          <w:tcPr>
            <w:tcW w:w="1384" w:type="dxa"/>
            <w:vMerge/>
          </w:tcPr>
          <w:p w:rsidR="00141D11" w:rsidRPr="00141D11" w:rsidRDefault="00141D11" w:rsidP="00AE4236">
            <w:pPr>
              <w:rPr>
                <w:rFonts w:ascii="Times New Roman" w:hAnsi="Times New Roman" w:cs="Times New Roman"/>
                <w:sz w:val="26"/>
                <w:szCs w:val="26"/>
              </w:rPr>
            </w:pPr>
          </w:p>
        </w:tc>
        <w:tc>
          <w:tcPr>
            <w:tcW w:w="2410" w:type="dxa"/>
            <w:gridSpan w:val="2"/>
          </w:tcPr>
          <w:p w:rsidR="00141D11" w:rsidRPr="00141D11" w:rsidRDefault="00141D11" w:rsidP="00AE4236">
            <w:pPr>
              <w:pStyle w:val="a8"/>
              <w:ind w:left="0"/>
              <w:rPr>
                <w:rFonts w:ascii="Times New Roman" w:hAnsi="Times New Roman" w:cs="Times New Roman"/>
                <w:sz w:val="26"/>
                <w:szCs w:val="26"/>
              </w:rPr>
            </w:pPr>
            <w:r w:rsidRPr="00141D11">
              <w:rPr>
                <w:rFonts w:ascii="Times New Roman" w:hAnsi="Times New Roman" w:cs="Times New Roman"/>
                <w:sz w:val="26"/>
                <w:szCs w:val="26"/>
              </w:rPr>
              <w:t>«Решение иррациональных уравнений и неравенств»</w:t>
            </w:r>
          </w:p>
        </w:tc>
        <w:tc>
          <w:tcPr>
            <w:tcW w:w="1417" w:type="dxa"/>
          </w:tcPr>
          <w:p w:rsidR="00141D11" w:rsidRPr="00141D11" w:rsidRDefault="00141D11" w:rsidP="00AE4236">
            <w:pPr>
              <w:ind w:left="283"/>
              <w:jc w:val="center"/>
              <w:rPr>
                <w:rFonts w:ascii="Times New Roman" w:hAnsi="Times New Roman" w:cs="Times New Roman"/>
                <w:sz w:val="26"/>
                <w:szCs w:val="26"/>
                <w:lang w:val="ru-RU"/>
              </w:rPr>
            </w:pPr>
          </w:p>
        </w:tc>
        <w:tc>
          <w:tcPr>
            <w:tcW w:w="1252" w:type="dxa"/>
          </w:tcPr>
          <w:p w:rsidR="00141D11" w:rsidRPr="00141D11" w:rsidRDefault="00141D11" w:rsidP="00AE4236">
            <w:pPr>
              <w:ind w:left="283"/>
              <w:jc w:val="center"/>
              <w:rPr>
                <w:rFonts w:ascii="Times New Roman" w:hAnsi="Times New Roman" w:cs="Times New Roman"/>
                <w:sz w:val="26"/>
                <w:szCs w:val="26"/>
              </w:rPr>
            </w:pPr>
            <w:r w:rsidRPr="00141D11">
              <w:rPr>
                <w:rFonts w:ascii="Times New Roman" w:hAnsi="Times New Roman" w:cs="Times New Roman"/>
                <w:sz w:val="26"/>
                <w:szCs w:val="26"/>
              </w:rPr>
              <w:t>17</w:t>
            </w:r>
          </w:p>
        </w:tc>
        <w:tc>
          <w:tcPr>
            <w:tcW w:w="1442" w:type="dxa"/>
          </w:tcPr>
          <w:p w:rsidR="00141D11" w:rsidRPr="00141D11" w:rsidRDefault="00141D11" w:rsidP="00AE4236">
            <w:pPr>
              <w:ind w:left="283"/>
              <w:jc w:val="center"/>
              <w:rPr>
                <w:rFonts w:ascii="Times New Roman" w:hAnsi="Times New Roman" w:cs="Times New Roman"/>
                <w:sz w:val="26"/>
                <w:szCs w:val="26"/>
              </w:rPr>
            </w:pPr>
          </w:p>
        </w:tc>
        <w:tc>
          <w:tcPr>
            <w:tcW w:w="1275" w:type="dxa"/>
          </w:tcPr>
          <w:p w:rsidR="00141D11" w:rsidRPr="00141D11" w:rsidRDefault="00141D11" w:rsidP="00AE4236">
            <w:pPr>
              <w:spacing w:line="276" w:lineRule="auto"/>
              <w:ind w:left="283"/>
              <w:jc w:val="center"/>
              <w:rPr>
                <w:rFonts w:ascii="Times New Roman" w:hAnsi="Times New Roman" w:cs="Times New Roman"/>
                <w:sz w:val="26"/>
                <w:szCs w:val="26"/>
              </w:rPr>
            </w:pPr>
            <w:r w:rsidRPr="00141D11">
              <w:rPr>
                <w:rFonts w:ascii="Times New Roman" w:hAnsi="Times New Roman" w:cs="Times New Roman"/>
                <w:sz w:val="26"/>
                <w:szCs w:val="26"/>
              </w:rPr>
              <w:t>17</w:t>
            </w:r>
          </w:p>
        </w:tc>
      </w:tr>
      <w:tr w:rsidR="00141D11" w:rsidRPr="00141D11" w:rsidTr="00AE4236">
        <w:tc>
          <w:tcPr>
            <w:tcW w:w="1384" w:type="dxa"/>
            <w:vMerge/>
          </w:tcPr>
          <w:p w:rsidR="00141D11" w:rsidRPr="00141D11" w:rsidRDefault="00141D11" w:rsidP="00AE4236">
            <w:pPr>
              <w:rPr>
                <w:rFonts w:ascii="Times New Roman" w:hAnsi="Times New Roman" w:cs="Times New Roman"/>
                <w:sz w:val="26"/>
                <w:szCs w:val="26"/>
              </w:rPr>
            </w:pPr>
          </w:p>
        </w:tc>
        <w:tc>
          <w:tcPr>
            <w:tcW w:w="2410" w:type="dxa"/>
            <w:gridSpan w:val="2"/>
          </w:tcPr>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Основные понятия и законы химии</w:t>
            </w:r>
          </w:p>
        </w:tc>
        <w:tc>
          <w:tcPr>
            <w:tcW w:w="1417" w:type="dxa"/>
          </w:tcPr>
          <w:p w:rsidR="00141D11" w:rsidRPr="00141D11" w:rsidRDefault="00141D11" w:rsidP="00AE4236">
            <w:pPr>
              <w:ind w:left="283"/>
              <w:jc w:val="center"/>
              <w:rPr>
                <w:rFonts w:ascii="Times New Roman" w:hAnsi="Times New Roman" w:cs="Times New Roman"/>
                <w:sz w:val="26"/>
                <w:szCs w:val="26"/>
                <w:lang w:val="ru-RU"/>
              </w:rPr>
            </w:pPr>
          </w:p>
        </w:tc>
        <w:tc>
          <w:tcPr>
            <w:tcW w:w="1252" w:type="dxa"/>
          </w:tcPr>
          <w:p w:rsidR="00141D11" w:rsidRPr="00141D11" w:rsidRDefault="00141D11" w:rsidP="00AE4236">
            <w:pPr>
              <w:ind w:left="283"/>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1442" w:type="dxa"/>
          </w:tcPr>
          <w:p w:rsidR="00141D11" w:rsidRPr="00141D11" w:rsidRDefault="00141D11" w:rsidP="00AE4236">
            <w:pPr>
              <w:ind w:left="283"/>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1275" w:type="dxa"/>
          </w:tcPr>
          <w:p w:rsidR="00141D11" w:rsidRPr="00141D11" w:rsidRDefault="00141D11" w:rsidP="00AE4236">
            <w:pPr>
              <w:spacing w:line="276" w:lineRule="auto"/>
              <w:ind w:left="283"/>
              <w:jc w:val="center"/>
              <w:rPr>
                <w:rFonts w:ascii="Times New Roman" w:hAnsi="Times New Roman" w:cs="Times New Roman"/>
                <w:sz w:val="26"/>
                <w:szCs w:val="26"/>
              </w:rPr>
            </w:pPr>
            <w:r w:rsidRPr="00141D11">
              <w:rPr>
                <w:rFonts w:ascii="Times New Roman" w:hAnsi="Times New Roman" w:cs="Times New Roman"/>
                <w:sz w:val="26"/>
                <w:szCs w:val="26"/>
              </w:rPr>
              <w:t>68</w:t>
            </w:r>
          </w:p>
        </w:tc>
      </w:tr>
      <w:tr w:rsidR="00141D11" w:rsidRPr="00141D11" w:rsidTr="00AE4236">
        <w:trPr>
          <w:trHeight w:val="513"/>
        </w:trPr>
        <w:tc>
          <w:tcPr>
            <w:tcW w:w="1384" w:type="dxa"/>
            <w:vMerge/>
          </w:tcPr>
          <w:p w:rsidR="00141D11" w:rsidRPr="00141D11" w:rsidRDefault="00141D11" w:rsidP="00AE4236">
            <w:pPr>
              <w:rPr>
                <w:rFonts w:ascii="Times New Roman" w:hAnsi="Times New Roman" w:cs="Times New Roman"/>
                <w:sz w:val="26"/>
                <w:szCs w:val="26"/>
              </w:rPr>
            </w:pPr>
          </w:p>
        </w:tc>
        <w:tc>
          <w:tcPr>
            <w:tcW w:w="2410" w:type="dxa"/>
            <w:gridSpan w:val="2"/>
          </w:tcPr>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 xml:space="preserve">Функции в школьном курсе математики  </w:t>
            </w:r>
          </w:p>
        </w:tc>
        <w:tc>
          <w:tcPr>
            <w:tcW w:w="1417" w:type="dxa"/>
          </w:tcPr>
          <w:p w:rsidR="00141D11" w:rsidRPr="00141D11" w:rsidRDefault="00141D11" w:rsidP="00AE4236">
            <w:pPr>
              <w:ind w:left="283"/>
              <w:jc w:val="center"/>
              <w:rPr>
                <w:rFonts w:ascii="Times New Roman" w:hAnsi="Times New Roman" w:cs="Times New Roman"/>
                <w:sz w:val="26"/>
                <w:szCs w:val="26"/>
                <w:lang w:val="ru-RU"/>
              </w:rPr>
            </w:pPr>
          </w:p>
        </w:tc>
        <w:tc>
          <w:tcPr>
            <w:tcW w:w="1252" w:type="dxa"/>
          </w:tcPr>
          <w:p w:rsidR="00141D11" w:rsidRPr="00141D11" w:rsidRDefault="00141D11" w:rsidP="00AE4236">
            <w:pPr>
              <w:ind w:left="283"/>
              <w:jc w:val="center"/>
              <w:rPr>
                <w:rFonts w:ascii="Times New Roman" w:hAnsi="Times New Roman" w:cs="Times New Roman"/>
                <w:sz w:val="26"/>
                <w:szCs w:val="26"/>
                <w:lang w:val="ru-RU"/>
              </w:rPr>
            </w:pPr>
          </w:p>
        </w:tc>
        <w:tc>
          <w:tcPr>
            <w:tcW w:w="1442" w:type="dxa"/>
          </w:tcPr>
          <w:p w:rsidR="00141D11" w:rsidRPr="00141D11" w:rsidRDefault="00141D11" w:rsidP="00AE4236">
            <w:pPr>
              <w:ind w:left="283"/>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1275" w:type="dxa"/>
          </w:tcPr>
          <w:p w:rsidR="00141D11" w:rsidRPr="00141D11" w:rsidRDefault="00141D11" w:rsidP="00AE4236">
            <w:pPr>
              <w:spacing w:line="276" w:lineRule="auto"/>
              <w:ind w:left="283"/>
              <w:jc w:val="center"/>
              <w:rPr>
                <w:rFonts w:ascii="Times New Roman" w:hAnsi="Times New Roman" w:cs="Times New Roman"/>
                <w:sz w:val="26"/>
                <w:szCs w:val="26"/>
              </w:rPr>
            </w:pPr>
            <w:r w:rsidRPr="00141D11">
              <w:rPr>
                <w:rFonts w:ascii="Times New Roman" w:hAnsi="Times New Roman" w:cs="Times New Roman"/>
                <w:sz w:val="26"/>
                <w:szCs w:val="26"/>
              </w:rPr>
              <w:t>34</w:t>
            </w:r>
          </w:p>
        </w:tc>
      </w:tr>
      <w:tr w:rsidR="00141D11" w:rsidRPr="00141D11" w:rsidTr="00AE4236">
        <w:trPr>
          <w:trHeight w:val="297"/>
        </w:trPr>
        <w:tc>
          <w:tcPr>
            <w:tcW w:w="1384" w:type="dxa"/>
            <w:vMerge/>
          </w:tcPr>
          <w:p w:rsidR="00141D11" w:rsidRPr="00141D11" w:rsidRDefault="00141D11" w:rsidP="00AE4236">
            <w:pPr>
              <w:rPr>
                <w:rFonts w:ascii="Times New Roman" w:hAnsi="Times New Roman" w:cs="Times New Roman"/>
                <w:sz w:val="26"/>
                <w:szCs w:val="26"/>
              </w:rPr>
            </w:pPr>
          </w:p>
        </w:tc>
        <w:tc>
          <w:tcPr>
            <w:tcW w:w="2410" w:type="dxa"/>
            <w:gridSpan w:val="2"/>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Познай самого себя</w:t>
            </w:r>
          </w:p>
        </w:tc>
        <w:tc>
          <w:tcPr>
            <w:tcW w:w="1417" w:type="dxa"/>
          </w:tcPr>
          <w:p w:rsidR="00141D11" w:rsidRPr="00141D11" w:rsidRDefault="00141D11" w:rsidP="00AE4236">
            <w:pPr>
              <w:ind w:left="283"/>
              <w:jc w:val="center"/>
              <w:rPr>
                <w:rFonts w:ascii="Times New Roman" w:hAnsi="Times New Roman" w:cs="Times New Roman"/>
                <w:sz w:val="26"/>
                <w:szCs w:val="26"/>
              </w:rPr>
            </w:pPr>
          </w:p>
        </w:tc>
        <w:tc>
          <w:tcPr>
            <w:tcW w:w="1252" w:type="dxa"/>
          </w:tcPr>
          <w:p w:rsidR="00141D11" w:rsidRPr="00141D11" w:rsidRDefault="00141D11" w:rsidP="00AE4236">
            <w:pPr>
              <w:ind w:left="283"/>
              <w:jc w:val="center"/>
              <w:rPr>
                <w:rFonts w:ascii="Times New Roman" w:hAnsi="Times New Roman" w:cs="Times New Roman"/>
                <w:sz w:val="26"/>
                <w:szCs w:val="26"/>
              </w:rPr>
            </w:pPr>
          </w:p>
        </w:tc>
        <w:tc>
          <w:tcPr>
            <w:tcW w:w="1442" w:type="dxa"/>
          </w:tcPr>
          <w:p w:rsidR="00141D11" w:rsidRPr="00141D11" w:rsidRDefault="00141D11" w:rsidP="00AE4236">
            <w:pPr>
              <w:ind w:left="283"/>
              <w:jc w:val="center"/>
              <w:rPr>
                <w:rFonts w:ascii="Times New Roman" w:hAnsi="Times New Roman" w:cs="Times New Roman"/>
                <w:sz w:val="26"/>
                <w:szCs w:val="26"/>
              </w:rPr>
            </w:pPr>
            <w:r w:rsidRPr="00141D11">
              <w:rPr>
                <w:rFonts w:ascii="Times New Roman" w:hAnsi="Times New Roman" w:cs="Times New Roman"/>
                <w:sz w:val="26"/>
                <w:szCs w:val="26"/>
              </w:rPr>
              <w:t>17</w:t>
            </w:r>
          </w:p>
        </w:tc>
        <w:tc>
          <w:tcPr>
            <w:tcW w:w="1275" w:type="dxa"/>
          </w:tcPr>
          <w:p w:rsidR="00141D11" w:rsidRPr="00141D11" w:rsidRDefault="00141D11" w:rsidP="00AE4236">
            <w:pPr>
              <w:ind w:left="283"/>
              <w:jc w:val="center"/>
              <w:rPr>
                <w:rFonts w:ascii="Times New Roman" w:hAnsi="Times New Roman" w:cs="Times New Roman"/>
                <w:sz w:val="26"/>
                <w:szCs w:val="26"/>
              </w:rPr>
            </w:pPr>
            <w:r w:rsidRPr="00141D11">
              <w:rPr>
                <w:rFonts w:ascii="Times New Roman" w:hAnsi="Times New Roman" w:cs="Times New Roman"/>
                <w:sz w:val="26"/>
                <w:szCs w:val="26"/>
              </w:rPr>
              <w:t>17</w:t>
            </w:r>
          </w:p>
        </w:tc>
      </w:tr>
      <w:tr w:rsidR="00141D11" w:rsidRPr="00141D11" w:rsidTr="00AE4236">
        <w:trPr>
          <w:trHeight w:val="513"/>
        </w:trPr>
        <w:tc>
          <w:tcPr>
            <w:tcW w:w="1384" w:type="dxa"/>
            <w:vMerge/>
          </w:tcPr>
          <w:p w:rsidR="00141D11" w:rsidRPr="00141D11" w:rsidRDefault="00141D11" w:rsidP="00AE4236">
            <w:pPr>
              <w:rPr>
                <w:rFonts w:ascii="Times New Roman" w:hAnsi="Times New Roman" w:cs="Times New Roman"/>
                <w:sz w:val="26"/>
                <w:szCs w:val="26"/>
              </w:rPr>
            </w:pPr>
          </w:p>
        </w:tc>
        <w:tc>
          <w:tcPr>
            <w:tcW w:w="2410" w:type="dxa"/>
            <w:gridSpan w:val="2"/>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Методы решения физических задач</w:t>
            </w:r>
          </w:p>
        </w:tc>
        <w:tc>
          <w:tcPr>
            <w:tcW w:w="1417" w:type="dxa"/>
          </w:tcPr>
          <w:p w:rsidR="00141D11" w:rsidRPr="00141D11" w:rsidRDefault="00141D11" w:rsidP="00AE4236">
            <w:pPr>
              <w:ind w:left="283"/>
              <w:jc w:val="center"/>
              <w:rPr>
                <w:rFonts w:ascii="Times New Roman" w:hAnsi="Times New Roman" w:cs="Times New Roman"/>
                <w:sz w:val="26"/>
                <w:szCs w:val="26"/>
              </w:rPr>
            </w:pPr>
          </w:p>
        </w:tc>
        <w:tc>
          <w:tcPr>
            <w:tcW w:w="1252" w:type="dxa"/>
          </w:tcPr>
          <w:p w:rsidR="00141D11" w:rsidRPr="00141D11" w:rsidRDefault="00141D11" w:rsidP="00AE4236">
            <w:pPr>
              <w:ind w:left="283"/>
              <w:jc w:val="center"/>
              <w:rPr>
                <w:rFonts w:ascii="Times New Roman" w:hAnsi="Times New Roman" w:cs="Times New Roman"/>
                <w:sz w:val="26"/>
                <w:szCs w:val="26"/>
              </w:rPr>
            </w:pPr>
            <w:r w:rsidRPr="00141D11">
              <w:rPr>
                <w:rFonts w:ascii="Times New Roman" w:hAnsi="Times New Roman" w:cs="Times New Roman"/>
                <w:sz w:val="26"/>
                <w:szCs w:val="26"/>
              </w:rPr>
              <w:t>17</w:t>
            </w:r>
          </w:p>
        </w:tc>
        <w:tc>
          <w:tcPr>
            <w:tcW w:w="1442" w:type="dxa"/>
          </w:tcPr>
          <w:p w:rsidR="00141D11" w:rsidRPr="00141D11" w:rsidRDefault="00141D11" w:rsidP="00AE4236">
            <w:pPr>
              <w:ind w:left="283"/>
              <w:jc w:val="center"/>
              <w:rPr>
                <w:rFonts w:ascii="Times New Roman" w:hAnsi="Times New Roman" w:cs="Times New Roman"/>
                <w:sz w:val="26"/>
                <w:szCs w:val="26"/>
              </w:rPr>
            </w:pPr>
          </w:p>
        </w:tc>
        <w:tc>
          <w:tcPr>
            <w:tcW w:w="1275" w:type="dxa"/>
          </w:tcPr>
          <w:p w:rsidR="00141D11" w:rsidRPr="00141D11" w:rsidRDefault="00141D11" w:rsidP="00AE4236">
            <w:pPr>
              <w:ind w:left="283"/>
              <w:jc w:val="center"/>
              <w:rPr>
                <w:rFonts w:ascii="Times New Roman" w:hAnsi="Times New Roman" w:cs="Times New Roman"/>
                <w:sz w:val="26"/>
                <w:szCs w:val="26"/>
              </w:rPr>
            </w:pPr>
            <w:r w:rsidRPr="00141D11">
              <w:rPr>
                <w:rFonts w:ascii="Times New Roman" w:hAnsi="Times New Roman" w:cs="Times New Roman"/>
                <w:sz w:val="26"/>
                <w:szCs w:val="26"/>
              </w:rPr>
              <w:t>17</w:t>
            </w:r>
          </w:p>
        </w:tc>
      </w:tr>
      <w:tr w:rsidR="00141D11" w:rsidRPr="00141D11" w:rsidTr="00AE4236">
        <w:trPr>
          <w:trHeight w:val="323"/>
        </w:trPr>
        <w:tc>
          <w:tcPr>
            <w:tcW w:w="1384" w:type="dxa"/>
            <w:vMerge/>
          </w:tcPr>
          <w:p w:rsidR="00141D11" w:rsidRPr="00141D11" w:rsidRDefault="00141D11" w:rsidP="00AE4236">
            <w:pPr>
              <w:rPr>
                <w:rFonts w:ascii="Times New Roman" w:hAnsi="Times New Roman" w:cs="Times New Roman"/>
                <w:sz w:val="26"/>
                <w:szCs w:val="26"/>
              </w:rPr>
            </w:pPr>
          </w:p>
        </w:tc>
        <w:tc>
          <w:tcPr>
            <w:tcW w:w="2410" w:type="dxa"/>
            <w:gridSpan w:val="2"/>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Стилистика речи</w:t>
            </w:r>
          </w:p>
        </w:tc>
        <w:tc>
          <w:tcPr>
            <w:tcW w:w="1417" w:type="dxa"/>
          </w:tcPr>
          <w:p w:rsidR="00141D11" w:rsidRPr="00141D11" w:rsidRDefault="00141D11" w:rsidP="00AE4236">
            <w:pPr>
              <w:ind w:left="283"/>
              <w:jc w:val="center"/>
              <w:rPr>
                <w:rFonts w:ascii="Times New Roman" w:hAnsi="Times New Roman" w:cs="Times New Roman"/>
                <w:sz w:val="26"/>
                <w:szCs w:val="26"/>
              </w:rPr>
            </w:pPr>
          </w:p>
        </w:tc>
        <w:tc>
          <w:tcPr>
            <w:tcW w:w="1252" w:type="dxa"/>
          </w:tcPr>
          <w:p w:rsidR="00141D11" w:rsidRPr="00141D11" w:rsidRDefault="00141D11" w:rsidP="00AE4236">
            <w:pPr>
              <w:ind w:left="283"/>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1442" w:type="dxa"/>
          </w:tcPr>
          <w:p w:rsidR="00141D11" w:rsidRPr="00141D11" w:rsidRDefault="00141D11" w:rsidP="00AE4236">
            <w:pPr>
              <w:ind w:left="283"/>
              <w:jc w:val="center"/>
              <w:rPr>
                <w:rFonts w:ascii="Times New Roman" w:hAnsi="Times New Roman" w:cs="Times New Roman"/>
                <w:sz w:val="26"/>
                <w:szCs w:val="26"/>
              </w:rPr>
            </w:pPr>
          </w:p>
        </w:tc>
        <w:tc>
          <w:tcPr>
            <w:tcW w:w="1275" w:type="dxa"/>
          </w:tcPr>
          <w:p w:rsidR="00141D11" w:rsidRPr="00141D11" w:rsidRDefault="00141D11" w:rsidP="00AE4236">
            <w:pPr>
              <w:ind w:left="283"/>
              <w:jc w:val="center"/>
              <w:rPr>
                <w:rFonts w:ascii="Times New Roman" w:hAnsi="Times New Roman" w:cs="Times New Roman"/>
                <w:sz w:val="26"/>
                <w:szCs w:val="26"/>
              </w:rPr>
            </w:pPr>
            <w:r w:rsidRPr="00141D11">
              <w:rPr>
                <w:rFonts w:ascii="Times New Roman" w:hAnsi="Times New Roman" w:cs="Times New Roman"/>
                <w:sz w:val="26"/>
                <w:szCs w:val="26"/>
              </w:rPr>
              <w:t>34</w:t>
            </w:r>
          </w:p>
        </w:tc>
      </w:tr>
      <w:tr w:rsidR="00141D11" w:rsidRPr="00141D11" w:rsidTr="00AE4236">
        <w:trPr>
          <w:trHeight w:val="513"/>
        </w:trPr>
        <w:tc>
          <w:tcPr>
            <w:tcW w:w="1384" w:type="dxa"/>
            <w:vMerge/>
          </w:tcPr>
          <w:p w:rsidR="00141D11" w:rsidRPr="00141D11" w:rsidRDefault="00141D11" w:rsidP="00AE4236">
            <w:pPr>
              <w:rPr>
                <w:rFonts w:ascii="Times New Roman" w:hAnsi="Times New Roman" w:cs="Times New Roman"/>
                <w:sz w:val="26"/>
                <w:szCs w:val="26"/>
              </w:rPr>
            </w:pPr>
          </w:p>
        </w:tc>
        <w:tc>
          <w:tcPr>
            <w:tcW w:w="2410" w:type="dxa"/>
            <w:gridSpan w:val="2"/>
          </w:tcPr>
          <w:p w:rsidR="00141D11" w:rsidRPr="00141D11" w:rsidRDefault="00141D11" w:rsidP="00AE4236">
            <w:pPr>
              <w:rPr>
                <w:rFonts w:ascii="Times New Roman" w:hAnsi="Times New Roman" w:cs="Times New Roman"/>
                <w:sz w:val="26"/>
                <w:szCs w:val="26"/>
              </w:rPr>
            </w:pPr>
            <w:r w:rsidRPr="00141D11">
              <w:rPr>
                <w:rFonts w:ascii="Times New Roman" w:hAnsi="Times New Roman" w:cs="Times New Roman"/>
                <w:sz w:val="26"/>
                <w:szCs w:val="26"/>
              </w:rPr>
              <w:t>Мир моих прав</w:t>
            </w:r>
          </w:p>
        </w:tc>
        <w:tc>
          <w:tcPr>
            <w:tcW w:w="1417" w:type="dxa"/>
          </w:tcPr>
          <w:p w:rsidR="00141D11" w:rsidRPr="00141D11" w:rsidRDefault="00141D11" w:rsidP="00AE4236">
            <w:pPr>
              <w:ind w:left="283"/>
              <w:jc w:val="center"/>
              <w:rPr>
                <w:rFonts w:ascii="Times New Roman" w:hAnsi="Times New Roman" w:cs="Times New Roman"/>
                <w:sz w:val="26"/>
                <w:szCs w:val="26"/>
              </w:rPr>
            </w:pPr>
          </w:p>
        </w:tc>
        <w:tc>
          <w:tcPr>
            <w:tcW w:w="1252" w:type="dxa"/>
          </w:tcPr>
          <w:p w:rsidR="00141D11" w:rsidRPr="00141D11" w:rsidRDefault="00141D11" w:rsidP="00AE4236">
            <w:pPr>
              <w:ind w:left="283"/>
              <w:jc w:val="center"/>
              <w:rPr>
                <w:rFonts w:ascii="Times New Roman" w:hAnsi="Times New Roman" w:cs="Times New Roman"/>
                <w:sz w:val="26"/>
                <w:szCs w:val="26"/>
              </w:rPr>
            </w:pPr>
          </w:p>
        </w:tc>
        <w:tc>
          <w:tcPr>
            <w:tcW w:w="1442" w:type="dxa"/>
          </w:tcPr>
          <w:p w:rsidR="00141D11" w:rsidRPr="00141D11" w:rsidRDefault="00141D11" w:rsidP="00AE4236">
            <w:pPr>
              <w:ind w:left="283"/>
              <w:jc w:val="center"/>
              <w:rPr>
                <w:rFonts w:ascii="Times New Roman" w:hAnsi="Times New Roman" w:cs="Times New Roman"/>
                <w:sz w:val="26"/>
                <w:szCs w:val="26"/>
              </w:rPr>
            </w:pPr>
            <w:r w:rsidRPr="00141D11">
              <w:rPr>
                <w:rFonts w:ascii="Times New Roman" w:hAnsi="Times New Roman" w:cs="Times New Roman"/>
                <w:sz w:val="26"/>
                <w:szCs w:val="26"/>
              </w:rPr>
              <w:t>17</w:t>
            </w:r>
          </w:p>
        </w:tc>
        <w:tc>
          <w:tcPr>
            <w:tcW w:w="1275" w:type="dxa"/>
          </w:tcPr>
          <w:p w:rsidR="00141D11" w:rsidRPr="00141D11" w:rsidRDefault="00141D11" w:rsidP="00AE4236">
            <w:pPr>
              <w:ind w:left="283"/>
              <w:jc w:val="center"/>
              <w:rPr>
                <w:rFonts w:ascii="Times New Roman" w:hAnsi="Times New Roman" w:cs="Times New Roman"/>
                <w:sz w:val="26"/>
                <w:szCs w:val="26"/>
              </w:rPr>
            </w:pPr>
            <w:r w:rsidRPr="00141D11">
              <w:rPr>
                <w:rFonts w:ascii="Times New Roman" w:hAnsi="Times New Roman" w:cs="Times New Roman"/>
                <w:sz w:val="26"/>
                <w:szCs w:val="26"/>
              </w:rPr>
              <w:t>17</w:t>
            </w:r>
          </w:p>
        </w:tc>
      </w:tr>
      <w:tr w:rsidR="00141D11" w:rsidRPr="00141D11" w:rsidTr="00AE4236">
        <w:tc>
          <w:tcPr>
            <w:tcW w:w="1384" w:type="dxa"/>
            <w:vMerge w:val="restart"/>
          </w:tcPr>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sz w:val="26"/>
                <w:szCs w:val="26"/>
                <w:lang w:val="ru-RU"/>
              </w:rPr>
              <w:t>Элективный курсы изучаемые в МУКе</w:t>
            </w:r>
          </w:p>
        </w:tc>
        <w:tc>
          <w:tcPr>
            <w:tcW w:w="2410" w:type="dxa"/>
            <w:gridSpan w:val="2"/>
          </w:tcPr>
          <w:p w:rsidR="00141D11" w:rsidRPr="00141D11" w:rsidRDefault="00141D11" w:rsidP="00AE4236">
            <w:pPr>
              <w:spacing w:line="276" w:lineRule="auto"/>
              <w:ind w:left="283"/>
              <w:rPr>
                <w:rFonts w:ascii="Times New Roman" w:hAnsi="Times New Roman" w:cs="Times New Roman"/>
                <w:sz w:val="26"/>
                <w:szCs w:val="26"/>
              </w:rPr>
            </w:pPr>
            <w:r w:rsidRPr="00141D11">
              <w:rPr>
                <w:rFonts w:ascii="Times New Roman" w:hAnsi="Times New Roman" w:cs="Times New Roman"/>
                <w:sz w:val="26"/>
                <w:szCs w:val="26"/>
              </w:rPr>
              <w:t>Основы потребительских знаний</w:t>
            </w:r>
          </w:p>
        </w:tc>
        <w:tc>
          <w:tcPr>
            <w:tcW w:w="1417" w:type="dxa"/>
          </w:tcPr>
          <w:p w:rsidR="00141D11" w:rsidRPr="00141D11" w:rsidRDefault="00141D11" w:rsidP="00AE4236">
            <w:pPr>
              <w:spacing w:line="276" w:lineRule="auto"/>
              <w:ind w:left="283"/>
              <w:jc w:val="center"/>
              <w:rPr>
                <w:rFonts w:ascii="Times New Roman" w:hAnsi="Times New Roman" w:cs="Times New Roman"/>
                <w:sz w:val="26"/>
                <w:szCs w:val="26"/>
              </w:rPr>
            </w:pPr>
          </w:p>
        </w:tc>
        <w:tc>
          <w:tcPr>
            <w:tcW w:w="1252" w:type="dxa"/>
          </w:tcPr>
          <w:p w:rsidR="00141D11" w:rsidRPr="00141D11" w:rsidRDefault="00141D11" w:rsidP="00AE4236">
            <w:pPr>
              <w:spacing w:line="276" w:lineRule="auto"/>
              <w:ind w:left="283"/>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1442" w:type="dxa"/>
          </w:tcPr>
          <w:p w:rsidR="00141D11" w:rsidRPr="00141D11" w:rsidRDefault="00141D11" w:rsidP="00AE4236">
            <w:pPr>
              <w:spacing w:line="276" w:lineRule="auto"/>
              <w:ind w:left="283"/>
              <w:rPr>
                <w:rFonts w:ascii="Times New Roman" w:hAnsi="Times New Roman" w:cs="Times New Roman"/>
                <w:sz w:val="26"/>
                <w:szCs w:val="26"/>
              </w:rPr>
            </w:pPr>
          </w:p>
        </w:tc>
        <w:tc>
          <w:tcPr>
            <w:tcW w:w="1275" w:type="dxa"/>
          </w:tcPr>
          <w:p w:rsidR="00141D11" w:rsidRPr="00141D11" w:rsidRDefault="00141D11" w:rsidP="00AE4236">
            <w:pPr>
              <w:spacing w:line="276" w:lineRule="auto"/>
              <w:ind w:left="283"/>
              <w:jc w:val="center"/>
              <w:rPr>
                <w:rFonts w:ascii="Times New Roman" w:hAnsi="Times New Roman" w:cs="Times New Roman"/>
                <w:sz w:val="26"/>
                <w:szCs w:val="26"/>
              </w:rPr>
            </w:pPr>
            <w:r w:rsidRPr="00141D11">
              <w:rPr>
                <w:rFonts w:ascii="Times New Roman" w:hAnsi="Times New Roman" w:cs="Times New Roman"/>
                <w:sz w:val="26"/>
                <w:szCs w:val="26"/>
              </w:rPr>
              <w:t>34</w:t>
            </w:r>
          </w:p>
        </w:tc>
      </w:tr>
      <w:tr w:rsidR="00141D11" w:rsidRPr="00141D11" w:rsidTr="00AE4236">
        <w:tc>
          <w:tcPr>
            <w:tcW w:w="1384" w:type="dxa"/>
            <w:vMerge/>
          </w:tcPr>
          <w:p w:rsidR="00141D11" w:rsidRPr="00141D11" w:rsidRDefault="00141D11" w:rsidP="00AE4236">
            <w:pPr>
              <w:rPr>
                <w:rFonts w:ascii="Times New Roman" w:hAnsi="Times New Roman" w:cs="Times New Roman"/>
                <w:sz w:val="26"/>
                <w:szCs w:val="26"/>
              </w:rPr>
            </w:pPr>
          </w:p>
        </w:tc>
        <w:tc>
          <w:tcPr>
            <w:tcW w:w="2410" w:type="dxa"/>
            <w:gridSpan w:val="2"/>
          </w:tcPr>
          <w:p w:rsidR="00141D11" w:rsidRPr="00141D11" w:rsidRDefault="00141D11" w:rsidP="00AE4236">
            <w:pPr>
              <w:spacing w:line="276" w:lineRule="auto"/>
              <w:ind w:left="283"/>
              <w:rPr>
                <w:rFonts w:ascii="Times New Roman" w:hAnsi="Times New Roman" w:cs="Times New Roman"/>
                <w:sz w:val="26"/>
                <w:szCs w:val="26"/>
              </w:rPr>
            </w:pPr>
            <w:r w:rsidRPr="00141D11">
              <w:rPr>
                <w:rFonts w:ascii="Times New Roman" w:hAnsi="Times New Roman" w:cs="Times New Roman"/>
                <w:sz w:val="26"/>
                <w:szCs w:val="26"/>
              </w:rPr>
              <w:t>Основы профессии «Менеджер»</w:t>
            </w:r>
          </w:p>
        </w:tc>
        <w:tc>
          <w:tcPr>
            <w:tcW w:w="1417" w:type="dxa"/>
          </w:tcPr>
          <w:p w:rsidR="00141D11" w:rsidRPr="00141D11" w:rsidRDefault="00141D11" w:rsidP="00AE4236">
            <w:pPr>
              <w:spacing w:line="276" w:lineRule="auto"/>
              <w:ind w:left="283"/>
              <w:jc w:val="center"/>
              <w:rPr>
                <w:rFonts w:ascii="Times New Roman" w:hAnsi="Times New Roman" w:cs="Times New Roman"/>
                <w:sz w:val="26"/>
                <w:szCs w:val="26"/>
              </w:rPr>
            </w:pPr>
          </w:p>
        </w:tc>
        <w:tc>
          <w:tcPr>
            <w:tcW w:w="1252" w:type="dxa"/>
          </w:tcPr>
          <w:p w:rsidR="00141D11" w:rsidRPr="00141D11" w:rsidRDefault="00141D11" w:rsidP="00AE4236">
            <w:pPr>
              <w:spacing w:line="276" w:lineRule="auto"/>
              <w:ind w:left="283"/>
              <w:jc w:val="center"/>
              <w:rPr>
                <w:rFonts w:ascii="Times New Roman" w:hAnsi="Times New Roman" w:cs="Times New Roman"/>
                <w:sz w:val="26"/>
                <w:szCs w:val="26"/>
              </w:rPr>
            </w:pPr>
          </w:p>
        </w:tc>
        <w:tc>
          <w:tcPr>
            <w:tcW w:w="1442" w:type="dxa"/>
          </w:tcPr>
          <w:p w:rsidR="00141D11" w:rsidRPr="00141D11" w:rsidRDefault="00141D11" w:rsidP="00AE4236">
            <w:pPr>
              <w:spacing w:line="276" w:lineRule="auto"/>
              <w:ind w:left="283"/>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1275" w:type="dxa"/>
          </w:tcPr>
          <w:p w:rsidR="00141D11" w:rsidRPr="00141D11" w:rsidRDefault="00141D11" w:rsidP="00AE4236">
            <w:pPr>
              <w:spacing w:line="276" w:lineRule="auto"/>
              <w:ind w:left="283"/>
              <w:jc w:val="center"/>
              <w:rPr>
                <w:rFonts w:ascii="Times New Roman" w:hAnsi="Times New Roman" w:cs="Times New Roman"/>
                <w:sz w:val="26"/>
                <w:szCs w:val="26"/>
              </w:rPr>
            </w:pPr>
            <w:r w:rsidRPr="00141D11">
              <w:rPr>
                <w:rFonts w:ascii="Times New Roman" w:hAnsi="Times New Roman" w:cs="Times New Roman"/>
                <w:sz w:val="26"/>
                <w:szCs w:val="26"/>
              </w:rPr>
              <w:t>34</w:t>
            </w:r>
          </w:p>
        </w:tc>
      </w:tr>
      <w:tr w:rsidR="00141D11" w:rsidRPr="00141D11" w:rsidTr="00AE4236">
        <w:tc>
          <w:tcPr>
            <w:tcW w:w="1384" w:type="dxa"/>
            <w:vMerge/>
            <w:tcBorders>
              <w:bottom w:val="single" w:sz="12" w:space="0" w:color="auto"/>
            </w:tcBorders>
          </w:tcPr>
          <w:p w:rsidR="00141D11" w:rsidRPr="00141D11" w:rsidRDefault="00141D11" w:rsidP="00AE4236">
            <w:pPr>
              <w:rPr>
                <w:rFonts w:ascii="Times New Roman" w:hAnsi="Times New Roman" w:cs="Times New Roman"/>
                <w:sz w:val="26"/>
                <w:szCs w:val="26"/>
              </w:rPr>
            </w:pPr>
          </w:p>
        </w:tc>
        <w:tc>
          <w:tcPr>
            <w:tcW w:w="2410" w:type="dxa"/>
            <w:gridSpan w:val="2"/>
            <w:tcBorders>
              <w:bottom w:val="single" w:sz="12" w:space="0" w:color="auto"/>
            </w:tcBorders>
          </w:tcPr>
          <w:p w:rsidR="00141D11" w:rsidRPr="00141D11" w:rsidRDefault="00141D11" w:rsidP="00AE4236">
            <w:pPr>
              <w:spacing w:line="276" w:lineRule="auto"/>
              <w:ind w:left="283"/>
              <w:rPr>
                <w:rFonts w:ascii="Times New Roman" w:hAnsi="Times New Roman" w:cs="Times New Roman"/>
                <w:sz w:val="26"/>
                <w:szCs w:val="26"/>
              </w:rPr>
            </w:pPr>
            <w:r w:rsidRPr="00141D11">
              <w:rPr>
                <w:rFonts w:ascii="Times New Roman" w:hAnsi="Times New Roman" w:cs="Times New Roman"/>
                <w:sz w:val="26"/>
                <w:szCs w:val="26"/>
              </w:rPr>
              <w:t>Социальная практика</w:t>
            </w:r>
          </w:p>
        </w:tc>
        <w:tc>
          <w:tcPr>
            <w:tcW w:w="1417" w:type="dxa"/>
            <w:tcBorders>
              <w:bottom w:val="single" w:sz="12" w:space="0" w:color="auto"/>
            </w:tcBorders>
          </w:tcPr>
          <w:p w:rsidR="00141D11" w:rsidRPr="00141D11" w:rsidRDefault="00141D11" w:rsidP="00AE4236">
            <w:pPr>
              <w:spacing w:line="276" w:lineRule="auto"/>
              <w:ind w:left="283"/>
              <w:jc w:val="center"/>
              <w:rPr>
                <w:rFonts w:ascii="Times New Roman" w:hAnsi="Times New Roman" w:cs="Times New Roman"/>
                <w:sz w:val="26"/>
                <w:szCs w:val="26"/>
              </w:rPr>
            </w:pPr>
          </w:p>
        </w:tc>
        <w:tc>
          <w:tcPr>
            <w:tcW w:w="1252" w:type="dxa"/>
            <w:tcBorders>
              <w:bottom w:val="single" w:sz="12" w:space="0" w:color="auto"/>
            </w:tcBorders>
          </w:tcPr>
          <w:p w:rsidR="00141D11" w:rsidRPr="00141D11" w:rsidRDefault="00141D11" w:rsidP="00AE4236">
            <w:pPr>
              <w:spacing w:line="276" w:lineRule="auto"/>
              <w:ind w:left="283"/>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1442" w:type="dxa"/>
            <w:tcBorders>
              <w:bottom w:val="single" w:sz="12" w:space="0" w:color="auto"/>
            </w:tcBorders>
          </w:tcPr>
          <w:p w:rsidR="00141D11" w:rsidRPr="00141D11" w:rsidRDefault="00141D11" w:rsidP="00AE4236">
            <w:pPr>
              <w:spacing w:line="276" w:lineRule="auto"/>
              <w:ind w:left="283"/>
              <w:jc w:val="center"/>
              <w:rPr>
                <w:rFonts w:ascii="Times New Roman" w:hAnsi="Times New Roman" w:cs="Times New Roman"/>
                <w:sz w:val="26"/>
                <w:szCs w:val="26"/>
              </w:rPr>
            </w:pPr>
            <w:r w:rsidRPr="00141D11">
              <w:rPr>
                <w:rFonts w:ascii="Times New Roman" w:hAnsi="Times New Roman" w:cs="Times New Roman"/>
                <w:sz w:val="26"/>
                <w:szCs w:val="26"/>
              </w:rPr>
              <w:t>34</w:t>
            </w:r>
          </w:p>
        </w:tc>
        <w:tc>
          <w:tcPr>
            <w:tcW w:w="1275" w:type="dxa"/>
            <w:tcBorders>
              <w:bottom w:val="single" w:sz="12" w:space="0" w:color="auto"/>
            </w:tcBorders>
          </w:tcPr>
          <w:p w:rsidR="00141D11" w:rsidRPr="00141D11" w:rsidRDefault="00141D11" w:rsidP="00AE4236">
            <w:pPr>
              <w:spacing w:line="276" w:lineRule="auto"/>
              <w:ind w:left="283"/>
              <w:jc w:val="center"/>
              <w:rPr>
                <w:rFonts w:ascii="Times New Roman" w:hAnsi="Times New Roman" w:cs="Times New Roman"/>
                <w:sz w:val="26"/>
                <w:szCs w:val="26"/>
              </w:rPr>
            </w:pPr>
            <w:r w:rsidRPr="00141D11">
              <w:rPr>
                <w:rFonts w:ascii="Times New Roman" w:hAnsi="Times New Roman" w:cs="Times New Roman"/>
                <w:sz w:val="26"/>
                <w:szCs w:val="26"/>
              </w:rPr>
              <w:t>68</w:t>
            </w:r>
          </w:p>
        </w:tc>
      </w:tr>
      <w:tr w:rsidR="00141D11" w:rsidRPr="00141D11" w:rsidTr="00AE4236">
        <w:tc>
          <w:tcPr>
            <w:tcW w:w="3794" w:type="dxa"/>
            <w:gridSpan w:val="3"/>
            <w:tcBorders>
              <w:top w:val="single" w:sz="12" w:space="0" w:color="auto"/>
              <w:bottom w:val="single" w:sz="12" w:space="0" w:color="auto"/>
            </w:tcBorders>
          </w:tcPr>
          <w:p w:rsidR="00141D11" w:rsidRPr="00141D11" w:rsidRDefault="00141D11" w:rsidP="00AE4236">
            <w:pPr>
              <w:rPr>
                <w:rFonts w:ascii="Times New Roman" w:hAnsi="Times New Roman" w:cs="Times New Roman"/>
                <w:sz w:val="26"/>
                <w:szCs w:val="26"/>
                <w:lang w:val="ru-RU"/>
              </w:rPr>
            </w:pPr>
            <w:r w:rsidRPr="00141D11">
              <w:rPr>
                <w:rFonts w:ascii="Times New Roman" w:hAnsi="Times New Roman" w:cs="Times New Roman"/>
                <w:b/>
                <w:sz w:val="26"/>
                <w:szCs w:val="26"/>
                <w:lang w:val="ru-RU"/>
              </w:rPr>
              <w:t>Предельно допустимая годовая  аудиторная  учебная нагрузка при 6-дневной учебной неделе</w:t>
            </w:r>
          </w:p>
        </w:tc>
        <w:tc>
          <w:tcPr>
            <w:tcW w:w="1417" w:type="dxa"/>
            <w:tcBorders>
              <w:top w:val="single" w:sz="12" w:space="0" w:color="auto"/>
              <w:bottom w:val="single" w:sz="12" w:space="0" w:color="auto"/>
            </w:tcBorders>
          </w:tcPr>
          <w:p w:rsidR="00141D11" w:rsidRPr="00141D11" w:rsidRDefault="00141D11" w:rsidP="00AE4236">
            <w:pPr>
              <w:jc w:val="center"/>
              <w:rPr>
                <w:rFonts w:ascii="Times New Roman" w:hAnsi="Times New Roman" w:cs="Times New Roman"/>
                <w:sz w:val="26"/>
                <w:szCs w:val="26"/>
                <w:lang w:val="ru-RU"/>
              </w:rPr>
            </w:pPr>
          </w:p>
        </w:tc>
        <w:tc>
          <w:tcPr>
            <w:tcW w:w="1252" w:type="dxa"/>
            <w:tcBorders>
              <w:top w:val="single" w:sz="12" w:space="0" w:color="auto"/>
              <w:bottom w:val="single" w:sz="12" w:space="0" w:color="auto"/>
            </w:tcBorders>
          </w:tcPr>
          <w:p w:rsidR="00141D11" w:rsidRPr="00141D11" w:rsidRDefault="00141D11" w:rsidP="00AE4236">
            <w:pPr>
              <w:jc w:val="center"/>
              <w:rPr>
                <w:rFonts w:ascii="Times New Roman" w:hAnsi="Times New Roman" w:cs="Times New Roman"/>
                <w:sz w:val="26"/>
                <w:szCs w:val="26"/>
                <w:lang w:val="ru-RU"/>
              </w:rPr>
            </w:pPr>
          </w:p>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1258</w:t>
            </w:r>
          </w:p>
        </w:tc>
        <w:tc>
          <w:tcPr>
            <w:tcW w:w="1442" w:type="dxa"/>
            <w:tcBorders>
              <w:top w:val="single" w:sz="12" w:space="0" w:color="auto"/>
              <w:bottom w:val="single" w:sz="12" w:space="0" w:color="auto"/>
            </w:tcBorders>
          </w:tcPr>
          <w:p w:rsidR="00141D11" w:rsidRPr="00141D11" w:rsidRDefault="00141D11" w:rsidP="00AE4236">
            <w:pPr>
              <w:jc w:val="center"/>
              <w:rPr>
                <w:rFonts w:ascii="Times New Roman" w:hAnsi="Times New Roman" w:cs="Times New Roman"/>
                <w:sz w:val="26"/>
                <w:szCs w:val="26"/>
              </w:rPr>
            </w:pPr>
          </w:p>
          <w:p w:rsidR="00141D11" w:rsidRPr="00141D11" w:rsidRDefault="00141D11" w:rsidP="00AE4236">
            <w:pPr>
              <w:jc w:val="center"/>
              <w:rPr>
                <w:rFonts w:ascii="Times New Roman" w:hAnsi="Times New Roman" w:cs="Times New Roman"/>
                <w:sz w:val="26"/>
                <w:szCs w:val="26"/>
              </w:rPr>
            </w:pPr>
            <w:r w:rsidRPr="00141D11">
              <w:rPr>
                <w:rFonts w:ascii="Times New Roman" w:hAnsi="Times New Roman" w:cs="Times New Roman"/>
                <w:sz w:val="26"/>
                <w:szCs w:val="26"/>
              </w:rPr>
              <w:t>1258</w:t>
            </w:r>
          </w:p>
        </w:tc>
        <w:tc>
          <w:tcPr>
            <w:tcW w:w="1275" w:type="dxa"/>
            <w:tcBorders>
              <w:top w:val="single" w:sz="12" w:space="0" w:color="auto"/>
              <w:bottom w:val="single" w:sz="12" w:space="0" w:color="auto"/>
            </w:tcBorders>
          </w:tcPr>
          <w:p w:rsidR="00141D11" w:rsidRPr="00141D11" w:rsidRDefault="00141D11" w:rsidP="00AE4236">
            <w:pPr>
              <w:jc w:val="center"/>
              <w:rPr>
                <w:rFonts w:ascii="Times New Roman" w:hAnsi="Times New Roman" w:cs="Times New Roman"/>
                <w:sz w:val="26"/>
                <w:szCs w:val="26"/>
              </w:rPr>
            </w:pPr>
          </w:p>
        </w:tc>
      </w:tr>
      <w:tr w:rsidR="00141D11" w:rsidRPr="00141D11" w:rsidTr="00AE4236">
        <w:tc>
          <w:tcPr>
            <w:tcW w:w="3794" w:type="dxa"/>
            <w:gridSpan w:val="3"/>
            <w:tcBorders>
              <w:top w:val="single" w:sz="12" w:space="0" w:color="auto"/>
              <w:bottom w:val="single" w:sz="12" w:space="0" w:color="auto"/>
            </w:tcBorders>
          </w:tcPr>
          <w:p w:rsidR="00141D11" w:rsidRPr="00141D11" w:rsidRDefault="00141D11" w:rsidP="00AE4236">
            <w:pPr>
              <w:rPr>
                <w:rFonts w:ascii="Times New Roman" w:hAnsi="Times New Roman" w:cs="Times New Roman"/>
                <w:b/>
                <w:sz w:val="26"/>
                <w:szCs w:val="26"/>
              </w:rPr>
            </w:pPr>
            <w:r w:rsidRPr="00141D11">
              <w:rPr>
                <w:rFonts w:ascii="Times New Roman" w:hAnsi="Times New Roman" w:cs="Times New Roman"/>
                <w:b/>
                <w:sz w:val="26"/>
                <w:szCs w:val="26"/>
              </w:rPr>
              <w:t>Общий объем учебной нагрузки</w:t>
            </w:r>
          </w:p>
        </w:tc>
        <w:tc>
          <w:tcPr>
            <w:tcW w:w="1417" w:type="dxa"/>
            <w:tcBorders>
              <w:top w:val="single" w:sz="12" w:space="0" w:color="auto"/>
              <w:bottom w:val="single" w:sz="12" w:space="0" w:color="auto"/>
            </w:tcBorders>
          </w:tcPr>
          <w:p w:rsidR="00141D11" w:rsidRPr="00141D11" w:rsidRDefault="00141D11" w:rsidP="00AE4236">
            <w:pPr>
              <w:jc w:val="center"/>
              <w:rPr>
                <w:rFonts w:ascii="Times New Roman" w:hAnsi="Times New Roman" w:cs="Times New Roman"/>
                <w:sz w:val="26"/>
                <w:szCs w:val="26"/>
              </w:rPr>
            </w:pPr>
          </w:p>
        </w:tc>
        <w:tc>
          <w:tcPr>
            <w:tcW w:w="1252" w:type="dxa"/>
            <w:tcBorders>
              <w:top w:val="single" w:sz="12" w:space="0" w:color="auto"/>
              <w:bottom w:val="single" w:sz="12" w:space="0" w:color="auto"/>
            </w:tcBorders>
          </w:tcPr>
          <w:p w:rsidR="00141D11" w:rsidRPr="00141D11" w:rsidRDefault="00141D11" w:rsidP="00AE4236">
            <w:pPr>
              <w:rPr>
                <w:rFonts w:ascii="Times New Roman" w:hAnsi="Times New Roman" w:cs="Times New Roman"/>
                <w:color w:val="FF0000"/>
                <w:sz w:val="26"/>
                <w:szCs w:val="26"/>
              </w:rPr>
            </w:pPr>
          </w:p>
        </w:tc>
        <w:tc>
          <w:tcPr>
            <w:tcW w:w="1442" w:type="dxa"/>
            <w:tcBorders>
              <w:top w:val="single" w:sz="12" w:space="0" w:color="auto"/>
              <w:bottom w:val="single" w:sz="12" w:space="0" w:color="auto"/>
            </w:tcBorders>
          </w:tcPr>
          <w:p w:rsidR="00141D11" w:rsidRPr="00141D11" w:rsidRDefault="00141D11" w:rsidP="00AE4236">
            <w:pPr>
              <w:jc w:val="center"/>
              <w:rPr>
                <w:rFonts w:ascii="Times New Roman" w:hAnsi="Times New Roman" w:cs="Times New Roman"/>
                <w:sz w:val="26"/>
                <w:szCs w:val="26"/>
              </w:rPr>
            </w:pPr>
          </w:p>
        </w:tc>
        <w:tc>
          <w:tcPr>
            <w:tcW w:w="1275" w:type="dxa"/>
            <w:tcBorders>
              <w:top w:val="single" w:sz="12" w:space="0" w:color="auto"/>
              <w:bottom w:val="single" w:sz="12" w:space="0" w:color="auto"/>
            </w:tcBorders>
          </w:tcPr>
          <w:p w:rsidR="00141D11" w:rsidRPr="00141D11" w:rsidRDefault="00141D11" w:rsidP="00AE4236">
            <w:pPr>
              <w:jc w:val="center"/>
              <w:rPr>
                <w:rFonts w:ascii="Times New Roman" w:hAnsi="Times New Roman" w:cs="Times New Roman"/>
                <w:b/>
                <w:sz w:val="26"/>
                <w:szCs w:val="26"/>
              </w:rPr>
            </w:pPr>
            <w:r w:rsidRPr="00141D11">
              <w:rPr>
                <w:rFonts w:ascii="Times New Roman" w:hAnsi="Times New Roman" w:cs="Times New Roman"/>
                <w:b/>
                <w:sz w:val="26"/>
                <w:szCs w:val="26"/>
              </w:rPr>
              <w:t>3062</w:t>
            </w:r>
          </w:p>
        </w:tc>
      </w:tr>
    </w:tbl>
    <w:p w:rsidR="00141D11" w:rsidRPr="00141D11" w:rsidRDefault="00141D11" w:rsidP="00141D11">
      <w:pPr>
        <w:rPr>
          <w:rFonts w:ascii="Times New Roman" w:hAnsi="Times New Roman" w:cs="Times New Roman"/>
          <w:sz w:val="26"/>
          <w:szCs w:val="26"/>
        </w:rPr>
      </w:pPr>
    </w:p>
    <w:p w:rsidR="00141D11" w:rsidRPr="00141D11" w:rsidRDefault="00141D11" w:rsidP="00141D11">
      <w:pPr>
        <w:rPr>
          <w:rFonts w:ascii="Times New Roman" w:hAnsi="Times New Roman" w:cs="Times New Roman"/>
          <w:sz w:val="26"/>
          <w:szCs w:val="26"/>
        </w:rPr>
      </w:pPr>
    </w:p>
    <w:p w:rsidR="00141D11" w:rsidRPr="00141D11" w:rsidRDefault="00141D11" w:rsidP="00141D11">
      <w:pPr>
        <w:rPr>
          <w:rFonts w:ascii="Times New Roman" w:hAnsi="Times New Roman" w:cs="Times New Roman"/>
          <w:sz w:val="26"/>
          <w:szCs w:val="26"/>
          <w:lang w:val="ru-RU"/>
        </w:rPr>
      </w:pPr>
    </w:p>
    <w:sectPr w:rsidR="00141D11" w:rsidRPr="00141D11" w:rsidSect="00B44F7B">
      <w:pgSz w:w="11340" w:h="15842"/>
      <w:pgMar w:top="737" w:right="851" w:bottom="737"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9A6" w:rsidRDefault="00E469A6" w:rsidP="00B75CDC">
      <w:r>
        <w:separator/>
      </w:r>
    </w:p>
  </w:endnote>
  <w:endnote w:type="continuationSeparator" w:id="0">
    <w:p w:rsidR="00E469A6" w:rsidRDefault="00E469A6" w:rsidP="00B75C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9A6" w:rsidRDefault="00E469A6"/>
  </w:footnote>
  <w:footnote w:type="continuationSeparator" w:id="0">
    <w:p w:rsidR="00E469A6" w:rsidRDefault="00E469A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3609C60"/>
    <w:lvl w:ilvl="0">
      <w:numFmt w:val="bullet"/>
      <w:lvlText w:val="*"/>
      <w:lvlJc w:val="left"/>
    </w:lvl>
  </w:abstractNum>
  <w:abstractNum w:abstractNumId="1">
    <w:nsid w:val="055D6F89"/>
    <w:multiLevelType w:val="hybridMultilevel"/>
    <w:tmpl w:val="547CB3A2"/>
    <w:lvl w:ilvl="0" w:tplc="8FFAE82C">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9763102"/>
    <w:multiLevelType w:val="hybridMultilevel"/>
    <w:tmpl w:val="9028F66C"/>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21D3437E"/>
    <w:multiLevelType w:val="hybridMultilevel"/>
    <w:tmpl w:val="D3D078B6"/>
    <w:lvl w:ilvl="0" w:tplc="04190005">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
    <w:nsid w:val="23373B51"/>
    <w:multiLevelType w:val="hybridMultilevel"/>
    <w:tmpl w:val="59EE97A6"/>
    <w:lvl w:ilvl="0" w:tplc="1F240674">
      <w:numFmt w:val="bullet"/>
      <w:lvlText w:val=""/>
      <w:lvlJc w:val="left"/>
      <w:pPr>
        <w:tabs>
          <w:tab w:val="num" w:pos="942"/>
        </w:tabs>
        <w:ind w:left="942" w:hanging="375"/>
      </w:pPr>
      <w:rPr>
        <w:rFonts w:ascii="Symbol" w:eastAsia="Times New Roman" w:hAnsi="Symbol" w:hint="default"/>
      </w:rPr>
    </w:lvl>
    <w:lvl w:ilvl="1" w:tplc="95882962">
      <w:start w:val="1"/>
      <w:numFmt w:val="bullet"/>
      <w:lvlText w:val="-"/>
      <w:lvlJc w:val="left"/>
      <w:pPr>
        <w:tabs>
          <w:tab w:val="num" w:pos="1647"/>
        </w:tabs>
        <w:ind w:left="1647" w:hanging="360"/>
      </w:pPr>
      <w:rPr>
        <w:rFonts w:ascii="Times New Roman" w:eastAsia="Times New Roman" w:hAnsi="Times New Roman" w:hint="default"/>
      </w:rPr>
    </w:lvl>
    <w:lvl w:ilvl="2" w:tplc="04190005">
      <w:start w:val="1"/>
      <w:numFmt w:val="decimal"/>
      <w:lvlText w:val="%3."/>
      <w:lvlJc w:val="left"/>
      <w:pPr>
        <w:tabs>
          <w:tab w:val="num" w:pos="2367"/>
        </w:tabs>
        <w:ind w:left="2367" w:hanging="360"/>
      </w:pPr>
      <w:rPr>
        <w:rFonts w:cs="Times New Roman"/>
      </w:rPr>
    </w:lvl>
    <w:lvl w:ilvl="3" w:tplc="04190001">
      <w:start w:val="1"/>
      <w:numFmt w:val="decimal"/>
      <w:lvlText w:val="%4."/>
      <w:lvlJc w:val="left"/>
      <w:pPr>
        <w:tabs>
          <w:tab w:val="num" w:pos="3087"/>
        </w:tabs>
        <w:ind w:left="3087" w:hanging="360"/>
      </w:pPr>
      <w:rPr>
        <w:rFonts w:cs="Times New Roman"/>
      </w:rPr>
    </w:lvl>
    <w:lvl w:ilvl="4" w:tplc="04190003">
      <w:start w:val="1"/>
      <w:numFmt w:val="decimal"/>
      <w:lvlText w:val="%5."/>
      <w:lvlJc w:val="left"/>
      <w:pPr>
        <w:tabs>
          <w:tab w:val="num" w:pos="3807"/>
        </w:tabs>
        <w:ind w:left="3807" w:hanging="360"/>
      </w:pPr>
      <w:rPr>
        <w:rFonts w:cs="Times New Roman"/>
      </w:rPr>
    </w:lvl>
    <w:lvl w:ilvl="5" w:tplc="04190005">
      <w:start w:val="1"/>
      <w:numFmt w:val="decimal"/>
      <w:lvlText w:val="%6."/>
      <w:lvlJc w:val="left"/>
      <w:pPr>
        <w:tabs>
          <w:tab w:val="num" w:pos="4527"/>
        </w:tabs>
        <w:ind w:left="4527" w:hanging="360"/>
      </w:pPr>
      <w:rPr>
        <w:rFonts w:cs="Times New Roman"/>
      </w:rPr>
    </w:lvl>
    <w:lvl w:ilvl="6" w:tplc="04190001">
      <w:start w:val="1"/>
      <w:numFmt w:val="decimal"/>
      <w:lvlText w:val="%7."/>
      <w:lvlJc w:val="left"/>
      <w:pPr>
        <w:tabs>
          <w:tab w:val="num" w:pos="5247"/>
        </w:tabs>
        <w:ind w:left="5247" w:hanging="360"/>
      </w:pPr>
      <w:rPr>
        <w:rFonts w:cs="Times New Roman"/>
      </w:rPr>
    </w:lvl>
    <w:lvl w:ilvl="7" w:tplc="04190003">
      <w:start w:val="1"/>
      <w:numFmt w:val="decimal"/>
      <w:lvlText w:val="%8."/>
      <w:lvlJc w:val="left"/>
      <w:pPr>
        <w:tabs>
          <w:tab w:val="num" w:pos="5967"/>
        </w:tabs>
        <w:ind w:left="5967" w:hanging="360"/>
      </w:pPr>
      <w:rPr>
        <w:rFonts w:cs="Times New Roman"/>
      </w:rPr>
    </w:lvl>
    <w:lvl w:ilvl="8" w:tplc="04190005">
      <w:start w:val="1"/>
      <w:numFmt w:val="decimal"/>
      <w:lvlText w:val="%9."/>
      <w:lvlJc w:val="left"/>
      <w:pPr>
        <w:tabs>
          <w:tab w:val="num" w:pos="6687"/>
        </w:tabs>
        <w:ind w:left="6687" w:hanging="360"/>
      </w:pPr>
      <w:rPr>
        <w:rFonts w:cs="Times New Roman"/>
      </w:rPr>
    </w:lvl>
  </w:abstractNum>
  <w:num w:numId="1">
    <w:abstractNumId w:val="0"/>
    <w:lvlOverride w:ilvl="0">
      <w:lvl w:ilvl="0">
        <w:numFmt w:val="bullet"/>
        <w:lvlText w:val="•"/>
        <w:legacy w:legacy="1" w:legacySpace="0" w:legacyIndent="350"/>
        <w:lvlJc w:val="left"/>
        <w:rPr>
          <w:rFonts w:ascii="Times New Roman" w:hAnsi="Times New Roman" w:hint="default"/>
        </w:rPr>
      </w:lvl>
    </w:lvlOverride>
  </w:num>
  <w:num w:numId="2">
    <w:abstractNumId w:val="0"/>
    <w:lvlOverride w:ilvl="0">
      <w:lvl w:ilvl="0">
        <w:numFmt w:val="bullet"/>
        <w:lvlText w:val="-"/>
        <w:legacy w:legacy="1" w:legacySpace="0" w:legacyIndent="187"/>
        <w:lvlJc w:val="left"/>
        <w:rPr>
          <w:rFonts w:ascii="Times New Roman" w:hAnsi="Times New Roman" w:hint="default"/>
        </w:rPr>
      </w:lvl>
    </w:lvlOverride>
  </w:num>
  <w:num w:numId="3">
    <w:abstractNumId w:val="0"/>
    <w:lvlOverride w:ilvl="0">
      <w:lvl w:ilvl="0">
        <w:numFmt w:val="bullet"/>
        <w:lvlText w:val="-"/>
        <w:legacy w:legacy="1" w:legacySpace="0" w:legacyIndent="182"/>
        <w:lvlJc w:val="left"/>
        <w:rPr>
          <w:rFonts w:ascii="Times New Roman" w:hAnsi="Times New Roman" w:hint="default"/>
        </w:rPr>
      </w:lvl>
    </w:lvlOverride>
  </w:num>
  <w:num w:numId="4">
    <w:abstractNumId w:val="0"/>
    <w:lvlOverride w:ilvl="0">
      <w:lvl w:ilvl="0">
        <w:numFmt w:val="bullet"/>
        <w:lvlText w:val="-"/>
        <w:legacy w:legacy="1" w:legacySpace="0" w:legacyIndent="192"/>
        <w:lvlJc w:val="left"/>
        <w:rPr>
          <w:rFonts w:ascii="Times New Roman" w:hAnsi="Times New Roman" w:hint="default"/>
        </w:rPr>
      </w:lvl>
    </w:lvlOverride>
  </w:num>
  <w:num w:numId="5">
    <w:abstractNumId w:val="0"/>
    <w:lvlOverride w:ilvl="0">
      <w:lvl w:ilvl="0">
        <w:numFmt w:val="bullet"/>
        <w:lvlText w:val="-"/>
        <w:legacy w:legacy="1" w:legacySpace="0" w:legacyIndent="245"/>
        <w:lvlJc w:val="left"/>
        <w:rPr>
          <w:rFonts w:ascii="Times New Roman" w:hAnsi="Times New Roman" w:hint="default"/>
        </w:rPr>
      </w:lvl>
    </w:lvlOverride>
  </w:num>
  <w:num w:numId="6">
    <w:abstractNumId w:val="0"/>
    <w:lvlOverride w:ilvl="0">
      <w:lvl w:ilvl="0">
        <w:numFmt w:val="bullet"/>
        <w:lvlText w:val="-"/>
        <w:legacy w:legacy="1" w:legacySpace="0" w:legacyIndent="173"/>
        <w:lvlJc w:val="left"/>
        <w:rPr>
          <w:rFonts w:ascii="Times New Roman" w:hAnsi="Times New Roman" w:hint="default"/>
        </w:rPr>
      </w:lvl>
    </w:lvlOverride>
  </w:num>
  <w:num w:numId="7">
    <w:abstractNumId w:val="0"/>
    <w:lvlOverride w:ilvl="0">
      <w:lvl w:ilvl="0">
        <w:numFmt w:val="bullet"/>
        <w:lvlText w:val="-"/>
        <w:legacy w:legacy="1" w:legacySpace="0" w:legacyIndent="264"/>
        <w:lvlJc w:val="left"/>
        <w:rPr>
          <w:rFonts w:ascii="Times New Roman" w:hAnsi="Times New Roman" w:hint="default"/>
        </w:rPr>
      </w:lvl>
    </w:lvlOverride>
  </w:num>
  <w:num w:numId="8">
    <w:abstractNumId w:val="0"/>
    <w:lvlOverride w:ilvl="0">
      <w:lvl w:ilvl="0">
        <w:numFmt w:val="bullet"/>
        <w:lvlText w:val="-"/>
        <w:legacy w:legacy="1" w:legacySpace="0" w:legacyIndent="164"/>
        <w:lvlJc w:val="left"/>
        <w:rPr>
          <w:rFonts w:ascii="Times New Roman" w:hAnsi="Times New Roman" w:hint="default"/>
        </w:rPr>
      </w:lvl>
    </w:lvlOverride>
  </w:num>
  <w:num w:numId="9">
    <w:abstractNumId w:val="4"/>
  </w:num>
  <w:num w:numId="10">
    <w:abstractNumId w:val="1"/>
  </w:num>
  <w:num w:numId="11">
    <w:abstractNumId w:val="2"/>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B75CDC"/>
    <w:rsid w:val="00141D11"/>
    <w:rsid w:val="00B75CDC"/>
    <w:rsid w:val="00E469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75CDC"/>
    <w:rPr>
      <w:color w:val="000000"/>
    </w:rPr>
  </w:style>
  <w:style w:type="paragraph" w:styleId="2">
    <w:name w:val="heading 2"/>
    <w:basedOn w:val="a"/>
    <w:next w:val="a"/>
    <w:link w:val="20"/>
    <w:qFormat/>
    <w:rsid w:val="00141D11"/>
    <w:pPr>
      <w:keepNext/>
      <w:widowControl/>
      <w:jc w:val="center"/>
      <w:outlineLvl w:val="1"/>
    </w:pPr>
    <w:rPr>
      <w:rFonts w:ascii="Times New Roman" w:eastAsia="Times New Roman" w:hAnsi="Times New Roman" w:cs="Times New Roman"/>
      <w:color w:val="auto"/>
      <w:sz w:val="28"/>
      <w:szCs w:val="20"/>
      <w:lang w:val="ru-RU"/>
    </w:rPr>
  </w:style>
  <w:style w:type="paragraph" w:styleId="3">
    <w:name w:val="heading 3"/>
    <w:basedOn w:val="a"/>
    <w:next w:val="a"/>
    <w:link w:val="30"/>
    <w:qFormat/>
    <w:rsid w:val="00141D11"/>
    <w:pPr>
      <w:keepNext/>
      <w:widowControl/>
      <w:ind w:firstLine="720"/>
      <w:outlineLvl w:val="2"/>
    </w:pPr>
    <w:rPr>
      <w:rFonts w:ascii="Times New Roman" w:eastAsia="Times New Roman" w:hAnsi="Times New Roman" w:cs="Times New Roman"/>
      <w:color w:val="auto"/>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75CDC"/>
    <w:rPr>
      <w:color w:val="000080"/>
      <w:u w:val="single"/>
    </w:rPr>
  </w:style>
  <w:style w:type="paragraph" w:styleId="a4">
    <w:name w:val="Body Text"/>
    <w:basedOn w:val="a"/>
    <w:link w:val="a5"/>
    <w:uiPriority w:val="99"/>
    <w:rsid w:val="00141D11"/>
    <w:pPr>
      <w:widowControl/>
    </w:pPr>
    <w:rPr>
      <w:rFonts w:ascii="Times New Roman" w:eastAsia="Times New Roman" w:hAnsi="Times New Roman" w:cs="Times New Roman"/>
      <w:b/>
      <w:bCs/>
      <w:color w:val="auto"/>
      <w:lang w:val="ru-RU"/>
    </w:rPr>
  </w:style>
  <w:style w:type="character" w:customStyle="1" w:styleId="a5">
    <w:name w:val="Основной текст Знак"/>
    <w:basedOn w:val="a0"/>
    <w:link w:val="a4"/>
    <w:uiPriority w:val="99"/>
    <w:rsid w:val="00141D11"/>
    <w:rPr>
      <w:rFonts w:ascii="Times New Roman" w:eastAsia="Times New Roman" w:hAnsi="Times New Roman" w:cs="Times New Roman"/>
      <w:b/>
      <w:bCs/>
      <w:lang w:val="ru-RU"/>
    </w:rPr>
  </w:style>
  <w:style w:type="paragraph" w:styleId="a6">
    <w:name w:val="Body Text Indent"/>
    <w:basedOn w:val="a"/>
    <w:link w:val="a7"/>
    <w:uiPriority w:val="99"/>
    <w:rsid w:val="00141D11"/>
    <w:pPr>
      <w:widowControl/>
      <w:spacing w:after="120"/>
      <w:ind w:left="283"/>
    </w:pPr>
    <w:rPr>
      <w:rFonts w:ascii="Times New Roman" w:eastAsia="Times New Roman" w:hAnsi="Times New Roman" w:cs="Times New Roman"/>
      <w:color w:val="auto"/>
      <w:lang w:val="ru-RU"/>
    </w:rPr>
  </w:style>
  <w:style w:type="character" w:customStyle="1" w:styleId="a7">
    <w:name w:val="Основной текст с отступом Знак"/>
    <w:basedOn w:val="a0"/>
    <w:link w:val="a6"/>
    <w:uiPriority w:val="99"/>
    <w:rsid w:val="00141D11"/>
    <w:rPr>
      <w:rFonts w:ascii="Times New Roman" w:eastAsia="Times New Roman" w:hAnsi="Times New Roman" w:cs="Times New Roman"/>
      <w:lang w:val="ru-RU"/>
    </w:rPr>
  </w:style>
  <w:style w:type="paragraph" w:styleId="a8">
    <w:name w:val="List Paragraph"/>
    <w:basedOn w:val="a"/>
    <w:uiPriority w:val="34"/>
    <w:qFormat/>
    <w:rsid w:val="00141D11"/>
    <w:pPr>
      <w:widowControl/>
      <w:spacing w:after="200" w:line="276" w:lineRule="auto"/>
      <w:ind w:left="720"/>
    </w:pPr>
    <w:rPr>
      <w:rFonts w:ascii="Calibri" w:eastAsia="Times New Roman" w:hAnsi="Calibri" w:cs="Calibri"/>
      <w:color w:val="auto"/>
      <w:sz w:val="22"/>
      <w:szCs w:val="22"/>
      <w:lang w:val="ru-RU"/>
    </w:rPr>
  </w:style>
  <w:style w:type="paragraph" w:styleId="21">
    <w:name w:val="Body Text 2"/>
    <w:basedOn w:val="a"/>
    <w:link w:val="22"/>
    <w:uiPriority w:val="99"/>
    <w:semiHidden/>
    <w:unhideWhenUsed/>
    <w:rsid w:val="00141D11"/>
    <w:pPr>
      <w:autoSpaceDE w:val="0"/>
      <w:autoSpaceDN w:val="0"/>
      <w:adjustRightInd w:val="0"/>
      <w:spacing w:after="120" w:line="480" w:lineRule="auto"/>
    </w:pPr>
    <w:rPr>
      <w:rFonts w:ascii="Times New Roman" w:eastAsia="Times New Roman" w:hAnsi="Times New Roman" w:cs="Times New Roman"/>
      <w:color w:val="auto"/>
      <w:sz w:val="20"/>
      <w:szCs w:val="20"/>
      <w:lang w:val="ru-RU"/>
    </w:rPr>
  </w:style>
  <w:style w:type="character" w:customStyle="1" w:styleId="22">
    <w:name w:val="Основной текст 2 Знак"/>
    <w:basedOn w:val="a0"/>
    <w:link w:val="21"/>
    <w:uiPriority w:val="99"/>
    <w:semiHidden/>
    <w:rsid w:val="00141D11"/>
    <w:rPr>
      <w:rFonts w:ascii="Times New Roman" w:eastAsia="Times New Roman" w:hAnsi="Times New Roman" w:cs="Times New Roman"/>
      <w:sz w:val="20"/>
      <w:szCs w:val="20"/>
      <w:lang w:val="ru-RU"/>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141D11"/>
    <w:pPr>
      <w:widowControl/>
      <w:spacing w:before="100" w:beforeAutospacing="1" w:after="100" w:afterAutospacing="1"/>
    </w:pPr>
    <w:rPr>
      <w:rFonts w:ascii="Times New Roman" w:eastAsia="Times New Roman" w:hAnsi="Times New Roman" w:cs="Times New Roman"/>
      <w:color w:val="auto"/>
      <w:lang w:val="ru-RU"/>
    </w:rPr>
  </w:style>
  <w:style w:type="character" w:styleId="aa">
    <w:name w:val="Strong"/>
    <w:basedOn w:val="a0"/>
    <w:uiPriority w:val="22"/>
    <w:qFormat/>
    <w:rsid w:val="00141D11"/>
    <w:rPr>
      <w:rFonts w:cs="Times New Roman"/>
      <w:b/>
      <w:bCs/>
    </w:rPr>
  </w:style>
  <w:style w:type="paragraph" w:customStyle="1" w:styleId="Default">
    <w:name w:val="Default"/>
    <w:rsid w:val="00141D11"/>
    <w:pPr>
      <w:widowControl/>
      <w:autoSpaceDE w:val="0"/>
      <w:autoSpaceDN w:val="0"/>
      <w:adjustRightInd w:val="0"/>
    </w:pPr>
    <w:rPr>
      <w:rFonts w:ascii="Arial" w:eastAsia="Times New Roman" w:hAnsi="Arial" w:cs="Arial"/>
      <w:color w:val="000000"/>
      <w:lang w:val="ru-RU"/>
    </w:rPr>
  </w:style>
  <w:style w:type="character" w:customStyle="1" w:styleId="Zag11">
    <w:name w:val="Zag_11"/>
    <w:rsid w:val="00141D11"/>
  </w:style>
  <w:style w:type="character" w:customStyle="1" w:styleId="zag110">
    <w:name w:val="zag11"/>
    <w:basedOn w:val="a0"/>
    <w:rsid w:val="00141D11"/>
    <w:rPr>
      <w:rFonts w:cs="Times New Roman"/>
    </w:rPr>
  </w:style>
  <w:style w:type="character" w:customStyle="1" w:styleId="20">
    <w:name w:val="Заголовок 2 Знак"/>
    <w:basedOn w:val="a0"/>
    <w:link w:val="2"/>
    <w:rsid w:val="00141D11"/>
    <w:rPr>
      <w:rFonts w:ascii="Times New Roman" w:eastAsia="Times New Roman" w:hAnsi="Times New Roman" w:cs="Times New Roman"/>
      <w:sz w:val="28"/>
      <w:szCs w:val="20"/>
      <w:lang w:val="ru-RU"/>
    </w:rPr>
  </w:style>
  <w:style w:type="character" w:customStyle="1" w:styleId="30">
    <w:name w:val="Заголовок 3 Знак"/>
    <w:basedOn w:val="a0"/>
    <w:link w:val="3"/>
    <w:rsid w:val="00141D11"/>
    <w:rPr>
      <w:rFonts w:ascii="Times New Roman" w:eastAsia="Times New Roman" w:hAnsi="Times New Roman" w:cs="Times New Roman"/>
      <w:szCs w:val="20"/>
      <w:lang w:val="ru-RU"/>
    </w:rPr>
  </w:style>
  <w:style w:type="paragraph" w:styleId="ab">
    <w:name w:val="Title"/>
    <w:basedOn w:val="a"/>
    <w:link w:val="ac"/>
    <w:qFormat/>
    <w:rsid w:val="00141D11"/>
    <w:pPr>
      <w:widowControl/>
      <w:jc w:val="center"/>
    </w:pPr>
    <w:rPr>
      <w:rFonts w:ascii="Times New Roman" w:eastAsia="Times New Roman" w:hAnsi="Times New Roman" w:cs="Times New Roman"/>
      <w:b/>
      <w:color w:val="auto"/>
      <w:sz w:val="20"/>
      <w:szCs w:val="20"/>
      <w:lang w:val="ru-RU"/>
    </w:rPr>
  </w:style>
  <w:style w:type="character" w:customStyle="1" w:styleId="ac">
    <w:name w:val="Название Знак"/>
    <w:basedOn w:val="a0"/>
    <w:link w:val="ab"/>
    <w:rsid w:val="00141D11"/>
    <w:rPr>
      <w:rFonts w:ascii="Times New Roman" w:eastAsia="Times New Roman" w:hAnsi="Times New Roman" w:cs="Times New Roman"/>
      <w:b/>
      <w:sz w:val="20"/>
      <w:szCs w:val="20"/>
      <w:lang w:val="ru-RU"/>
    </w:rPr>
  </w:style>
  <w:style w:type="table" w:styleId="ad">
    <w:name w:val="Table Grid"/>
    <w:basedOn w:val="a1"/>
    <w:rsid w:val="00141D11"/>
    <w:pPr>
      <w:widowControl/>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DOCUME~1/86C2~1/LOCALS~1/Temp/FineReader11/media/image1.jpe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5930</Words>
  <Characters>33802</Characters>
  <Application>Microsoft Office Word</Application>
  <DocSecurity>0</DocSecurity>
  <Lines>281</Lines>
  <Paragraphs>79</Paragraphs>
  <ScaleCrop>false</ScaleCrop>
  <Company/>
  <LinksUpToDate>false</LinksUpToDate>
  <CharactersWithSpaces>39653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2013-12-14T08:01:00Z</dcterms:created>
  <dcterms:modified xsi:type="dcterms:W3CDTF">2013-12-14T08:10:00Z</dcterms:modified>
</cp:coreProperties>
</file>